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32.tif" ContentType="image/png"/>
  <Override PartName="/word/media/image34.tif" ContentType="image/png"/>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1857" w:rsidRPr="00A11857" w:rsidRDefault="00A11857" w:rsidP="00A11857">
      <w:pPr>
        <w:pStyle w:val="NormalWeb"/>
        <w:spacing w:after="0"/>
        <w:jc w:val="center"/>
        <w:rPr>
          <w:sz w:val="32"/>
          <w:szCs w:val="32"/>
        </w:rPr>
      </w:pPr>
      <w:r w:rsidRPr="00A11857">
        <w:rPr>
          <w:sz w:val="32"/>
          <w:szCs w:val="32"/>
        </w:rPr>
        <w:t>Nativity Worships</w:t>
      </w:r>
    </w:p>
    <w:p w:rsidR="00A11857" w:rsidRPr="00A11857" w:rsidRDefault="00A11857" w:rsidP="00A11857">
      <w:pPr>
        <w:pStyle w:val="NormalWeb"/>
        <w:spacing w:after="0"/>
        <w:jc w:val="center"/>
        <w:rPr>
          <w:sz w:val="32"/>
          <w:szCs w:val="32"/>
        </w:rPr>
      </w:pPr>
      <w:r w:rsidRPr="00A11857">
        <w:rPr>
          <w:sz w:val="32"/>
          <w:szCs w:val="32"/>
        </w:rPr>
        <w:t>Season After Pentecost</w:t>
      </w:r>
    </w:p>
    <w:p w:rsidR="005964D9" w:rsidRPr="00A11857" w:rsidRDefault="002A7068" w:rsidP="00A11857">
      <w:pPr>
        <w:jc w:val="center"/>
        <w:rPr>
          <w:sz w:val="32"/>
          <w:szCs w:val="32"/>
        </w:rPr>
      </w:pPr>
      <w:r w:rsidRPr="00A11857">
        <w:rPr>
          <w:rStyle w:val="Strong"/>
          <w:sz w:val="32"/>
          <w:szCs w:val="32"/>
        </w:rPr>
        <w:t>Worship Plan for Sunday, October 3, 2021</w:t>
      </w:r>
    </w:p>
    <w:p w:rsidR="005964D9" w:rsidRPr="00A11857" w:rsidRDefault="00A11857" w:rsidP="00A11857">
      <w:pPr>
        <w:jc w:val="center"/>
        <w:rPr>
          <w:sz w:val="32"/>
          <w:szCs w:val="32"/>
        </w:rPr>
      </w:pPr>
      <w:r>
        <w:rPr>
          <w:noProof/>
          <w:sz w:val="32"/>
          <w:szCs w:val="32"/>
        </w:rPr>
        <w:drawing>
          <wp:inline distT="0" distB="0" distL="0" distR="0">
            <wp:extent cx="4389332" cy="5448681"/>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on1 Proper 22B (No Frame) (Clip Art).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93149" cy="5453419"/>
                    </a:xfrm>
                    <a:prstGeom prst="rect">
                      <a:avLst/>
                    </a:prstGeom>
                  </pic:spPr>
                </pic:pic>
              </a:graphicData>
            </a:graphic>
          </wp:inline>
        </w:drawing>
      </w:r>
    </w:p>
    <w:p w:rsidR="005964D9" w:rsidRPr="00A11857" w:rsidRDefault="002A7068">
      <w:pPr>
        <w:pStyle w:val="NormalWeb"/>
        <w:spacing w:after="0"/>
        <w:jc w:val="center"/>
        <w:rPr>
          <w:sz w:val="32"/>
          <w:szCs w:val="32"/>
        </w:rPr>
      </w:pPr>
      <w:r w:rsidRPr="00A11857">
        <w:rPr>
          <w:sz w:val="32"/>
          <w:szCs w:val="32"/>
        </w:rPr>
        <w:t>The Rev. Kirsten Snow Spalding, Rector</w:t>
      </w:r>
    </w:p>
    <w:p w:rsidR="005964D9" w:rsidRPr="00A11857" w:rsidRDefault="002A7068">
      <w:pPr>
        <w:pStyle w:val="NormalWeb"/>
        <w:spacing w:after="0"/>
        <w:jc w:val="center"/>
        <w:rPr>
          <w:sz w:val="32"/>
          <w:szCs w:val="32"/>
        </w:rPr>
      </w:pPr>
      <w:r w:rsidRPr="00A11857">
        <w:rPr>
          <w:sz w:val="32"/>
          <w:szCs w:val="32"/>
        </w:rPr>
        <w:t>The Rev. Rebecca Morehouse, Deacon</w:t>
      </w:r>
    </w:p>
    <w:p w:rsidR="005964D9" w:rsidRPr="00A11857" w:rsidRDefault="002A7068">
      <w:pPr>
        <w:pStyle w:val="NormalWeb"/>
        <w:spacing w:after="0"/>
        <w:jc w:val="center"/>
        <w:rPr>
          <w:sz w:val="32"/>
          <w:szCs w:val="32"/>
        </w:rPr>
      </w:pPr>
      <w:r w:rsidRPr="00A11857">
        <w:rPr>
          <w:sz w:val="32"/>
          <w:szCs w:val="32"/>
        </w:rPr>
        <w:t xml:space="preserve">The Rev. Scott </w:t>
      </w:r>
      <w:proofErr w:type="spellStart"/>
      <w:r w:rsidRPr="00A11857">
        <w:rPr>
          <w:sz w:val="32"/>
          <w:szCs w:val="32"/>
        </w:rPr>
        <w:t>Gambrill</w:t>
      </w:r>
      <w:proofErr w:type="spellEnd"/>
      <w:r w:rsidRPr="00A11857">
        <w:rPr>
          <w:sz w:val="32"/>
          <w:szCs w:val="32"/>
        </w:rPr>
        <w:t xml:space="preserve"> Sinclair, Assisting Priest</w:t>
      </w:r>
    </w:p>
    <w:p w:rsidR="005964D9" w:rsidRPr="00A11857" w:rsidRDefault="002A7068">
      <w:pPr>
        <w:pStyle w:val="NormalWeb"/>
        <w:spacing w:after="0"/>
        <w:jc w:val="center"/>
        <w:rPr>
          <w:sz w:val="32"/>
          <w:szCs w:val="32"/>
        </w:rPr>
      </w:pPr>
      <w:r w:rsidRPr="00A11857">
        <w:rPr>
          <w:sz w:val="32"/>
          <w:szCs w:val="32"/>
        </w:rPr>
        <w:t xml:space="preserve">The Rev. Lynn Oldham </w:t>
      </w:r>
      <w:proofErr w:type="spellStart"/>
      <w:r w:rsidRPr="00A11857">
        <w:rPr>
          <w:sz w:val="32"/>
          <w:szCs w:val="32"/>
        </w:rPr>
        <w:t>Robinett</w:t>
      </w:r>
      <w:proofErr w:type="spellEnd"/>
      <w:r w:rsidRPr="00A11857">
        <w:rPr>
          <w:sz w:val="32"/>
          <w:szCs w:val="32"/>
        </w:rPr>
        <w:t>, Assisting Priest</w:t>
      </w:r>
    </w:p>
    <w:p w:rsidR="005964D9" w:rsidRDefault="002A7068">
      <w:pPr>
        <w:pStyle w:val="NormalWeb"/>
        <w:spacing w:after="0"/>
      </w:pPr>
      <w:r>
        <w:t> </w:t>
      </w:r>
    </w:p>
    <w:p w:rsidR="005964D9" w:rsidRDefault="002A7068">
      <w:pPr>
        <w:pStyle w:val="NormalWeb"/>
        <w:spacing w:after="0"/>
      </w:pPr>
      <w:r>
        <w:t> </w:t>
      </w:r>
    </w:p>
    <w:p w:rsidR="005964D9" w:rsidRDefault="002A7068">
      <w:pPr>
        <w:pStyle w:val="NormalWeb"/>
        <w:spacing w:after="0"/>
        <w:jc w:val="center"/>
      </w:pPr>
      <w:r>
        <w:t>333 Ellen Drive</w:t>
      </w:r>
    </w:p>
    <w:p w:rsidR="005964D9" w:rsidRDefault="002A7068">
      <w:pPr>
        <w:pStyle w:val="NormalWeb"/>
        <w:spacing w:after="0"/>
        <w:jc w:val="center"/>
      </w:pPr>
      <w:r>
        <w:t>San Rafael, CA 94903</w:t>
      </w:r>
    </w:p>
    <w:p w:rsidR="005964D9" w:rsidRDefault="002A7068">
      <w:pPr>
        <w:pStyle w:val="NormalWeb"/>
        <w:spacing w:after="0"/>
        <w:jc w:val="center"/>
      </w:pPr>
      <w:r>
        <w:t>www.nativitiyonthehill.org</w:t>
      </w:r>
    </w:p>
    <w:p w:rsidR="005964D9" w:rsidRDefault="002A7068">
      <w:pPr>
        <w:pStyle w:val="NormalWeb"/>
        <w:spacing w:after="0"/>
        <w:jc w:val="center"/>
      </w:pPr>
      <w:r>
        <w:t>415-479-7023</w:t>
      </w:r>
    </w:p>
    <w:p w:rsidR="005964D9" w:rsidRDefault="005964D9"/>
    <w:p w:rsidR="005964D9" w:rsidRDefault="002A7068">
      <w:pPr>
        <w:divId w:val="1293560327"/>
      </w:pPr>
      <w:r>
        <w:rPr>
          <w:sz w:val="48"/>
          <w:szCs w:val="48"/>
        </w:rPr>
        <w:t>The Word of God</w:t>
      </w:r>
    </w:p>
    <w:p w:rsidR="005964D9" w:rsidRDefault="005964D9"/>
    <w:p w:rsidR="005964D9" w:rsidRDefault="002A7068">
      <w:pPr>
        <w:divId w:val="1405838726"/>
      </w:pPr>
      <w:r>
        <w:rPr>
          <w:b/>
          <w:bCs/>
          <w:caps/>
        </w:rPr>
        <w:t>PRELUDE</w:t>
      </w:r>
      <w:r w:rsidR="007945E3" w:rsidRPr="007945E3">
        <w:t xml:space="preserve"> </w:t>
      </w:r>
      <w:r w:rsidR="007945E3">
        <w:tab/>
      </w:r>
      <w:r w:rsidR="007945E3">
        <w:tab/>
      </w:r>
      <w:r w:rsidR="007945E3" w:rsidRPr="007945E3">
        <w:rPr>
          <w:bCs/>
          <w:i/>
        </w:rPr>
        <w:t>Adagio from Sonata #9</w:t>
      </w:r>
      <w:r w:rsidR="007945E3" w:rsidRPr="007945E3">
        <w:rPr>
          <w:bCs/>
          <w:i/>
        </w:rPr>
        <w:tab/>
      </w:r>
      <w:r w:rsidR="007945E3" w:rsidRPr="007945E3">
        <w:rPr>
          <w:bCs/>
          <w:i/>
        </w:rPr>
        <w:tab/>
      </w:r>
      <w:r w:rsidR="007945E3">
        <w:rPr>
          <w:bCs/>
          <w:i/>
        </w:rPr>
        <w:t xml:space="preserve">by </w:t>
      </w:r>
      <w:r w:rsidR="007945E3" w:rsidRPr="007945E3">
        <w:rPr>
          <w:bCs/>
          <w:i/>
        </w:rPr>
        <w:t>Beethoven</w:t>
      </w:r>
    </w:p>
    <w:p w:rsidR="005964D9" w:rsidRDefault="005964D9"/>
    <w:p w:rsidR="005964D9" w:rsidRDefault="002A7068">
      <w:pPr>
        <w:divId w:val="2031762472"/>
      </w:pPr>
      <w:r>
        <w:rPr>
          <w:b/>
          <w:bCs/>
          <w:sz w:val="36"/>
          <w:szCs w:val="36"/>
        </w:rPr>
        <w:t>Entrance Rite</w:t>
      </w:r>
    </w:p>
    <w:p w:rsidR="005964D9" w:rsidRDefault="005964D9"/>
    <w:p w:rsidR="005964D9" w:rsidRDefault="002A7068">
      <w:pPr>
        <w:divId w:val="1993173132"/>
      </w:pPr>
      <w:r>
        <w:rPr>
          <w:b/>
          <w:bCs/>
          <w:caps/>
        </w:rPr>
        <w:t>Entrance Hymn</w:t>
      </w:r>
      <w:r>
        <w:rPr>
          <w:b/>
          <w:bCs/>
          <w:i/>
          <w:iCs/>
        </w:rPr>
        <w:t> Joyful, joyful, we adore thee (Hymn to Joy)</w:t>
      </w:r>
      <w:r>
        <w:rPr>
          <w:b/>
          <w:bCs/>
        </w:rPr>
        <w:t> (H 376)</w:t>
      </w:r>
    </w:p>
    <w:p w:rsidR="00A11857" w:rsidRDefault="002A7068">
      <w:pPr>
        <w:pStyle w:val="NormalWeb"/>
      </w:pPr>
      <w:r>
        <w:rPr>
          <w:noProof/>
        </w:rPr>
        <w:drawing>
          <wp:inline distT="0" distB="0" distL="0" distR="0">
            <wp:extent cx="5943600" cy="1840315"/>
            <wp:effectExtent l="0" t="0" r="0" b="7620"/>
            <wp:docPr id="1" name="Picture 1" descr="Click to get the full file (Joyful, joyful, we adore thee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Joyful, joyful, we adore thee 1 (Stave).tif):  (Stav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840315"/>
                    </a:xfrm>
                    <a:prstGeom prst="rect">
                      <a:avLst/>
                    </a:prstGeom>
                    <a:noFill/>
                    <a:ln>
                      <a:noFill/>
                    </a:ln>
                  </pic:spPr>
                </pic:pic>
              </a:graphicData>
            </a:graphic>
          </wp:inline>
        </w:drawing>
      </w:r>
      <w:r>
        <w:rPr>
          <w:noProof/>
        </w:rPr>
        <w:drawing>
          <wp:inline distT="0" distB="0" distL="0" distR="0">
            <wp:extent cx="5943600" cy="1828574"/>
            <wp:effectExtent l="0" t="0" r="0" b="635"/>
            <wp:docPr id="2" name="Picture 2" descr="Click to get the full file (Joyful, joyful, we adore thee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Joyful, joyful, we adore thee 2 (Stave).tif):  (Stav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828574"/>
                    </a:xfrm>
                    <a:prstGeom prst="rect">
                      <a:avLst/>
                    </a:prstGeom>
                    <a:noFill/>
                    <a:ln>
                      <a:noFill/>
                    </a:ln>
                  </pic:spPr>
                </pic:pic>
              </a:graphicData>
            </a:graphic>
          </wp:inline>
        </w:drawing>
      </w:r>
      <w:r>
        <w:rPr>
          <w:noProof/>
        </w:rPr>
        <w:drawing>
          <wp:inline distT="0" distB="0" distL="0" distR="0">
            <wp:extent cx="5943600" cy="1901952"/>
            <wp:effectExtent l="0" t="0" r="0" b="3175"/>
            <wp:docPr id="3" name="Picture 3" descr="Click to get the full file (Joyful, joyful, we adore thee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Joyful, joyful, we adore thee 3 (Stave).tif):  (Sta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901952"/>
                    </a:xfrm>
                    <a:prstGeom prst="rect">
                      <a:avLst/>
                    </a:prstGeom>
                    <a:noFill/>
                    <a:ln>
                      <a:noFill/>
                    </a:ln>
                  </pic:spPr>
                </pic:pic>
              </a:graphicData>
            </a:graphic>
          </wp:inline>
        </w:drawing>
      </w:r>
    </w:p>
    <w:p w:rsidR="005964D9" w:rsidRDefault="002A7068">
      <w:pPr>
        <w:pStyle w:val="NormalWeb"/>
      </w:pPr>
      <w:r>
        <w:rPr>
          <w:noProof/>
        </w:rPr>
        <w:lastRenderedPageBreak/>
        <w:drawing>
          <wp:inline distT="0" distB="0" distL="0" distR="0">
            <wp:extent cx="5943600" cy="1819769"/>
            <wp:effectExtent l="0" t="0" r="0" b="9525"/>
            <wp:docPr id="4" name="Picture 4" descr="Click to get the full file (Joyful, joyful, we adore thee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Joyful, joyful, we adore thee 4 (Stave).tif):  (Sta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819769"/>
                    </a:xfrm>
                    <a:prstGeom prst="rect">
                      <a:avLst/>
                    </a:prstGeom>
                    <a:noFill/>
                    <a:ln>
                      <a:noFill/>
                    </a:ln>
                  </pic:spPr>
                </pic:pic>
              </a:graphicData>
            </a:graphic>
          </wp:inline>
        </w:drawing>
      </w:r>
    </w:p>
    <w:p w:rsidR="005964D9" w:rsidRDefault="005964D9"/>
    <w:p w:rsidR="005964D9" w:rsidRDefault="002A7068">
      <w:pPr>
        <w:divId w:val="1543321751"/>
      </w:pPr>
      <w:r>
        <w:rPr>
          <w:b/>
          <w:bCs/>
          <w:caps/>
        </w:rPr>
        <w:t>Opening Acclamation</w:t>
      </w:r>
      <w:r>
        <w:rPr>
          <w:b/>
          <w:bCs/>
        </w:rPr>
        <w:t> (BCP p. 355)</w:t>
      </w:r>
    </w:p>
    <w:p w:rsidR="005964D9" w:rsidRDefault="002A7068">
      <w:pPr>
        <w:pStyle w:val="NormalWeb"/>
        <w:divId w:val="111677443"/>
        <w:rPr>
          <w:i/>
          <w:iCs/>
          <w:color w:val="CC0000"/>
        </w:rPr>
      </w:pPr>
      <w:r>
        <w:rPr>
          <w:i/>
          <w:iCs/>
          <w:color w:val="CC0000"/>
        </w:rPr>
        <w:t>The people standing, the Celebrant says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5974"/>
      </w:tblGrid>
      <w:tr w:rsidR="005964D9">
        <w:trPr>
          <w:divId w:val="951325982"/>
          <w:tblCellSpacing w:w="0" w:type="dxa"/>
        </w:trPr>
        <w:tc>
          <w:tcPr>
            <w:tcW w:w="0" w:type="auto"/>
            <w:tcMar>
              <w:top w:w="15" w:type="dxa"/>
              <w:left w:w="15" w:type="dxa"/>
              <w:bottom w:w="15" w:type="dxa"/>
              <w:right w:w="720" w:type="dxa"/>
            </w:tcMar>
            <w:hideMark/>
          </w:tcPr>
          <w:p w:rsidR="005964D9" w:rsidRDefault="002A7068">
            <w:r>
              <w:t> </w:t>
            </w:r>
          </w:p>
        </w:tc>
        <w:tc>
          <w:tcPr>
            <w:tcW w:w="0" w:type="auto"/>
            <w:tcMar>
              <w:top w:w="15" w:type="dxa"/>
              <w:left w:w="15" w:type="dxa"/>
              <w:bottom w:w="15" w:type="dxa"/>
              <w:right w:w="720" w:type="dxa"/>
            </w:tcMar>
            <w:hideMark/>
          </w:tcPr>
          <w:p w:rsidR="005964D9" w:rsidRDefault="002A7068">
            <w:r>
              <w:t>Blessed be God: Father, Son, and Holy Spirit.</w:t>
            </w:r>
          </w:p>
        </w:tc>
      </w:tr>
      <w:tr w:rsidR="005964D9">
        <w:trPr>
          <w:divId w:val="951325982"/>
          <w:tblCellSpacing w:w="0" w:type="dxa"/>
        </w:trPr>
        <w:tc>
          <w:tcPr>
            <w:tcW w:w="0" w:type="auto"/>
            <w:tcMar>
              <w:top w:w="15" w:type="dxa"/>
              <w:left w:w="15" w:type="dxa"/>
              <w:bottom w:w="15" w:type="dxa"/>
              <w:right w:w="720" w:type="dxa"/>
            </w:tcMar>
            <w:hideMark/>
          </w:tcPr>
          <w:p w:rsidR="005964D9" w:rsidRDefault="002A7068">
            <w:r>
              <w:rPr>
                <w:rStyle w:val="Emphasis"/>
              </w:rPr>
              <w:t>People</w:t>
            </w:r>
          </w:p>
        </w:tc>
        <w:tc>
          <w:tcPr>
            <w:tcW w:w="0" w:type="auto"/>
            <w:tcMar>
              <w:top w:w="15" w:type="dxa"/>
              <w:left w:w="15" w:type="dxa"/>
              <w:bottom w:w="15" w:type="dxa"/>
              <w:right w:w="720" w:type="dxa"/>
            </w:tcMar>
            <w:hideMark/>
          </w:tcPr>
          <w:p w:rsidR="005964D9" w:rsidRDefault="002A7068">
            <w:r>
              <w:t xml:space="preserve">And blessed be his kingdom, now and </w:t>
            </w:r>
            <w:proofErr w:type="spellStart"/>
            <w:r>
              <w:t>for ever</w:t>
            </w:r>
            <w:proofErr w:type="spellEnd"/>
            <w:r>
              <w:t>. Amen.</w:t>
            </w:r>
          </w:p>
        </w:tc>
      </w:tr>
    </w:tbl>
    <w:p w:rsidR="005964D9" w:rsidRPr="00A11857" w:rsidRDefault="002A7068" w:rsidP="00A11857">
      <w:pPr>
        <w:pStyle w:val="NormalWeb"/>
        <w:divId w:val="951325982"/>
      </w:pPr>
      <w:r>
        <w:t> </w:t>
      </w:r>
    </w:p>
    <w:p w:rsidR="005964D9" w:rsidRDefault="002A7068">
      <w:pPr>
        <w:divId w:val="1145583585"/>
      </w:pPr>
      <w:r>
        <w:rPr>
          <w:b/>
          <w:bCs/>
          <w:caps/>
        </w:rPr>
        <w:t>Collect for Purity</w:t>
      </w:r>
      <w:r>
        <w:rPr>
          <w:b/>
          <w:bCs/>
        </w:rPr>
        <w:t> (BCP p. 355)</w:t>
      </w:r>
    </w:p>
    <w:p w:rsidR="005964D9" w:rsidRDefault="002A7068">
      <w:pPr>
        <w:pStyle w:val="NormalWeb"/>
        <w:divId w:val="1379009975"/>
        <w:rPr>
          <w:i/>
          <w:iCs/>
          <w:color w:val="CC0000"/>
        </w:rPr>
      </w:pPr>
      <w:r>
        <w:rPr>
          <w:i/>
          <w:iCs/>
          <w:color w:val="CC0000"/>
        </w:rPr>
        <w:t>The Celebrant may say</w:t>
      </w:r>
    </w:p>
    <w:p w:rsidR="005964D9" w:rsidRDefault="002A7068">
      <w:pPr>
        <w:pStyle w:val="NormalWeb"/>
        <w:divId w:val="1332753590"/>
      </w:pPr>
      <w: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Pr>
          <w:rStyle w:val="Emphasis"/>
        </w:rPr>
        <w:t>Amen.</w:t>
      </w:r>
    </w:p>
    <w:p w:rsidR="005964D9" w:rsidRDefault="005964D9"/>
    <w:p w:rsidR="005964D9" w:rsidRDefault="002A7068">
      <w:pPr>
        <w:divId w:val="1003703797"/>
      </w:pPr>
      <w:r>
        <w:rPr>
          <w:b/>
          <w:bCs/>
          <w:caps/>
        </w:rPr>
        <w:t>Opening Anthem or Song of Praise</w:t>
      </w:r>
      <w:r>
        <w:rPr>
          <w:b/>
          <w:bCs/>
          <w:i/>
          <w:iCs/>
        </w:rPr>
        <w:t> S 277 Glory to God (Canticle 20) (Hurd)</w:t>
      </w:r>
      <w:r>
        <w:rPr>
          <w:b/>
          <w:bCs/>
        </w:rPr>
        <w:t> (BCP p. 356)</w:t>
      </w:r>
    </w:p>
    <w:p w:rsidR="005964D9" w:rsidRDefault="002A7068">
      <w:pPr>
        <w:pStyle w:val="NormalWeb"/>
        <w:divId w:val="1029180782"/>
        <w:rPr>
          <w:i/>
          <w:iCs/>
          <w:color w:val="CC0000"/>
        </w:rPr>
      </w:pPr>
      <w:r>
        <w:rPr>
          <w:i/>
          <w:iCs/>
          <w:color w:val="CC0000"/>
        </w:rPr>
        <w:t>The following is sung, all standing</w:t>
      </w:r>
    </w:p>
    <w:p w:rsidR="005964D9" w:rsidRDefault="002A7068">
      <w:pPr>
        <w:pStyle w:val="NormalWeb"/>
        <w:divId w:val="93942384"/>
      </w:pPr>
      <w:r>
        <w:rPr>
          <w:noProof/>
        </w:rPr>
        <w:drawing>
          <wp:inline distT="0" distB="0" distL="0" distR="0">
            <wp:extent cx="5943600" cy="736713"/>
            <wp:effectExtent l="0" t="0" r="0" b="6350"/>
            <wp:docPr id="5" name="Picture 5" descr="Click to get the full file (S 277 Glory to God (Canticle 20) (Hur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S 277 Glory to God (Canticle 20) (Hurd) 1 (Stave).tif):  (Sta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36713"/>
                    </a:xfrm>
                    <a:prstGeom prst="rect">
                      <a:avLst/>
                    </a:prstGeom>
                    <a:noFill/>
                    <a:ln>
                      <a:noFill/>
                    </a:ln>
                  </pic:spPr>
                </pic:pic>
              </a:graphicData>
            </a:graphic>
          </wp:inline>
        </w:drawing>
      </w:r>
      <w:r>
        <w:rPr>
          <w:noProof/>
        </w:rPr>
        <w:drawing>
          <wp:inline distT="0" distB="0" distL="0" distR="0">
            <wp:extent cx="5943600" cy="792480"/>
            <wp:effectExtent l="0" t="0" r="0" b="7620"/>
            <wp:docPr id="6" name="Picture 6" descr="Click to get the full file (S 277 Glory to God (Canticle 20) (Hur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S 277 Glory to God (Canticle 20) (Hurd) 2 (Stave).tif):  (Sta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92480"/>
            <wp:effectExtent l="0" t="0" r="0" b="7620"/>
            <wp:docPr id="7" name="Picture 7" descr="Click to get the full file (S 277 Glory to God (Canticle 20) (Hur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S 277 Glory to God (Canticle 20) (Hurd) 3 (Stave).tif):  (Sta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92480"/>
            <wp:effectExtent l="0" t="0" r="0" b="7620"/>
            <wp:docPr id="8" name="Picture 8" descr="Click to get the full file (S 277 Glory to God (Canticle 20) (Hurd)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S 277 Glory to God (Canticle 20) (Hurd) 4 (Stave).tif):  (Sta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lastRenderedPageBreak/>
        <w:drawing>
          <wp:inline distT="0" distB="0" distL="0" distR="0">
            <wp:extent cx="5943600" cy="792480"/>
            <wp:effectExtent l="0" t="0" r="0" b="7620"/>
            <wp:docPr id="9" name="Picture 9" descr="Click to get the full file (S 277 Glory to God (Canticle 20) (Hurd)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S 277 Glory to God (Canticle 20) (Hurd) 5 (Stave).tif):  (Sta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92480"/>
            <wp:effectExtent l="0" t="0" r="0" b="7620"/>
            <wp:docPr id="10" name="Picture 10" descr="Click to get the full file (S 277 Glory to God (Canticle 20) (Hurd)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S 277 Glory to God (Canticle 20) (Hurd) 6 (Stave).tif):  (Sta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86610"/>
            <wp:effectExtent l="0" t="0" r="0" b="0"/>
            <wp:docPr id="11" name="Picture 11" descr="Click to get the full file (S 277 Glory to God (Canticle 20) (Hurd) 7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S 277 Glory to God (Canticle 20) (Hurd) 7 (Stave).tif):  (Stav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86610"/>
                    </a:xfrm>
                    <a:prstGeom prst="rect">
                      <a:avLst/>
                    </a:prstGeom>
                    <a:noFill/>
                    <a:ln>
                      <a:noFill/>
                    </a:ln>
                  </pic:spPr>
                </pic:pic>
              </a:graphicData>
            </a:graphic>
          </wp:inline>
        </w:drawing>
      </w:r>
      <w:r>
        <w:rPr>
          <w:noProof/>
        </w:rPr>
        <w:drawing>
          <wp:inline distT="0" distB="0" distL="0" distR="0">
            <wp:extent cx="5943600" cy="792480"/>
            <wp:effectExtent l="0" t="0" r="0" b="7620"/>
            <wp:docPr id="12" name="Picture 12" descr="Click to get the full file (S 277 Glory to God (Canticle 20) (Hurd) 8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S 277 Glory to God (Canticle 20) (Hurd) 8 (Stave).tif):  (Stav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842377"/>
            <wp:effectExtent l="0" t="0" r="0" b="0"/>
            <wp:docPr id="13" name="Picture 13" descr="Click to get the full file (S 277 Glory to God (Canticle 20) (Hurd) 9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S 277 Glory to God (Canticle 20) (Hurd) 9 (Stave).tif):  (Sta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842377"/>
                    </a:xfrm>
                    <a:prstGeom prst="rect">
                      <a:avLst/>
                    </a:prstGeom>
                    <a:noFill/>
                    <a:ln>
                      <a:noFill/>
                    </a:ln>
                  </pic:spPr>
                </pic:pic>
              </a:graphicData>
            </a:graphic>
          </wp:inline>
        </w:drawing>
      </w:r>
    </w:p>
    <w:p w:rsidR="005964D9" w:rsidRDefault="005964D9"/>
    <w:p w:rsidR="005964D9" w:rsidRDefault="002A7068">
      <w:pPr>
        <w:divId w:val="1481919915"/>
      </w:pPr>
      <w:r>
        <w:rPr>
          <w:b/>
          <w:bCs/>
          <w:caps/>
        </w:rPr>
        <w:t>The Collect of the Day</w:t>
      </w:r>
      <w:r>
        <w:rPr>
          <w:b/>
          <w:bCs/>
        </w:rPr>
        <w:t> (BCP p. 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2562"/>
      </w:tblGrid>
      <w:tr w:rsidR="005964D9">
        <w:trPr>
          <w:divId w:val="1806850639"/>
          <w:tblCellSpacing w:w="0" w:type="dxa"/>
        </w:trPr>
        <w:tc>
          <w:tcPr>
            <w:tcW w:w="0" w:type="auto"/>
            <w:tcMar>
              <w:top w:w="15" w:type="dxa"/>
              <w:left w:w="15" w:type="dxa"/>
              <w:bottom w:w="15" w:type="dxa"/>
              <w:right w:w="720" w:type="dxa"/>
            </w:tcMar>
            <w:hideMark/>
          </w:tcPr>
          <w:p w:rsidR="005964D9" w:rsidRDefault="002A7068">
            <w:r>
              <w:rPr>
                <w:rStyle w:val="Emphasis"/>
              </w:rPr>
              <w:t>Celebrant</w:t>
            </w:r>
          </w:p>
        </w:tc>
        <w:tc>
          <w:tcPr>
            <w:tcW w:w="0" w:type="auto"/>
            <w:tcMar>
              <w:top w:w="15" w:type="dxa"/>
              <w:left w:w="15" w:type="dxa"/>
              <w:bottom w:w="15" w:type="dxa"/>
              <w:right w:w="720" w:type="dxa"/>
            </w:tcMar>
            <w:hideMark/>
          </w:tcPr>
          <w:p w:rsidR="005964D9" w:rsidRDefault="002A7068">
            <w:r>
              <w:t>God be with you.</w:t>
            </w:r>
          </w:p>
        </w:tc>
      </w:tr>
      <w:tr w:rsidR="005964D9">
        <w:trPr>
          <w:divId w:val="1806850639"/>
          <w:tblCellSpacing w:w="0" w:type="dxa"/>
        </w:trPr>
        <w:tc>
          <w:tcPr>
            <w:tcW w:w="0" w:type="auto"/>
            <w:tcMar>
              <w:top w:w="15" w:type="dxa"/>
              <w:left w:w="15" w:type="dxa"/>
              <w:bottom w:w="15" w:type="dxa"/>
              <w:right w:w="720" w:type="dxa"/>
            </w:tcMar>
            <w:hideMark/>
          </w:tcPr>
          <w:p w:rsidR="005964D9" w:rsidRDefault="002A7068">
            <w:r>
              <w:rPr>
                <w:rStyle w:val="Emphasis"/>
              </w:rPr>
              <w:t>People</w:t>
            </w:r>
          </w:p>
        </w:tc>
        <w:tc>
          <w:tcPr>
            <w:tcW w:w="0" w:type="auto"/>
            <w:tcMar>
              <w:top w:w="15" w:type="dxa"/>
              <w:left w:w="15" w:type="dxa"/>
              <w:bottom w:w="15" w:type="dxa"/>
              <w:right w:w="720" w:type="dxa"/>
            </w:tcMar>
            <w:hideMark/>
          </w:tcPr>
          <w:p w:rsidR="005964D9" w:rsidRDefault="002A7068">
            <w:r>
              <w:t xml:space="preserve">And </w:t>
            </w:r>
            <w:proofErr w:type="gramStart"/>
            <w:r>
              <w:t>also</w:t>
            </w:r>
            <w:proofErr w:type="gramEnd"/>
            <w:r>
              <w:t xml:space="preserve"> with you.</w:t>
            </w:r>
          </w:p>
        </w:tc>
      </w:tr>
      <w:tr w:rsidR="005964D9">
        <w:trPr>
          <w:divId w:val="1806850639"/>
          <w:tblCellSpacing w:w="0" w:type="dxa"/>
        </w:trPr>
        <w:tc>
          <w:tcPr>
            <w:tcW w:w="0" w:type="auto"/>
            <w:tcMar>
              <w:top w:w="15" w:type="dxa"/>
              <w:left w:w="15" w:type="dxa"/>
              <w:bottom w:w="15" w:type="dxa"/>
              <w:right w:w="720" w:type="dxa"/>
            </w:tcMar>
            <w:hideMark/>
          </w:tcPr>
          <w:p w:rsidR="005964D9" w:rsidRDefault="002A7068">
            <w:r>
              <w:rPr>
                <w:rStyle w:val="Emphasis"/>
              </w:rPr>
              <w:t>Celebrant</w:t>
            </w:r>
          </w:p>
        </w:tc>
        <w:tc>
          <w:tcPr>
            <w:tcW w:w="0" w:type="auto"/>
            <w:tcMar>
              <w:top w:w="15" w:type="dxa"/>
              <w:left w:w="15" w:type="dxa"/>
              <w:bottom w:w="15" w:type="dxa"/>
              <w:right w:w="720" w:type="dxa"/>
            </w:tcMar>
            <w:hideMark/>
          </w:tcPr>
          <w:p w:rsidR="005964D9" w:rsidRDefault="002A7068">
            <w:r>
              <w:t>Let us pray.</w:t>
            </w:r>
          </w:p>
        </w:tc>
      </w:tr>
    </w:tbl>
    <w:p w:rsidR="005964D9" w:rsidRDefault="002A7068">
      <w:pPr>
        <w:pStyle w:val="NormalWeb"/>
        <w:divId w:val="1806850639"/>
      </w:pPr>
      <w:r>
        <w:t> </w:t>
      </w:r>
    </w:p>
    <w:p w:rsidR="005964D9" w:rsidRDefault="002A7068">
      <w:pPr>
        <w:pStyle w:val="NormalWeb"/>
        <w:divId w:val="398749693"/>
      </w:pPr>
      <w:r>
        <w:t xml:space="preserve">Almighty and everlasting God, you are always more ready to hear than we to pray, and to give more than we either desire or deserve: Pour upon us the abundance of your mercy, forgiving us those things of which our conscience is afraid, and giving us those good things for which we are not worthy to ask, except through the merits and mediation of Jesus Christ our Savior; who lives and reigns with you and the Holy Spirit, one God, for ever and ever. </w:t>
      </w:r>
      <w:r>
        <w:rPr>
          <w:rStyle w:val="Emphasis"/>
        </w:rPr>
        <w:t>Amen</w:t>
      </w:r>
      <w:r>
        <w:t>.</w:t>
      </w:r>
    </w:p>
    <w:p w:rsidR="005964D9" w:rsidRDefault="005964D9"/>
    <w:p w:rsidR="005964D9" w:rsidRDefault="002A7068">
      <w:pPr>
        <w:divId w:val="1087849675"/>
      </w:pPr>
      <w:r>
        <w:rPr>
          <w:b/>
          <w:bCs/>
          <w:sz w:val="36"/>
          <w:szCs w:val="36"/>
        </w:rPr>
        <w:t>The Lessons</w:t>
      </w:r>
    </w:p>
    <w:p w:rsidR="005964D9" w:rsidRDefault="005964D9"/>
    <w:p w:rsidR="005964D9" w:rsidRDefault="002A7068">
      <w:pPr>
        <w:divId w:val="722870719"/>
      </w:pPr>
      <w:r>
        <w:rPr>
          <w:b/>
          <w:bCs/>
          <w:caps/>
        </w:rPr>
        <w:t>First Reading:</w:t>
      </w:r>
      <w:r>
        <w:rPr>
          <w:b/>
          <w:bCs/>
        </w:rPr>
        <w:t> Genesis 2:18-24</w:t>
      </w:r>
    </w:p>
    <w:p w:rsidR="005964D9" w:rsidRDefault="002A7068">
      <w:pPr>
        <w:pStyle w:val="NormalWeb"/>
        <w:divId w:val="974873446"/>
        <w:rPr>
          <w:i/>
          <w:iCs/>
          <w:color w:val="CC0000"/>
        </w:rPr>
      </w:pPr>
      <w:r>
        <w:rPr>
          <w:i/>
          <w:iCs/>
          <w:color w:val="CC0000"/>
        </w:rPr>
        <w:t>The people sit.</w:t>
      </w:r>
    </w:p>
    <w:p w:rsidR="005964D9" w:rsidRDefault="002A7068">
      <w:pPr>
        <w:pStyle w:val="NormalWeb"/>
        <w:divId w:val="1749957595"/>
      </w:pPr>
      <w:r>
        <w:t>A Reading from the book of Genesis.</w:t>
      </w:r>
    </w:p>
    <w:p w:rsidR="005964D9" w:rsidRDefault="002A7068">
      <w:pPr>
        <w:divId w:val="1434671110"/>
      </w:pPr>
      <w:r>
        <w:rPr>
          <w:color w:val="808080"/>
          <w:sz w:val="20"/>
          <w:szCs w:val="20"/>
          <w:vertAlign w:val="superscript"/>
        </w:rPr>
        <w:t>18</w:t>
      </w:r>
      <w:r>
        <w:t xml:space="preserve">The </w:t>
      </w:r>
      <w:r>
        <w:rPr>
          <w:smallCaps/>
        </w:rPr>
        <w:t>Lord</w:t>
      </w:r>
      <w:r>
        <w:t xml:space="preserve"> God said, “It is not good that the man should be alone; I will make him a helper as his partner.” </w:t>
      </w:r>
      <w:r>
        <w:rPr>
          <w:color w:val="808080"/>
          <w:sz w:val="20"/>
          <w:szCs w:val="20"/>
          <w:vertAlign w:val="superscript"/>
        </w:rPr>
        <w:t>19</w:t>
      </w:r>
      <w:r>
        <w:t xml:space="preserve">So out of the ground the </w:t>
      </w:r>
      <w:r>
        <w:rPr>
          <w:smallCaps/>
        </w:rPr>
        <w:t>Lord</w:t>
      </w:r>
      <w:r>
        <w:t xml:space="preserve"> God formed every animal of the field and every bird of the air, and brought them to the man to see what he would call them; and whatever the </w:t>
      </w:r>
      <w:r>
        <w:lastRenderedPageBreak/>
        <w:t xml:space="preserve">man called every living creature, that was its name. </w:t>
      </w:r>
      <w:r>
        <w:rPr>
          <w:color w:val="808080"/>
          <w:sz w:val="20"/>
          <w:szCs w:val="20"/>
          <w:vertAlign w:val="superscript"/>
        </w:rPr>
        <w:t>20</w:t>
      </w:r>
      <w:r>
        <w:t xml:space="preserve">The man gave names to all cattle, and to the birds of the air, and to every animal of the field; but for the man there was not found a helper as his partner. </w:t>
      </w:r>
      <w:r>
        <w:rPr>
          <w:color w:val="808080"/>
          <w:sz w:val="20"/>
          <w:szCs w:val="20"/>
          <w:vertAlign w:val="superscript"/>
        </w:rPr>
        <w:t>21</w:t>
      </w:r>
      <w:r>
        <w:t xml:space="preserve">So the </w:t>
      </w:r>
      <w:r>
        <w:rPr>
          <w:smallCaps/>
        </w:rPr>
        <w:t>Lord</w:t>
      </w:r>
      <w:r>
        <w:t xml:space="preserve"> God caused a deep sleep to fall upon the man, and he slept; then he took one of his ribs and closed up its place with flesh. </w:t>
      </w:r>
      <w:r>
        <w:rPr>
          <w:color w:val="808080"/>
          <w:sz w:val="20"/>
          <w:szCs w:val="20"/>
          <w:vertAlign w:val="superscript"/>
        </w:rPr>
        <w:t>22</w:t>
      </w:r>
      <w:r>
        <w:t xml:space="preserve">And the rib that the </w:t>
      </w:r>
      <w:r>
        <w:rPr>
          <w:smallCaps/>
        </w:rPr>
        <w:t>Lord</w:t>
      </w:r>
      <w:r>
        <w:t xml:space="preserve"> God had taken from the man he made into a woman and brought her to the man. </w:t>
      </w:r>
      <w:r>
        <w:rPr>
          <w:color w:val="808080"/>
          <w:sz w:val="20"/>
          <w:szCs w:val="20"/>
          <w:vertAlign w:val="superscript"/>
        </w:rPr>
        <w:t>23</w:t>
      </w:r>
      <w:r>
        <w:t xml:space="preserve">Then the man said, </w:t>
      </w:r>
      <w:r>
        <w:br/>
      </w:r>
      <w:r>
        <w:t> </w:t>
      </w:r>
      <w:r>
        <w:t>“This at last is bone of my bones</w:t>
      </w:r>
      <w:r>
        <w:br/>
      </w:r>
      <w:r>
        <w:t> </w:t>
      </w:r>
      <w:r>
        <w:t> </w:t>
      </w:r>
      <w:r>
        <w:t>and flesh of my flesh;</w:t>
      </w:r>
      <w:r>
        <w:br/>
      </w:r>
      <w:r>
        <w:t> </w:t>
      </w:r>
      <w:r>
        <w:t>this one shall be called Woman,</w:t>
      </w:r>
      <w:r>
        <w:br/>
      </w:r>
      <w:r>
        <w:t> </w:t>
      </w:r>
      <w:r>
        <w:t> </w:t>
      </w:r>
      <w:r>
        <w:t>for out of Man this one was taken.”</w:t>
      </w:r>
      <w:r>
        <w:br/>
      </w:r>
      <w:r>
        <w:rPr>
          <w:color w:val="808080"/>
          <w:sz w:val="20"/>
          <w:szCs w:val="20"/>
          <w:vertAlign w:val="superscript"/>
        </w:rPr>
        <w:t>24</w:t>
      </w:r>
      <w:r>
        <w:t>Therefore a man leaves his father and his mother and clings to his wife, and they become one flesh.</w:t>
      </w:r>
    </w:p>
    <w:p w:rsidR="005964D9" w:rsidRDefault="002A7068">
      <w:pPr>
        <w:pStyle w:val="NormalWeb"/>
        <w:divId w:val="902374793"/>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5964D9">
        <w:trPr>
          <w:divId w:val="902374793"/>
          <w:tblCellSpacing w:w="0" w:type="dxa"/>
        </w:trPr>
        <w:tc>
          <w:tcPr>
            <w:tcW w:w="0" w:type="auto"/>
            <w:tcMar>
              <w:top w:w="15" w:type="dxa"/>
              <w:left w:w="15" w:type="dxa"/>
              <w:bottom w:w="15" w:type="dxa"/>
              <w:right w:w="720" w:type="dxa"/>
            </w:tcMar>
            <w:hideMark/>
          </w:tcPr>
          <w:p w:rsidR="005964D9" w:rsidRDefault="002A7068">
            <w:r>
              <w:rPr>
                <w:rStyle w:val="Emphasis"/>
              </w:rPr>
              <w:t>Reader</w:t>
            </w:r>
          </w:p>
        </w:tc>
        <w:tc>
          <w:tcPr>
            <w:tcW w:w="0" w:type="auto"/>
            <w:tcMar>
              <w:top w:w="15" w:type="dxa"/>
              <w:left w:w="15" w:type="dxa"/>
              <w:bottom w:w="15" w:type="dxa"/>
              <w:right w:w="720" w:type="dxa"/>
            </w:tcMar>
            <w:hideMark/>
          </w:tcPr>
          <w:p w:rsidR="005964D9" w:rsidRDefault="002A7068">
            <w:r>
              <w:t>The Word of the Lord.</w:t>
            </w:r>
          </w:p>
        </w:tc>
      </w:tr>
      <w:tr w:rsidR="005964D9">
        <w:trPr>
          <w:divId w:val="902374793"/>
          <w:tblCellSpacing w:w="0" w:type="dxa"/>
        </w:trPr>
        <w:tc>
          <w:tcPr>
            <w:tcW w:w="0" w:type="auto"/>
            <w:tcMar>
              <w:top w:w="15" w:type="dxa"/>
              <w:left w:w="15" w:type="dxa"/>
              <w:bottom w:w="15" w:type="dxa"/>
              <w:right w:w="720" w:type="dxa"/>
            </w:tcMar>
            <w:hideMark/>
          </w:tcPr>
          <w:p w:rsidR="005964D9" w:rsidRDefault="002A7068">
            <w:r>
              <w:rPr>
                <w:rStyle w:val="Emphasis"/>
              </w:rPr>
              <w:t>People</w:t>
            </w:r>
          </w:p>
        </w:tc>
        <w:tc>
          <w:tcPr>
            <w:tcW w:w="0" w:type="auto"/>
            <w:tcMar>
              <w:top w:w="15" w:type="dxa"/>
              <w:left w:w="15" w:type="dxa"/>
              <w:bottom w:w="15" w:type="dxa"/>
              <w:right w:w="720" w:type="dxa"/>
            </w:tcMar>
            <w:hideMark/>
          </w:tcPr>
          <w:p w:rsidR="005964D9" w:rsidRDefault="002A7068">
            <w:r>
              <w:t>Thanks be to God.</w:t>
            </w:r>
          </w:p>
        </w:tc>
      </w:tr>
    </w:tbl>
    <w:p w:rsidR="005964D9" w:rsidRDefault="002A7068">
      <w:pPr>
        <w:pStyle w:val="NormalWeb"/>
        <w:divId w:val="902374793"/>
      </w:pPr>
      <w:r>
        <w:t> </w:t>
      </w:r>
    </w:p>
    <w:p w:rsidR="005964D9" w:rsidRDefault="002A7068">
      <w:pPr>
        <w:pStyle w:val="NormalWeb"/>
        <w:divId w:val="1080561915"/>
        <w:rPr>
          <w:i/>
          <w:iCs/>
          <w:color w:val="CC0000"/>
        </w:rPr>
      </w:pPr>
      <w:r>
        <w:rPr>
          <w:i/>
          <w:iCs/>
          <w:color w:val="CC0000"/>
        </w:rPr>
        <w:t>Silence may follow.</w:t>
      </w:r>
    </w:p>
    <w:p w:rsidR="005964D9" w:rsidRDefault="005964D9"/>
    <w:p w:rsidR="005964D9" w:rsidRDefault="002A7068">
      <w:pPr>
        <w:divId w:val="2080011410"/>
      </w:pPr>
      <w:r>
        <w:rPr>
          <w:b/>
          <w:bCs/>
          <w:caps/>
        </w:rPr>
        <w:t>Psalm:</w:t>
      </w:r>
      <w:r>
        <w:rPr>
          <w:b/>
          <w:bCs/>
        </w:rPr>
        <w:t> Psalm 8</w:t>
      </w:r>
    </w:p>
    <w:p w:rsidR="005964D9" w:rsidRDefault="002A7068">
      <w:pPr>
        <w:pStyle w:val="NormalWeb"/>
        <w:divId w:val="995376120"/>
        <w:rPr>
          <w:i/>
          <w:iCs/>
          <w:color w:val="CC0000"/>
        </w:rPr>
      </w:pPr>
      <w:r>
        <w:rPr>
          <w:i/>
          <w:iCs/>
          <w:color w:val="CC0000"/>
        </w:rPr>
        <w:t>Remain seated.</w:t>
      </w:r>
    </w:p>
    <w:p w:rsidR="005964D9" w:rsidRDefault="002A7068">
      <w:pPr>
        <w:divId w:val="884415159"/>
      </w:pPr>
      <w:r>
        <w:t> </w:t>
      </w:r>
      <w:r>
        <w:rPr>
          <w:color w:val="808080"/>
          <w:sz w:val="20"/>
          <w:szCs w:val="20"/>
          <w:vertAlign w:val="superscript"/>
        </w:rPr>
        <w:t>1</w:t>
      </w:r>
      <w:r>
        <w:t xml:space="preserve">O </w:t>
      </w:r>
      <w:r>
        <w:rPr>
          <w:smallCaps/>
        </w:rPr>
        <w:t>Lord</w:t>
      </w:r>
      <w:r>
        <w:t xml:space="preserve"> our Governor, *</w:t>
      </w:r>
      <w:r>
        <w:br/>
      </w:r>
      <w:r>
        <w:t> </w:t>
      </w:r>
      <w:r>
        <w:t> </w:t>
      </w:r>
      <w:r>
        <w:t>how exalted is your Name in all the world!</w:t>
      </w:r>
      <w:r>
        <w:br/>
      </w:r>
      <w:r>
        <w:t> </w:t>
      </w:r>
      <w:r>
        <w:rPr>
          <w:color w:val="808080"/>
          <w:sz w:val="20"/>
          <w:szCs w:val="20"/>
          <w:vertAlign w:val="superscript"/>
        </w:rPr>
        <w:t>2</w:t>
      </w:r>
      <w:r>
        <w:t>Out of the mouths of infants and children *</w:t>
      </w:r>
      <w:r>
        <w:br/>
      </w:r>
      <w:r>
        <w:t> </w:t>
      </w:r>
      <w:r>
        <w:t> </w:t>
      </w:r>
      <w:r>
        <w:t>your majesty is praised above the heavens.</w:t>
      </w:r>
      <w:r>
        <w:br/>
      </w:r>
      <w:r>
        <w:t> </w:t>
      </w:r>
      <w:r>
        <w:rPr>
          <w:color w:val="808080"/>
          <w:sz w:val="20"/>
          <w:szCs w:val="20"/>
          <w:vertAlign w:val="superscript"/>
        </w:rPr>
        <w:t>3</w:t>
      </w:r>
      <w:r>
        <w:t>You have set up a stronghold against your adversaries, *</w:t>
      </w:r>
      <w:r>
        <w:br/>
      </w:r>
      <w:r>
        <w:t> </w:t>
      </w:r>
      <w:r>
        <w:t> </w:t>
      </w:r>
      <w:r>
        <w:t>to quell the enemy and the avenger.</w:t>
      </w:r>
      <w:r>
        <w:br/>
      </w:r>
      <w:r>
        <w:t> </w:t>
      </w:r>
      <w:r>
        <w:rPr>
          <w:color w:val="808080"/>
          <w:sz w:val="20"/>
          <w:szCs w:val="20"/>
          <w:vertAlign w:val="superscript"/>
        </w:rPr>
        <w:t>4</w:t>
      </w:r>
      <w:r>
        <w:t>When I consider your heavens, the work of your fingers, *</w:t>
      </w:r>
      <w:r>
        <w:br/>
      </w:r>
      <w:r>
        <w:t> </w:t>
      </w:r>
      <w:r>
        <w:t> </w:t>
      </w:r>
      <w:r>
        <w:t>the moon and the stars you have set in their courses,</w:t>
      </w:r>
      <w:r>
        <w:br/>
      </w:r>
      <w:r>
        <w:t> </w:t>
      </w:r>
      <w:r>
        <w:rPr>
          <w:color w:val="808080"/>
          <w:sz w:val="20"/>
          <w:szCs w:val="20"/>
          <w:vertAlign w:val="superscript"/>
        </w:rPr>
        <w:t>5</w:t>
      </w:r>
      <w:r>
        <w:t>What is man that you should be mindful of him? *</w:t>
      </w:r>
      <w:r>
        <w:br/>
      </w:r>
      <w:r>
        <w:t> </w:t>
      </w:r>
      <w:r>
        <w:t> </w:t>
      </w:r>
      <w:r>
        <w:t>the son of man that you should seek him out?</w:t>
      </w:r>
      <w:r>
        <w:br/>
      </w:r>
      <w:r>
        <w:t> </w:t>
      </w:r>
      <w:r>
        <w:rPr>
          <w:color w:val="808080"/>
          <w:sz w:val="20"/>
          <w:szCs w:val="20"/>
          <w:vertAlign w:val="superscript"/>
        </w:rPr>
        <w:t>6</w:t>
      </w:r>
      <w:r>
        <w:t>You have made him but little lower than the angels; *</w:t>
      </w:r>
      <w:r>
        <w:br/>
      </w:r>
      <w:r>
        <w:t> </w:t>
      </w:r>
      <w:r>
        <w:t> </w:t>
      </w:r>
      <w:r>
        <w:t>you adorn him with glory and honor;</w:t>
      </w:r>
      <w:r>
        <w:br/>
      </w:r>
      <w:r>
        <w:t> </w:t>
      </w:r>
      <w:r>
        <w:rPr>
          <w:color w:val="808080"/>
          <w:sz w:val="20"/>
          <w:szCs w:val="20"/>
          <w:vertAlign w:val="superscript"/>
        </w:rPr>
        <w:t>7</w:t>
      </w:r>
      <w:r>
        <w:t>You give him mastery over the works of your hands; *</w:t>
      </w:r>
      <w:r>
        <w:br/>
      </w:r>
      <w:r>
        <w:t> </w:t>
      </w:r>
      <w:r>
        <w:t> </w:t>
      </w:r>
      <w:r>
        <w:t>you put all things under his feet:</w:t>
      </w:r>
      <w:r>
        <w:br/>
      </w:r>
      <w:r>
        <w:t> </w:t>
      </w:r>
      <w:r>
        <w:rPr>
          <w:color w:val="808080"/>
          <w:sz w:val="20"/>
          <w:szCs w:val="20"/>
          <w:vertAlign w:val="superscript"/>
        </w:rPr>
        <w:t>8</w:t>
      </w:r>
      <w:r>
        <w:t>All sheep and oxen, *</w:t>
      </w:r>
      <w:r>
        <w:br/>
      </w:r>
      <w:r>
        <w:t> </w:t>
      </w:r>
      <w:r>
        <w:t> </w:t>
      </w:r>
      <w:r>
        <w:t>even the wild beasts of the field,</w:t>
      </w:r>
      <w:r>
        <w:br/>
      </w:r>
      <w:r>
        <w:t> </w:t>
      </w:r>
      <w:r>
        <w:rPr>
          <w:color w:val="808080"/>
          <w:sz w:val="20"/>
          <w:szCs w:val="20"/>
          <w:vertAlign w:val="superscript"/>
        </w:rPr>
        <w:t>9</w:t>
      </w:r>
      <w:r>
        <w:t>The birds of the air, the fish of the sea, *</w:t>
      </w:r>
      <w:r>
        <w:br/>
      </w:r>
      <w:r>
        <w:t> </w:t>
      </w:r>
      <w:r>
        <w:t> </w:t>
      </w:r>
      <w:r>
        <w:t>and whatsoever walks in the paths of the sea.</w:t>
      </w:r>
      <w:r>
        <w:br/>
      </w:r>
      <w:r>
        <w:t> </w:t>
      </w:r>
      <w:r>
        <w:rPr>
          <w:color w:val="808080"/>
          <w:sz w:val="20"/>
          <w:szCs w:val="20"/>
          <w:vertAlign w:val="superscript"/>
        </w:rPr>
        <w:t>10</w:t>
      </w:r>
      <w:r>
        <w:t xml:space="preserve">O </w:t>
      </w:r>
      <w:r>
        <w:rPr>
          <w:smallCaps/>
        </w:rPr>
        <w:t>Lord</w:t>
      </w:r>
      <w:r>
        <w:t xml:space="preserve"> our Governor, *</w:t>
      </w:r>
      <w:r>
        <w:br/>
      </w:r>
      <w:r>
        <w:t> </w:t>
      </w:r>
      <w:r>
        <w:t> </w:t>
      </w:r>
      <w:r>
        <w:t>how exalted is your Name in all the world!</w:t>
      </w:r>
    </w:p>
    <w:p w:rsidR="005964D9" w:rsidRDefault="005964D9"/>
    <w:p w:rsidR="005964D9" w:rsidRDefault="002A7068">
      <w:pPr>
        <w:divId w:val="1794206072"/>
      </w:pPr>
      <w:r>
        <w:rPr>
          <w:b/>
          <w:bCs/>
          <w:caps/>
        </w:rPr>
        <w:t>Second Reading:</w:t>
      </w:r>
      <w:r>
        <w:rPr>
          <w:b/>
          <w:bCs/>
        </w:rPr>
        <w:t> Hebrews 1:1-4; 2:5-12</w:t>
      </w:r>
    </w:p>
    <w:p w:rsidR="005964D9" w:rsidRDefault="002A7068">
      <w:pPr>
        <w:pStyle w:val="NormalWeb"/>
        <w:divId w:val="982468579"/>
        <w:rPr>
          <w:i/>
          <w:iCs/>
          <w:color w:val="CC0000"/>
        </w:rPr>
      </w:pPr>
      <w:r>
        <w:rPr>
          <w:i/>
          <w:iCs/>
          <w:color w:val="CC0000"/>
        </w:rPr>
        <w:t>The people sit.</w:t>
      </w:r>
    </w:p>
    <w:p w:rsidR="005964D9" w:rsidRDefault="002A7068">
      <w:pPr>
        <w:pStyle w:val="NormalWeb"/>
        <w:divId w:val="1735545757"/>
      </w:pPr>
      <w:r>
        <w:t>A Reading from Paul's letter to the Hebrews.</w:t>
      </w:r>
    </w:p>
    <w:p w:rsidR="005964D9" w:rsidRDefault="002A7068">
      <w:pPr>
        <w:divId w:val="750659778"/>
      </w:pPr>
      <w:r>
        <w:rPr>
          <w:color w:val="808080"/>
          <w:sz w:val="20"/>
          <w:szCs w:val="20"/>
          <w:vertAlign w:val="superscript"/>
        </w:rPr>
        <w:lastRenderedPageBreak/>
        <w:t>1</w:t>
      </w:r>
      <w:r>
        <w:t xml:space="preserve">Long ago God spoke to our ancestors in many and various ways by the prophets, </w:t>
      </w:r>
      <w:r>
        <w:rPr>
          <w:color w:val="808080"/>
          <w:sz w:val="20"/>
          <w:szCs w:val="20"/>
          <w:vertAlign w:val="superscript"/>
        </w:rPr>
        <w:t>2</w:t>
      </w:r>
      <w:r>
        <w:t xml:space="preserve">but in these last days he has spoken to us by a Son, whom he appointed heir of all things, through whom he also created the worlds. </w:t>
      </w:r>
      <w:r>
        <w:rPr>
          <w:color w:val="808080"/>
          <w:sz w:val="20"/>
          <w:szCs w:val="20"/>
          <w:vertAlign w:val="superscript"/>
        </w:rPr>
        <w:t>3</w:t>
      </w:r>
      <w:r>
        <w:t xml:space="preserve">He is the reflection of God’s glory and the exact imprint of God’s very being, and he sustains all things by his powerful word. When he had made purification for sins, he sat down at the right hand of the Majesty on high, </w:t>
      </w:r>
      <w:r>
        <w:rPr>
          <w:color w:val="808080"/>
          <w:sz w:val="20"/>
          <w:szCs w:val="20"/>
          <w:vertAlign w:val="superscript"/>
        </w:rPr>
        <w:t>4</w:t>
      </w:r>
      <w:r>
        <w:t>having become as much superior to angels as the name he has inherited is more excellent than theirs.</w:t>
      </w:r>
      <w:r>
        <w:br/>
      </w:r>
      <w:r>
        <w:t> </w:t>
      </w:r>
      <w:r>
        <w:rPr>
          <w:color w:val="808080"/>
          <w:sz w:val="20"/>
          <w:szCs w:val="20"/>
          <w:vertAlign w:val="superscript"/>
        </w:rPr>
        <w:t>2:5</w:t>
      </w:r>
      <w:r>
        <w:t xml:space="preserve">Now God did not subject the coming world, about which we are speaking, to angels. </w:t>
      </w:r>
      <w:r>
        <w:rPr>
          <w:color w:val="808080"/>
          <w:sz w:val="20"/>
          <w:szCs w:val="20"/>
          <w:vertAlign w:val="superscript"/>
        </w:rPr>
        <w:t>6</w:t>
      </w:r>
      <w:r>
        <w:t xml:space="preserve">But someone has testified somewhere, </w:t>
      </w:r>
      <w:r>
        <w:br/>
      </w:r>
      <w:r>
        <w:t> </w:t>
      </w:r>
      <w:r>
        <w:t>“What are human beings that you are mindful of them,</w:t>
      </w:r>
      <w:r>
        <w:br/>
      </w:r>
      <w:r>
        <w:t> </w:t>
      </w:r>
      <w:r>
        <w:t> </w:t>
      </w:r>
      <w:r>
        <w:t>or mortals, that you care for them?</w:t>
      </w:r>
      <w:r>
        <w:br/>
      </w:r>
      <w:r>
        <w:t> </w:t>
      </w:r>
      <w:r>
        <w:rPr>
          <w:color w:val="808080"/>
          <w:sz w:val="20"/>
          <w:szCs w:val="20"/>
          <w:vertAlign w:val="superscript"/>
        </w:rPr>
        <w:t>7</w:t>
      </w:r>
      <w:r>
        <w:t>You have made them for a little while lower than the angels;</w:t>
      </w:r>
      <w:r>
        <w:br/>
      </w:r>
      <w:r>
        <w:t> </w:t>
      </w:r>
      <w:r>
        <w:t> </w:t>
      </w:r>
      <w:r>
        <w:t>you have crowned them with glory and honor,</w:t>
      </w:r>
      <w:r>
        <w:br/>
      </w:r>
      <w:r>
        <w:t> </w:t>
      </w:r>
      <w:r>
        <w:t> </w:t>
      </w:r>
      <w:r>
        <w:rPr>
          <w:color w:val="808080"/>
          <w:sz w:val="20"/>
          <w:szCs w:val="20"/>
          <w:vertAlign w:val="superscript"/>
        </w:rPr>
        <w:t>8</w:t>
      </w:r>
      <w:r>
        <w:t>subjecting all things under their feet.”</w:t>
      </w:r>
      <w:r>
        <w:br/>
        <w:t>Now in subjecting all things to them, God left nothing outside their control. As it is, we do not yet see everything in subjection to them,</w:t>
      </w:r>
      <w:r>
        <w:rPr>
          <w:color w:val="808080"/>
          <w:sz w:val="20"/>
          <w:szCs w:val="20"/>
          <w:vertAlign w:val="superscript"/>
        </w:rPr>
        <w:t>9</w:t>
      </w:r>
      <w:r>
        <w:t>but we do see Jesus, who for a little while was made lower than the angels, now crowned with glory and honor because of the suffering of death, so that by the grace of God he might taste death for everyone.</w:t>
      </w:r>
      <w:r>
        <w:br/>
      </w:r>
      <w:r>
        <w:t> </w:t>
      </w:r>
      <w:r>
        <w:t xml:space="preserve"> </w:t>
      </w:r>
      <w:r>
        <w:rPr>
          <w:color w:val="808080"/>
          <w:sz w:val="20"/>
          <w:szCs w:val="20"/>
          <w:vertAlign w:val="superscript"/>
        </w:rPr>
        <w:t>10</w:t>
      </w:r>
      <w:r>
        <w:t xml:space="preserve">It was fitting that God, for whom and through whom all things exist, in bringing many children to glory, should make the pioneer of their salvation perfect through sufferings. </w:t>
      </w:r>
      <w:r>
        <w:rPr>
          <w:color w:val="808080"/>
          <w:sz w:val="20"/>
          <w:szCs w:val="20"/>
          <w:vertAlign w:val="superscript"/>
        </w:rPr>
        <w:t>11</w:t>
      </w:r>
      <w:r>
        <w:t xml:space="preserve">For the one who sanctifies and those who are sanctified all have one Father. For this </w:t>
      </w:r>
      <w:proofErr w:type="gramStart"/>
      <w:r>
        <w:t>reason</w:t>
      </w:r>
      <w:proofErr w:type="gramEnd"/>
      <w:r>
        <w:t xml:space="preserve"> Jesus is not ashamed to call them brothers and sisters, </w:t>
      </w:r>
      <w:r>
        <w:rPr>
          <w:color w:val="808080"/>
          <w:sz w:val="20"/>
          <w:szCs w:val="20"/>
          <w:vertAlign w:val="superscript"/>
        </w:rPr>
        <w:t>12</w:t>
      </w:r>
      <w:r>
        <w:t xml:space="preserve">saying, </w:t>
      </w:r>
      <w:r>
        <w:br/>
      </w:r>
      <w:r>
        <w:t> </w:t>
      </w:r>
      <w:r>
        <w:t>“I will proclaim your name to my brothers and sisters,</w:t>
      </w:r>
      <w:r>
        <w:br/>
      </w:r>
      <w:r>
        <w:t> </w:t>
      </w:r>
      <w:r>
        <w:t> </w:t>
      </w:r>
      <w:r>
        <w:t>in the midst of the congregation I will praise you.”</w:t>
      </w:r>
    </w:p>
    <w:p w:rsidR="005964D9" w:rsidRDefault="002A7068">
      <w:pPr>
        <w:pStyle w:val="NormalWeb"/>
        <w:divId w:val="1807821718"/>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5964D9">
        <w:trPr>
          <w:divId w:val="1807821718"/>
          <w:tblCellSpacing w:w="0" w:type="dxa"/>
        </w:trPr>
        <w:tc>
          <w:tcPr>
            <w:tcW w:w="0" w:type="auto"/>
            <w:tcMar>
              <w:top w:w="15" w:type="dxa"/>
              <w:left w:w="15" w:type="dxa"/>
              <w:bottom w:w="15" w:type="dxa"/>
              <w:right w:w="720" w:type="dxa"/>
            </w:tcMar>
            <w:hideMark/>
          </w:tcPr>
          <w:p w:rsidR="005964D9" w:rsidRDefault="002A7068">
            <w:r>
              <w:rPr>
                <w:rStyle w:val="Emphasis"/>
              </w:rPr>
              <w:t>Reader</w:t>
            </w:r>
          </w:p>
        </w:tc>
        <w:tc>
          <w:tcPr>
            <w:tcW w:w="0" w:type="auto"/>
            <w:tcMar>
              <w:top w:w="15" w:type="dxa"/>
              <w:left w:w="15" w:type="dxa"/>
              <w:bottom w:w="15" w:type="dxa"/>
              <w:right w:w="720" w:type="dxa"/>
            </w:tcMar>
            <w:hideMark/>
          </w:tcPr>
          <w:p w:rsidR="005964D9" w:rsidRDefault="002A7068">
            <w:r>
              <w:t>The Word of the Lord.</w:t>
            </w:r>
          </w:p>
        </w:tc>
      </w:tr>
      <w:tr w:rsidR="005964D9">
        <w:trPr>
          <w:divId w:val="1807821718"/>
          <w:tblCellSpacing w:w="0" w:type="dxa"/>
        </w:trPr>
        <w:tc>
          <w:tcPr>
            <w:tcW w:w="0" w:type="auto"/>
            <w:tcMar>
              <w:top w:w="15" w:type="dxa"/>
              <w:left w:w="15" w:type="dxa"/>
              <w:bottom w:w="15" w:type="dxa"/>
              <w:right w:w="720" w:type="dxa"/>
            </w:tcMar>
            <w:hideMark/>
          </w:tcPr>
          <w:p w:rsidR="005964D9" w:rsidRDefault="002A7068">
            <w:r>
              <w:rPr>
                <w:rStyle w:val="Emphasis"/>
              </w:rPr>
              <w:t>People</w:t>
            </w:r>
          </w:p>
        </w:tc>
        <w:tc>
          <w:tcPr>
            <w:tcW w:w="0" w:type="auto"/>
            <w:tcMar>
              <w:top w:w="15" w:type="dxa"/>
              <w:left w:w="15" w:type="dxa"/>
              <w:bottom w:w="15" w:type="dxa"/>
              <w:right w:w="720" w:type="dxa"/>
            </w:tcMar>
            <w:hideMark/>
          </w:tcPr>
          <w:p w:rsidR="005964D9" w:rsidRDefault="002A7068">
            <w:r>
              <w:t>Thanks be to God.</w:t>
            </w:r>
          </w:p>
        </w:tc>
      </w:tr>
    </w:tbl>
    <w:p w:rsidR="005964D9" w:rsidRDefault="002A7068">
      <w:pPr>
        <w:pStyle w:val="NormalWeb"/>
        <w:divId w:val="1807821718"/>
      </w:pPr>
      <w:r>
        <w:t> </w:t>
      </w:r>
    </w:p>
    <w:p w:rsidR="005964D9" w:rsidRDefault="002A7068">
      <w:pPr>
        <w:pStyle w:val="NormalWeb"/>
        <w:divId w:val="1287127725"/>
        <w:rPr>
          <w:i/>
          <w:iCs/>
          <w:color w:val="CC0000"/>
        </w:rPr>
      </w:pPr>
      <w:r>
        <w:rPr>
          <w:i/>
          <w:iCs/>
          <w:color w:val="CC0000"/>
        </w:rPr>
        <w:t>Silence may follow.</w:t>
      </w:r>
    </w:p>
    <w:p w:rsidR="005964D9" w:rsidRDefault="005964D9"/>
    <w:p w:rsidR="005964D9" w:rsidRDefault="002A7068">
      <w:pPr>
        <w:divId w:val="1105731483"/>
      </w:pPr>
      <w:r>
        <w:rPr>
          <w:b/>
          <w:bCs/>
          <w:caps/>
        </w:rPr>
        <w:t>Sequence Hymn</w:t>
      </w:r>
      <w:r>
        <w:rPr>
          <w:b/>
          <w:bCs/>
          <w:i/>
          <w:iCs/>
        </w:rPr>
        <w:t> For the beauty of the earth (</w:t>
      </w:r>
      <w:proofErr w:type="spellStart"/>
      <w:r>
        <w:rPr>
          <w:b/>
          <w:bCs/>
          <w:i/>
          <w:iCs/>
        </w:rPr>
        <w:t>Lucerna</w:t>
      </w:r>
      <w:proofErr w:type="spellEnd"/>
      <w:r>
        <w:rPr>
          <w:b/>
          <w:bCs/>
          <w:i/>
          <w:iCs/>
        </w:rPr>
        <w:t xml:space="preserve"> </w:t>
      </w:r>
      <w:proofErr w:type="spellStart"/>
      <w:r>
        <w:rPr>
          <w:b/>
          <w:bCs/>
          <w:i/>
          <w:iCs/>
        </w:rPr>
        <w:t>Laudoniae</w:t>
      </w:r>
      <w:proofErr w:type="spellEnd"/>
      <w:r>
        <w:rPr>
          <w:b/>
          <w:bCs/>
          <w:i/>
          <w:iCs/>
        </w:rPr>
        <w:t>)</w:t>
      </w:r>
      <w:r>
        <w:rPr>
          <w:b/>
          <w:bCs/>
        </w:rPr>
        <w:t> (H 416)</w:t>
      </w:r>
    </w:p>
    <w:p w:rsidR="005964D9" w:rsidRDefault="002A7068">
      <w:pPr>
        <w:pStyle w:val="NormalWeb"/>
        <w:divId w:val="456222406"/>
        <w:rPr>
          <w:i/>
          <w:iCs/>
          <w:color w:val="CC0000"/>
        </w:rPr>
      </w:pPr>
      <w:r>
        <w:rPr>
          <w:i/>
          <w:iCs/>
          <w:color w:val="CC0000"/>
        </w:rPr>
        <w:t>All stand.</w:t>
      </w:r>
    </w:p>
    <w:p w:rsidR="00A11857" w:rsidRDefault="002A7068">
      <w:pPr>
        <w:pStyle w:val="NormalWeb"/>
      </w:pPr>
      <w:r>
        <w:rPr>
          <w:noProof/>
        </w:rPr>
        <w:drawing>
          <wp:inline distT="0" distB="0" distL="0" distR="0">
            <wp:extent cx="5943600" cy="2042837"/>
            <wp:effectExtent l="0" t="0" r="0" b="0"/>
            <wp:docPr id="14" name="Picture 14" descr="Click to get the full file (For the beauty of the earth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For the beauty of the earth 1 (Stave).tif):  (Stav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042837"/>
                    </a:xfrm>
                    <a:prstGeom prst="rect">
                      <a:avLst/>
                    </a:prstGeom>
                    <a:noFill/>
                    <a:ln>
                      <a:noFill/>
                    </a:ln>
                  </pic:spPr>
                </pic:pic>
              </a:graphicData>
            </a:graphic>
          </wp:inline>
        </w:drawing>
      </w:r>
    </w:p>
    <w:p w:rsidR="005964D9" w:rsidRDefault="002A7068">
      <w:pPr>
        <w:pStyle w:val="NormalWeb"/>
      </w:pPr>
      <w:r>
        <w:rPr>
          <w:noProof/>
        </w:rPr>
        <w:lastRenderedPageBreak/>
        <w:drawing>
          <wp:inline distT="0" distB="0" distL="0" distR="0">
            <wp:extent cx="5943600" cy="2101540"/>
            <wp:effectExtent l="0" t="0" r="0" b="0"/>
            <wp:docPr id="15" name="Picture 15" descr="Click to get the full file (For the beauty of the earth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For the beauty of the earth 2 (Stave).tif):  (Stav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101540"/>
                    </a:xfrm>
                    <a:prstGeom prst="rect">
                      <a:avLst/>
                    </a:prstGeom>
                    <a:noFill/>
                    <a:ln>
                      <a:noFill/>
                    </a:ln>
                  </pic:spPr>
                </pic:pic>
              </a:graphicData>
            </a:graphic>
          </wp:inline>
        </w:drawing>
      </w:r>
      <w:r>
        <w:rPr>
          <w:noProof/>
        </w:rPr>
        <w:drawing>
          <wp:inline distT="0" distB="0" distL="0" distR="0">
            <wp:extent cx="5943600" cy="2594638"/>
            <wp:effectExtent l="0" t="0" r="0" b="0"/>
            <wp:docPr id="16" name="Picture 16" descr="Click to get the full file (For the beauty of the earth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For the beauty of the earth 3 (Stave).tif):  (Stav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594638"/>
                    </a:xfrm>
                    <a:prstGeom prst="rect">
                      <a:avLst/>
                    </a:prstGeom>
                    <a:noFill/>
                    <a:ln>
                      <a:noFill/>
                    </a:ln>
                  </pic:spPr>
                </pic:pic>
              </a:graphicData>
            </a:graphic>
          </wp:inline>
        </w:drawing>
      </w:r>
    </w:p>
    <w:p w:rsidR="005964D9" w:rsidRDefault="005964D9"/>
    <w:p w:rsidR="005964D9" w:rsidRDefault="002A7068">
      <w:pPr>
        <w:divId w:val="1734623923"/>
      </w:pPr>
      <w:r>
        <w:rPr>
          <w:b/>
          <w:bCs/>
          <w:caps/>
        </w:rPr>
        <w:t>Gospel:</w:t>
      </w:r>
      <w:r>
        <w:rPr>
          <w:b/>
          <w:bCs/>
        </w:rPr>
        <w:t> Mark 10:2-16</w:t>
      </w:r>
    </w:p>
    <w:p w:rsidR="005964D9" w:rsidRDefault="002A7068">
      <w:pPr>
        <w:pStyle w:val="NormalWeb"/>
        <w:divId w:val="1571117852"/>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6821"/>
      </w:tblGrid>
      <w:tr w:rsidR="005964D9">
        <w:trPr>
          <w:divId w:val="882408248"/>
          <w:tblCellSpacing w:w="0" w:type="dxa"/>
        </w:trPr>
        <w:tc>
          <w:tcPr>
            <w:tcW w:w="0" w:type="auto"/>
            <w:tcMar>
              <w:top w:w="15" w:type="dxa"/>
              <w:left w:w="15" w:type="dxa"/>
              <w:bottom w:w="15" w:type="dxa"/>
              <w:right w:w="720" w:type="dxa"/>
            </w:tcMar>
            <w:hideMark/>
          </w:tcPr>
          <w:p w:rsidR="005964D9" w:rsidRDefault="002A7068">
            <w:r>
              <w:rPr>
                <w:rStyle w:val="Emphasis"/>
              </w:rPr>
              <w:t>Deacon</w:t>
            </w:r>
          </w:p>
        </w:tc>
        <w:tc>
          <w:tcPr>
            <w:tcW w:w="0" w:type="auto"/>
            <w:tcMar>
              <w:top w:w="15" w:type="dxa"/>
              <w:left w:w="15" w:type="dxa"/>
              <w:bottom w:w="15" w:type="dxa"/>
              <w:right w:w="720" w:type="dxa"/>
            </w:tcMar>
            <w:hideMark/>
          </w:tcPr>
          <w:p w:rsidR="005964D9" w:rsidRDefault="002A7068">
            <w:r>
              <w:t>The Holy Gospel of our Savior Jesus Christ according to Mark.</w:t>
            </w:r>
          </w:p>
        </w:tc>
      </w:tr>
      <w:tr w:rsidR="005964D9">
        <w:trPr>
          <w:divId w:val="882408248"/>
          <w:tblCellSpacing w:w="0" w:type="dxa"/>
        </w:trPr>
        <w:tc>
          <w:tcPr>
            <w:tcW w:w="0" w:type="auto"/>
            <w:tcMar>
              <w:top w:w="15" w:type="dxa"/>
              <w:left w:w="15" w:type="dxa"/>
              <w:bottom w:w="15" w:type="dxa"/>
              <w:right w:w="720" w:type="dxa"/>
            </w:tcMar>
            <w:hideMark/>
          </w:tcPr>
          <w:p w:rsidR="005964D9" w:rsidRDefault="002A7068">
            <w:r>
              <w:rPr>
                <w:rStyle w:val="Emphasis"/>
              </w:rPr>
              <w:t>People</w:t>
            </w:r>
          </w:p>
        </w:tc>
        <w:tc>
          <w:tcPr>
            <w:tcW w:w="0" w:type="auto"/>
            <w:tcMar>
              <w:top w:w="15" w:type="dxa"/>
              <w:left w:w="15" w:type="dxa"/>
              <w:bottom w:w="15" w:type="dxa"/>
              <w:right w:w="720" w:type="dxa"/>
            </w:tcMar>
            <w:hideMark/>
          </w:tcPr>
          <w:p w:rsidR="005964D9" w:rsidRDefault="002A7068">
            <w:r>
              <w:t>Glory to you, Lord Christ.</w:t>
            </w:r>
          </w:p>
        </w:tc>
      </w:tr>
    </w:tbl>
    <w:p w:rsidR="005964D9" w:rsidRDefault="002A7068">
      <w:pPr>
        <w:pStyle w:val="NormalWeb"/>
        <w:divId w:val="882408248"/>
      </w:pPr>
      <w:r>
        <w:t> </w:t>
      </w:r>
    </w:p>
    <w:p w:rsidR="005964D9" w:rsidRDefault="002A7068">
      <w:pPr>
        <w:divId w:val="95444542"/>
      </w:pPr>
      <w:r>
        <w:rPr>
          <w:color w:val="808080"/>
          <w:sz w:val="20"/>
          <w:szCs w:val="20"/>
          <w:vertAlign w:val="superscript"/>
        </w:rPr>
        <w:t>2</w:t>
      </w:r>
      <w:r>
        <w:t xml:space="preserve">Some Pharisees came, and to test him they asked, “Is it lawful for a man to divorce his wife?” </w:t>
      </w:r>
      <w:r>
        <w:rPr>
          <w:color w:val="808080"/>
          <w:sz w:val="20"/>
          <w:szCs w:val="20"/>
          <w:vertAlign w:val="superscript"/>
        </w:rPr>
        <w:t>3</w:t>
      </w:r>
      <w:r>
        <w:t xml:space="preserve">He answered them, “What did Moses command you?” </w:t>
      </w:r>
      <w:r>
        <w:rPr>
          <w:color w:val="808080"/>
          <w:sz w:val="20"/>
          <w:szCs w:val="20"/>
          <w:vertAlign w:val="superscript"/>
        </w:rPr>
        <w:t>4</w:t>
      </w:r>
      <w:r>
        <w:t xml:space="preserve">They said, “Moses allowed a man to write a certificate of dismissal and to divorce her.” </w:t>
      </w:r>
      <w:r>
        <w:rPr>
          <w:color w:val="808080"/>
          <w:sz w:val="20"/>
          <w:szCs w:val="20"/>
          <w:vertAlign w:val="superscript"/>
        </w:rPr>
        <w:t>5</w:t>
      </w:r>
      <w:r>
        <w:t xml:space="preserve">But Jesus said to them, “Because of your hardness of heart he wrote this commandment for you. </w:t>
      </w:r>
      <w:r>
        <w:rPr>
          <w:color w:val="808080"/>
          <w:sz w:val="20"/>
          <w:szCs w:val="20"/>
          <w:vertAlign w:val="superscript"/>
        </w:rPr>
        <w:t>6</w:t>
      </w:r>
      <w:r>
        <w:t xml:space="preserve">But from the beginning of creation, ‘God made them male and female. </w:t>
      </w:r>
      <w:r>
        <w:rPr>
          <w:color w:val="808080"/>
          <w:sz w:val="20"/>
          <w:szCs w:val="20"/>
          <w:vertAlign w:val="superscript"/>
        </w:rPr>
        <w:t>7</w:t>
      </w:r>
      <w:r>
        <w:t xml:space="preserve">For this reason a man shall leave his father and mother and be joined to his wife, </w:t>
      </w:r>
      <w:r>
        <w:rPr>
          <w:color w:val="808080"/>
          <w:sz w:val="20"/>
          <w:szCs w:val="20"/>
          <w:vertAlign w:val="superscript"/>
        </w:rPr>
        <w:t>8</w:t>
      </w:r>
      <w:r>
        <w:t xml:space="preserve">and the two shall become one flesh.’ </w:t>
      </w:r>
      <w:proofErr w:type="gramStart"/>
      <w:r>
        <w:t>So</w:t>
      </w:r>
      <w:proofErr w:type="gramEnd"/>
      <w:r>
        <w:t xml:space="preserve"> they are no longer two, but one flesh. </w:t>
      </w:r>
      <w:r>
        <w:rPr>
          <w:color w:val="808080"/>
          <w:sz w:val="20"/>
          <w:szCs w:val="20"/>
          <w:vertAlign w:val="superscript"/>
        </w:rPr>
        <w:t>9</w:t>
      </w:r>
      <w:r>
        <w:t>Therefore what God has joined together, let no one separate.”</w:t>
      </w:r>
      <w:r>
        <w:br/>
      </w:r>
      <w:r>
        <w:t> </w:t>
      </w:r>
      <w:r>
        <w:t xml:space="preserve"> </w:t>
      </w:r>
      <w:r>
        <w:rPr>
          <w:color w:val="808080"/>
          <w:sz w:val="20"/>
          <w:szCs w:val="20"/>
          <w:vertAlign w:val="superscript"/>
        </w:rPr>
        <w:t>10</w:t>
      </w:r>
      <w:r>
        <w:t xml:space="preserve">Then in the house the disciples asked him again about this matter. </w:t>
      </w:r>
      <w:r>
        <w:rPr>
          <w:color w:val="808080"/>
          <w:sz w:val="20"/>
          <w:szCs w:val="20"/>
          <w:vertAlign w:val="superscript"/>
        </w:rPr>
        <w:t>11</w:t>
      </w:r>
      <w:r>
        <w:t xml:space="preserve">He said to them, “Whoever divorces his wife and marries another commits adultery against her; </w:t>
      </w:r>
      <w:r>
        <w:rPr>
          <w:color w:val="808080"/>
          <w:sz w:val="20"/>
          <w:szCs w:val="20"/>
          <w:vertAlign w:val="superscript"/>
        </w:rPr>
        <w:t>12</w:t>
      </w:r>
      <w:r>
        <w:t>and if she divorces her husband and marries another, she commits adultery.”</w:t>
      </w:r>
      <w:r>
        <w:br/>
      </w:r>
      <w:r>
        <w:br/>
      </w:r>
      <w:r>
        <w:t> </w:t>
      </w:r>
      <w:r>
        <w:t xml:space="preserve"> </w:t>
      </w:r>
      <w:r>
        <w:rPr>
          <w:color w:val="808080"/>
          <w:sz w:val="20"/>
          <w:szCs w:val="20"/>
          <w:vertAlign w:val="superscript"/>
        </w:rPr>
        <w:t>13</w:t>
      </w:r>
      <w:r>
        <w:t xml:space="preserve">People were bringing little children to him in order that he might touch them; and the </w:t>
      </w:r>
      <w:r>
        <w:lastRenderedPageBreak/>
        <w:t xml:space="preserve">disciples spoke sternly to them. </w:t>
      </w:r>
      <w:r>
        <w:rPr>
          <w:color w:val="808080"/>
          <w:sz w:val="20"/>
          <w:szCs w:val="20"/>
          <w:vertAlign w:val="superscript"/>
        </w:rPr>
        <w:t>14</w:t>
      </w:r>
      <w:r>
        <w:t xml:space="preserve">But when Jesus saw this, he was indignant and said to them, “Let the little children come to me; do not stop them; for it is </w:t>
      </w:r>
      <w:proofErr w:type="spellStart"/>
      <w:r>
        <w:t>to</w:t>
      </w:r>
      <w:proofErr w:type="spellEnd"/>
      <w:r>
        <w:t xml:space="preserve"> such as these that the kingdom of God belongs. </w:t>
      </w:r>
      <w:r>
        <w:rPr>
          <w:color w:val="808080"/>
          <w:sz w:val="20"/>
          <w:szCs w:val="20"/>
          <w:vertAlign w:val="superscript"/>
        </w:rPr>
        <w:t>15</w:t>
      </w:r>
      <w:r>
        <w:t xml:space="preserve">Truly I tell you, whoever does not receive the kingdom of God as a little child will never enter it.” </w:t>
      </w:r>
      <w:r>
        <w:rPr>
          <w:color w:val="808080"/>
          <w:sz w:val="20"/>
          <w:szCs w:val="20"/>
          <w:vertAlign w:val="superscript"/>
        </w:rPr>
        <w:t>16</w:t>
      </w:r>
      <w:r>
        <w:t>And he took them up in his arms, laid his hands on them, and blessed them.</w:t>
      </w:r>
    </w:p>
    <w:p w:rsidR="005964D9" w:rsidRDefault="002A7068">
      <w:pPr>
        <w:pStyle w:val="NormalWeb"/>
        <w:divId w:val="418916662"/>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3282"/>
      </w:tblGrid>
      <w:tr w:rsidR="005964D9">
        <w:trPr>
          <w:divId w:val="418916662"/>
          <w:tblCellSpacing w:w="0" w:type="dxa"/>
        </w:trPr>
        <w:tc>
          <w:tcPr>
            <w:tcW w:w="0" w:type="auto"/>
            <w:tcMar>
              <w:top w:w="15" w:type="dxa"/>
              <w:left w:w="15" w:type="dxa"/>
              <w:bottom w:w="15" w:type="dxa"/>
              <w:right w:w="720" w:type="dxa"/>
            </w:tcMar>
            <w:hideMark/>
          </w:tcPr>
          <w:p w:rsidR="005964D9" w:rsidRDefault="002A7068">
            <w:r>
              <w:rPr>
                <w:rStyle w:val="Emphasis"/>
              </w:rPr>
              <w:t>Deacon</w:t>
            </w:r>
          </w:p>
        </w:tc>
        <w:tc>
          <w:tcPr>
            <w:tcW w:w="0" w:type="auto"/>
            <w:tcMar>
              <w:top w:w="15" w:type="dxa"/>
              <w:left w:w="15" w:type="dxa"/>
              <w:bottom w:w="15" w:type="dxa"/>
              <w:right w:w="720" w:type="dxa"/>
            </w:tcMar>
            <w:hideMark/>
          </w:tcPr>
          <w:p w:rsidR="005964D9" w:rsidRDefault="002A7068">
            <w:r>
              <w:t>The Gospel of our Savior.</w:t>
            </w:r>
          </w:p>
        </w:tc>
      </w:tr>
      <w:tr w:rsidR="005964D9">
        <w:trPr>
          <w:divId w:val="418916662"/>
          <w:tblCellSpacing w:w="0" w:type="dxa"/>
        </w:trPr>
        <w:tc>
          <w:tcPr>
            <w:tcW w:w="0" w:type="auto"/>
            <w:tcMar>
              <w:top w:w="15" w:type="dxa"/>
              <w:left w:w="15" w:type="dxa"/>
              <w:bottom w:w="15" w:type="dxa"/>
              <w:right w:w="720" w:type="dxa"/>
            </w:tcMar>
            <w:hideMark/>
          </w:tcPr>
          <w:p w:rsidR="005964D9" w:rsidRDefault="002A7068">
            <w:r>
              <w:rPr>
                <w:rStyle w:val="Emphasis"/>
              </w:rPr>
              <w:t>People</w:t>
            </w:r>
          </w:p>
        </w:tc>
        <w:tc>
          <w:tcPr>
            <w:tcW w:w="0" w:type="auto"/>
            <w:tcMar>
              <w:top w:w="15" w:type="dxa"/>
              <w:left w:w="15" w:type="dxa"/>
              <w:bottom w:w="15" w:type="dxa"/>
              <w:right w:w="720" w:type="dxa"/>
            </w:tcMar>
            <w:hideMark/>
          </w:tcPr>
          <w:p w:rsidR="005964D9" w:rsidRDefault="002A7068">
            <w:r>
              <w:t>Praise to you, Lord Christ.</w:t>
            </w:r>
          </w:p>
        </w:tc>
      </w:tr>
    </w:tbl>
    <w:p w:rsidR="005964D9" w:rsidRDefault="002A7068">
      <w:pPr>
        <w:pStyle w:val="NormalWeb"/>
        <w:divId w:val="418916662"/>
      </w:pPr>
      <w:r>
        <w:t> </w:t>
      </w:r>
    </w:p>
    <w:p w:rsidR="005964D9" w:rsidRDefault="005964D9"/>
    <w:p w:rsidR="005964D9" w:rsidRPr="009E3590" w:rsidRDefault="002A7068">
      <w:pPr>
        <w:divId w:val="897595877"/>
        <w:rPr>
          <w:i/>
        </w:rPr>
      </w:pPr>
      <w:r>
        <w:rPr>
          <w:b/>
          <w:bCs/>
          <w:caps/>
        </w:rPr>
        <w:t>The Sermon</w:t>
      </w:r>
      <w:r>
        <w:rPr>
          <w:b/>
          <w:bCs/>
        </w:rPr>
        <w:t> </w:t>
      </w:r>
      <w:r w:rsidR="009E3590">
        <w:rPr>
          <w:b/>
          <w:bCs/>
        </w:rPr>
        <w:tab/>
      </w:r>
      <w:r w:rsidR="009E3590">
        <w:rPr>
          <w:b/>
          <w:bCs/>
        </w:rPr>
        <w:tab/>
      </w:r>
      <w:r w:rsidR="009E3590">
        <w:rPr>
          <w:b/>
          <w:bCs/>
        </w:rPr>
        <w:tab/>
      </w:r>
      <w:r w:rsidR="009E3590">
        <w:rPr>
          <w:b/>
          <w:bCs/>
        </w:rPr>
        <w:tab/>
      </w:r>
      <w:proofErr w:type="gramStart"/>
      <w:r w:rsidR="009E3590">
        <w:rPr>
          <w:b/>
          <w:bCs/>
          <w:i/>
        </w:rPr>
        <w:t>The</w:t>
      </w:r>
      <w:proofErr w:type="gramEnd"/>
      <w:r w:rsidR="009E3590">
        <w:rPr>
          <w:b/>
          <w:bCs/>
          <w:i/>
        </w:rPr>
        <w:t xml:space="preserve"> Rev. Kirsten Snow Spalding, preaching</w:t>
      </w:r>
    </w:p>
    <w:p w:rsidR="005964D9" w:rsidRDefault="005964D9"/>
    <w:p w:rsidR="005964D9" w:rsidRDefault="002A7068">
      <w:pPr>
        <w:divId w:val="216819348"/>
      </w:pPr>
      <w:r>
        <w:rPr>
          <w:b/>
          <w:bCs/>
          <w:caps/>
        </w:rPr>
        <w:t>The Creed</w:t>
      </w:r>
      <w:r>
        <w:rPr>
          <w:b/>
          <w:bCs/>
        </w:rPr>
        <w:t> (BCP p. 358)</w:t>
      </w:r>
    </w:p>
    <w:p w:rsidR="005964D9" w:rsidRDefault="002A7068">
      <w:pPr>
        <w:pStyle w:val="NormalWeb"/>
        <w:divId w:val="1498305503"/>
        <w:rPr>
          <w:i/>
          <w:iCs/>
          <w:color w:val="CC0000"/>
        </w:rPr>
      </w:pPr>
      <w:r>
        <w:rPr>
          <w:i/>
          <w:iCs/>
          <w:color w:val="CC0000"/>
        </w:rPr>
        <w:t>All stand.</w:t>
      </w:r>
    </w:p>
    <w:p w:rsidR="005964D9" w:rsidRDefault="002A7068">
      <w:pPr>
        <w:divId w:val="892739312"/>
      </w:pPr>
      <w:r>
        <w:t>We believe in one God,</w:t>
      </w:r>
    </w:p>
    <w:p w:rsidR="005964D9" w:rsidRDefault="002A7068">
      <w:pPr>
        <w:ind w:firstLine="480"/>
        <w:divId w:val="1608538613"/>
      </w:pPr>
      <w:r>
        <w:t>the Father, the Almighty,</w:t>
      </w:r>
    </w:p>
    <w:p w:rsidR="005964D9" w:rsidRDefault="002A7068">
      <w:pPr>
        <w:ind w:firstLine="480"/>
        <w:divId w:val="1045909059"/>
      </w:pPr>
      <w:r>
        <w:t>maker of heaven and earth,</w:t>
      </w:r>
    </w:p>
    <w:p w:rsidR="005964D9" w:rsidRDefault="002A7068">
      <w:pPr>
        <w:ind w:firstLine="480"/>
        <w:divId w:val="2055815110"/>
      </w:pPr>
      <w:r>
        <w:t>of all that is, seen and unseen.</w:t>
      </w:r>
    </w:p>
    <w:p w:rsidR="005964D9" w:rsidRDefault="002A7068">
      <w:pPr>
        <w:divId w:val="452478495"/>
      </w:pPr>
      <w:r>
        <w:t>We believe in one Lord, Jesus Christ,</w:t>
      </w:r>
    </w:p>
    <w:p w:rsidR="005964D9" w:rsidRDefault="002A7068">
      <w:pPr>
        <w:ind w:firstLine="480"/>
        <w:divId w:val="737750055"/>
      </w:pPr>
      <w:r>
        <w:t>the only Son of God,</w:t>
      </w:r>
    </w:p>
    <w:p w:rsidR="005964D9" w:rsidRDefault="002A7068">
      <w:pPr>
        <w:ind w:firstLine="480"/>
        <w:divId w:val="1685938934"/>
      </w:pPr>
      <w:r>
        <w:t>eternally begotten of the Father,</w:t>
      </w:r>
    </w:p>
    <w:p w:rsidR="005964D9" w:rsidRDefault="002A7068">
      <w:pPr>
        <w:ind w:firstLine="480"/>
        <w:divId w:val="231812014"/>
      </w:pPr>
      <w:r>
        <w:t>God from God, Light from Light,</w:t>
      </w:r>
    </w:p>
    <w:p w:rsidR="005964D9" w:rsidRDefault="002A7068">
      <w:pPr>
        <w:ind w:firstLine="480"/>
        <w:divId w:val="1186017075"/>
      </w:pPr>
      <w:r>
        <w:t>true God from true God,</w:t>
      </w:r>
    </w:p>
    <w:p w:rsidR="005964D9" w:rsidRDefault="002A7068">
      <w:pPr>
        <w:ind w:firstLine="480"/>
        <w:divId w:val="1581065575"/>
      </w:pPr>
      <w:r>
        <w:t>begotten, not made,</w:t>
      </w:r>
    </w:p>
    <w:p w:rsidR="005964D9" w:rsidRDefault="002A7068">
      <w:pPr>
        <w:ind w:firstLine="480"/>
        <w:divId w:val="1671709569"/>
      </w:pPr>
      <w:r>
        <w:t>of one Being with the Father;</w:t>
      </w:r>
    </w:p>
    <w:p w:rsidR="005964D9" w:rsidRDefault="002A7068">
      <w:pPr>
        <w:ind w:firstLine="480"/>
        <w:divId w:val="1408646081"/>
      </w:pPr>
      <w:r>
        <w:t>through him all things were made.</w:t>
      </w:r>
    </w:p>
    <w:p w:rsidR="005964D9" w:rsidRDefault="002A7068">
      <w:pPr>
        <w:ind w:firstLine="480"/>
        <w:divId w:val="1830291277"/>
      </w:pPr>
      <w:r>
        <w:t>For us and for our salvation</w:t>
      </w:r>
    </w:p>
    <w:p w:rsidR="005964D9" w:rsidRDefault="002A7068">
      <w:pPr>
        <w:ind w:firstLine="960"/>
        <w:divId w:val="638799931"/>
      </w:pPr>
      <w:r>
        <w:t>he came down from heaven,</w:t>
      </w:r>
    </w:p>
    <w:p w:rsidR="005964D9" w:rsidRDefault="002A7068">
      <w:pPr>
        <w:ind w:firstLine="960"/>
        <w:divId w:val="415319993"/>
      </w:pPr>
      <w:r>
        <w:t>was incarnate of the Holy Spirit and the Virgin Mary</w:t>
      </w:r>
    </w:p>
    <w:p w:rsidR="005964D9" w:rsidRDefault="002A7068">
      <w:pPr>
        <w:ind w:firstLine="960"/>
        <w:divId w:val="253171167"/>
      </w:pPr>
      <w:r>
        <w:t>and became truly human.</w:t>
      </w:r>
    </w:p>
    <w:p w:rsidR="005964D9" w:rsidRDefault="002A7068">
      <w:pPr>
        <w:ind w:firstLine="960"/>
        <w:divId w:val="360475482"/>
      </w:pPr>
      <w:r>
        <w:t>For our sake he was crucified under Pontius Pilate;</w:t>
      </w:r>
    </w:p>
    <w:p w:rsidR="005964D9" w:rsidRDefault="002A7068">
      <w:pPr>
        <w:ind w:firstLine="960"/>
        <w:divId w:val="2095543985"/>
      </w:pPr>
      <w:r>
        <w:t>he suffered death and was buried.</w:t>
      </w:r>
    </w:p>
    <w:p w:rsidR="005964D9" w:rsidRDefault="002A7068">
      <w:pPr>
        <w:ind w:firstLine="960"/>
        <w:divId w:val="444354573"/>
      </w:pPr>
      <w:r>
        <w:t>On the third day he rose again</w:t>
      </w:r>
    </w:p>
    <w:p w:rsidR="005964D9" w:rsidRDefault="002A7068">
      <w:pPr>
        <w:ind w:firstLine="960"/>
        <w:divId w:val="681124983"/>
      </w:pPr>
      <w:r>
        <w:t>in accordance with the Scriptures;</w:t>
      </w:r>
    </w:p>
    <w:p w:rsidR="005964D9" w:rsidRDefault="002A7068">
      <w:pPr>
        <w:ind w:firstLine="960"/>
        <w:divId w:val="1969967401"/>
      </w:pPr>
      <w:r>
        <w:t>he ascended into heaven</w:t>
      </w:r>
    </w:p>
    <w:p w:rsidR="005964D9" w:rsidRDefault="002A7068">
      <w:pPr>
        <w:ind w:firstLine="960"/>
        <w:divId w:val="1017728506"/>
      </w:pPr>
      <w:r>
        <w:t>and is seated at the right hand of the Father.</w:t>
      </w:r>
    </w:p>
    <w:p w:rsidR="005964D9" w:rsidRDefault="002A7068">
      <w:pPr>
        <w:ind w:firstLine="960"/>
        <w:divId w:val="217782942"/>
      </w:pPr>
      <w:r>
        <w:t>He will come again in glory to judge the living and the dead,</w:t>
      </w:r>
    </w:p>
    <w:p w:rsidR="005964D9" w:rsidRDefault="002A7068">
      <w:pPr>
        <w:ind w:firstLine="960"/>
        <w:divId w:val="1005204435"/>
      </w:pPr>
      <w:r>
        <w:t>and his kingdom will have no end.</w:t>
      </w:r>
    </w:p>
    <w:p w:rsidR="005964D9" w:rsidRDefault="002A7068">
      <w:pPr>
        <w:divId w:val="924849609"/>
      </w:pPr>
      <w:r>
        <w:t>We believe in the Holy Spirit, the Lord, the giver of life,</w:t>
      </w:r>
    </w:p>
    <w:p w:rsidR="005964D9" w:rsidRDefault="002A7068">
      <w:pPr>
        <w:ind w:firstLine="480"/>
        <w:divId w:val="1308363118"/>
      </w:pPr>
      <w:r>
        <w:t>who proceeds from the Father [and the Son],</w:t>
      </w:r>
    </w:p>
    <w:p w:rsidR="005964D9" w:rsidRDefault="002A7068">
      <w:pPr>
        <w:ind w:firstLine="480"/>
        <w:divId w:val="1193105342"/>
      </w:pPr>
      <w:r>
        <w:t>who with the Father and the Son is worshiped and glorified,</w:t>
      </w:r>
    </w:p>
    <w:p w:rsidR="005964D9" w:rsidRDefault="002A7068">
      <w:pPr>
        <w:ind w:firstLine="480"/>
        <w:divId w:val="986667655"/>
      </w:pPr>
      <w:r>
        <w:t>who has spoken through the prophets.</w:t>
      </w:r>
    </w:p>
    <w:p w:rsidR="005964D9" w:rsidRDefault="002A7068">
      <w:pPr>
        <w:ind w:firstLine="480"/>
        <w:divId w:val="400174187"/>
      </w:pPr>
      <w:r>
        <w:t>We believe in one holy catholic and apostolic Church.</w:t>
      </w:r>
    </w:p>
    <w:p w:rsidR="005964D9" w:rsidRDefault="002A7068">
      <w:pPr>
        <w:ind w:firstLine="480"/>
        <w:divId w:val="339356089"/>
      </w:pPr>
      <w:r>
        <w:t>We acknowledge one baptism for the forgiveness of sins.</w:t>
      </w:r>
    </w:p>
    <w:p w:rsidR="005964D9" w:rsidRDefault="002A7068">
      <w:pPr>
        <w:ind w:firstLine="480"/>
        <w:divId w:val="1019160897"/>
      </w:pPr>
      <w:r>
        <w:t>We look for the resurrection of the dead,</w:t>
      </w:r>
    </w:p>
    <w:p w:rsidR="005964D9" w:rsidRDefault="002A7068">
      <w:pPr>
        <w:spacing w:after="120"/>
        <w:ind w:firstLine="960"/>
        <w:divId w:val="701594516"/>
      </w:pPr>
      <w:r>
        <w:t>and the life of the world to come. Amen.</w:t>
      </w:r>
    </w:p>
    <w:p w:rsidR="005964D9" w:rsidRDefault="005964D9"/>
    <w:p w:rsidR="005964D9" w:rsidRDefault="002A7068">
      <w:pPr>
        <w:divId w:val="479032207"/>
      </w:pPr>
      <w:r>
        <w:rPr>
          <w:b/>
          <w:bCs/>
          <w:caps/>
        </w:rPr>
        <w:t>The Prayers of the People</w:t>
      </w:r>
      <w:r>
        <w:rPr>
          <w:b/>
          <w:bCs/>
        </w:rPr>
        <w:t> </w:t>
      </w:r>
    </w:p>
    <w:p w:rsidR="009E3590" w:rsidRDefault="009E3590" w:rsidP="009E3590">
      <w:pPr>
        <w:pStyle w:val="NormalWeb"/>
        <w:rPr>
          <w:i/>
          <w:iCs/>
          <w:color w:val="CC0000"/>
        </w:rPr>
      </w:pPr>
      <w:r>
        <w:rPr>
          <w:i/>
          <w:iCs/>
          <w:color w:val="CC0000"/>
        </w:rPr>
        <w:t>All remain standing.</w:t>
      </w:r>
    </w:p>
    <w:p w:rsidR="009E3590" w:rsidRPr="00D301A2" w:rsidRDefault="009E3590" w:rsidP="009E3590">
      <w:r w:rsidRPr="00D301A2">
        <w:t>I ask your prayers for God’s people throughout the world; for our Presiding Bishop Michael, our Diocesan Bishop, Marc; for this gathering; and for all ministers and people. Pray for the Church.</w:t>
      </w:r>
    </w:p>
    <w:p w:rsidR="009E3590" w:rsidRPr="00D301A2" w:rsidRDefault="009E3590" w:rsidP="009E3590">
      <w:pPr>
        <w:pStyle w:val="NormalWeb"/>
        <w:rPr>
          <w:i/>
          <w:iCs/>
          <w:color w:val="CC0000"/>
        </w:rPr>
      </w:pPr>
      <w:r w:rsidRPr="00D301A2">
        <w:rPr>
          <w:i/>
          <w:iCs/>
          <w:color w:val="CC0000"/>
        </w:rPr>
        <w:t>Silence</w:t>
      </w:r>
    </w:p>
    <w:p w:rsidR="009E3590" w:rsidRPr="00D301A2" w:rsidRDefault="009E3590" w:rsidP="009E3590">
      <w:r w:rsidRPr="00D301A2">
        <w:t>I ask your prayers for peace; for goodwill among nations; and for the well-being of all people. Pray for justice and peace.</w:t>
      </w:r>
    </w:p>
    <w:p w:rsidR="009E3590" w:rsidRPr="00D301A2" w:rsidRDefault="009E3590" w:rsidP="009E3590">
      <w:pPr>
        <w:pStyle w:val="NormalWeb"/>
        <w:rPr>
          <w:i/>
          <w:iCs/>
          <w:color w:val="CC0000"/>
        </w:rPr>
      </w:pPr>
      <w:r w:rsidRPr="00D301A2">
        <w:rPr>
          <w:i/>
          <w:iCs/>
          <w:color w:val="CC0000"/>
        </w:rPr>
        <w:t>Silence</w:t>
      </w:r>
    </w:p>
    <w:p w:rsidR="009E3590" w:rsidRPr="00D301A2" w:rsidRDefault="009E3590" w:rsidP="009E3590">
      <w:r w:rsidRPr="00D301A2">
        <w:t xml:space="preserve">I ask your prayers for the poor, the sick, the hungry, the oppressed, and those in prison. Pray for our members:  Carissa, Marge, Juliette, Dan, Donna, Jim, Duane, Norma, Steve, Nancy, </w:t>
      </w:r>
      <w:r>
        <w:t xml:space="preserve">and </w:t>
      </w:r>
      <w:r w:rsidRPr="00D301A2">
        <w:t xml:space="preserve">Jamie, and our friends and neighbors; Katherine, Ed, John, Mary P., Nathaniel, Les, Eric and Julie, Bob, Ronald and Emily, Polly, Sylvia, Young, Kevin, Sarah, Tom and Jane, Robert B, Jayden, </w:t>
      </w:r>
      <w:r w:rsidRPr="00D301A2">
        <w:rPr>
          <w:color w:val="000000"/>
          <w:shd w:val="clear" w:color="auto" w:fill="FFFFFF"/>
        </w:rPr>
        <w:t>Polly, Linda, Sylvia, Sarah, Rachelle, Abbey</w:t>
      </w:r>
      <w:r>
        <w:t>,</w:t>
      </w:r>
      <w:r w:rsidRPr="00D301A2">
        <w:t xml:space="preserve"> </w:t>
      </w:r>
      <w:r w:rsidRPr="00D301A2">
        <w:rPr>
          <w:color w:val="222222"/>
          <w:shd w:val="clear" w:color="auto" w:fill="FFFFFF"/>
        </w:rPr>
        <w:t>Diane B</w:t>
      </w:r>
      <w:r>
        <w:rPr>
          <w:color w:val="222222"/>
          <w:shd w:val="clear" w:color="auto" w:fill="FFFFFF"/>
        </w:rPr>
        <w:t>, Ed M, Jan and Janet L</w:t>
      </w:r>
      <w:r w:rsidRPr="00D301A2">
        <w:t>.  Pray for those in any need or trouble.</w:t>
      </w:r>
    </w:p>
    <w:p w:rsidR="009E3590" w:rsidRPr="00D301A2" w:rsidRDefault="009E3590" w:rsidP="009E3590">
      <w:pPr>
        <w:pStyle w:val="NormalWeb"/>
        <w:rPr>
          <w:i/>
          <w:iCs/>
          <w:color w:val="CC0000"/>
        </w:rPr>
      </w:pPr>
      <w:r w:rsidRPr="00D301A2">
        <w:rPr>
          <w:i/>
          <w:iCs/>
          <w:color w:val="CC0000"/>
        </w:rPr>
        <w:t>Silence</w:t>
      </w:r>
    </w:p>
    <w:p w:rsidR="009E3590" w:rsidRPr="00D301A2" w:rsidRDefault="009E3590" w:rsidP="009E3590">
      <w:r w:rsidRPr="00D301A2">
        <w:t>I ask your prayers for all who seek God, or a deeper knowledge of him.</w:t>
      </w:r>
    </w:p>
    <w:p w:rsidR="009E3590" w:rsidRPr="00D301A2" w:rsidRDefault="009E3590" w:rsidP="009E3590">
      <w:r w:rsidRPr="00D301A2">
        <w:t>Pray that they may find and be found by him.</w:t>
      </w:r>
    </w:p>
    <w:p w:rsidR="009E3590" w:rsidRPr="00D301A2" w:rsidRDefault="009E3590" w:rsidP="009E3590">
      <w:pPr>
        <w:pStyle w:val="NormalWeb"/>
        <w:rPr>
          <w:i/>
          <w:iCs/>
          <w:color w:val="CC0000"/>
        </w:rPr>
      </w:pPr>
      <w:r w:rsidRPr="00D301A2">
        <w:rPr>
          <w:i/>
          <w:iCs/>
          <w:color w:val="CC0000"/>
        </w:rPr>
        <w:t>Silence</w:t>
      </w:r>
    </w:p>
    <w:p w:rsidR="009E3590" w:rsidRPr="00D301A2" w:rsidRDefault="009E3590" w:rsidP="009E3590">
      <w:r w:rsidRPr="00D301A2">
        <w:t>I ask your prayers for the departed espe</w:t>
      </w:r>
      <w:r>
        <w:t>cially Clair Grey and those who have lost their lives in natural disasters and places of war and violence</w:t>
      </w:r>
      <w:r w:rsidRPr="00D301A2">
        <w:t>. Pray for those who have died.</w:t>
      </w:r>
    </w:p>
    <w:p w:rsidR="009E3590" w:rsidRPr="00D301A2" w:rsidRDefault="009E3590" w:rsidP="009E3590">
      <w:pPr>
        <w:pStyle w:val="NormalWeb"/>
        <w:rPr>
          <w:i/>
          <w:iCs/>
          <w:color w:val="CC0000"/>
        </w:rPr>
      </w:pPr>
      <w:r w:rsidRPr="00D301A2">
        <w:rPr>
          <w:i/>
          <w:iCs/>
          <w:color w:val="CC0000"/>
        </w:rPr>
        <w:t>Silence</w:t>
      </w:r>
    </w:p>
    <w:p w:rsidR="009E3590" w:rsidRPr="00D301A2" w:rsidRDefault="009E3590" w:rsidP="009E3590">
      <w:pPr>
        <w:pStyle w:val="NormalWeb"/>
        <w:rPr>
          <w:i/>
          <w:iCs/>
          <w:color w:val="CC0000"/>
        </w:rPr>
      </w:pPr>
      <w:r w:rsidRPr="00D301A2">
        <w:rPr>
          <w:i/>
          <w:iCs/>
          <w:color w:val="CC0000"/>
        </w:rPr>
        <w:t>Members of the congregation may ask the prayers or the thanksgivings of those present</w:t>
      </w:r>
    </w:p>
    <w:p w:rsidR="009E3590" w:rsidRPr="00D301A2" w:rsidRDefault="009E3590" w:rsidP="009E3590">
      <w:pPr>
        <w:pStyle w:val="NormalWeb"/>
      </w:pPr>
      <w:r w:rsidRPr="00D301A2">
        <w:t>I ask your prayers for _____________.</w:t>
      </w:r>
    </w:p>
    <w:p w:rsidR="009E3590" w:rsidRPr="00D301A2" w:rsidRDefault="009E3590" w:rsidP="009E3590">
      <w:pPr>
        <w:pStyle w:val="NormalWeb"/>
      </w:pPr>
      <w:r w:rsidRPr="00D301A2">
        <w:t>I ask your thanksgiving for ____________</w:t>
      </w:r>
      <w:proofErr w:type="gramStart"/>
      <w:r w:rsidRPr="00D301A2">
        <w:t>_ .</w:t>
      </w:r>
      <w:proofErr w:type="gramEnd"/>
    </w:p>
    <w:p w:rsidR="009E3590" w:rsidRPr="00D301A2" w:rsidRDefault="009E3590" w:rsidP="009E3590">
      <w:pPr>
        <w:pStyle w:val="NormalWeb"/>
        <w:rPr>
          <w:i/>
          <w:iCs/>
          <w:color w:val="CC0000"/>
        </w:rPr>
      </w:pPr>
      <w:r w:rsidRPr="00D301A2">
        <w:rPr>
          <w:i/>
          <w:iCs/>
          <w:color w:val="CC0000"/>
        </w:rPr>
        <w:t>Silence</w:t>
      </w:r>
    </w:p>
    <w:p w:rsidR="009E3590" w:rsidRPr="00D301A2" w:rsidRDefault="009E3590" w:rsidP="009E3590">
      <w:r w:rsidRPr="00D301A2">
        <w:t>Praise God for those in every generation in whom Christ has been honored.  Pray that we may have grace to glorify Christ in our own day.</w:t>
      </w:r>
    </w:p>
    <w:p w:rsidR="009E3590" w:rsidRPr="00D301A2" w:rsidRDefault="009E3590" w:rsidP="009E3590">
      <w:pPr>
        <w:pStyle w:val="NormalWeb"/>
        <w:rPr>
          <w:i/>
          <w:iCs/>
          <w:color w:val="CC0000"/>
        </w:rPr>
      </w:pPr>
      <w:r w:rsidRPr="00D301A2">
        <w:rPr>
          <w:i/>
          <w:iCs/>
          <w:color w:val="CC0000"/>
        </w:rPr>
        <w:t>Silence</w:t>
      </w:r>
    </w:p>
    <w:p w:rsidR="009E3590" w:rsidRPr="00D301A2" w:rsidRDefault="009E3590" w:rsidP="009E3590">
      <w:pPr>
        <w:rPr>
          <w:b/>
          <w:bCs/>
          <w:caps/>
        </w:rPr>
      </w:pPr>
      <w:r w:rsidRPr="00D301A2">
        <w:rPr>
          <w:b/>
          <w:bCs/>
          <w:caps/>
        </w:rPr>
        <w:t>Closing Collect</w:t>
      </w:r>
    </w:p>
    <w:p w:rsidR="009E3590" w:rsidRPr="00D301A2" w:rsidRDefault="009E3590" w:rsidP="009E3590">
      <w:r w:rsidRPr="00D301A2">
        <w:t xml:space="preserve">Hasten O Father, the coming of your kingdom; and grant that we your servants, who now live by faith, may with joy behold your Son as his coming in glorious majesty; even Jesus Christ our only Mediator and Advocate.  </w:t>
      </w:r>
      <w:r w:rsidRPr="00D301A2">
        <w:rPr>
          <w:rStyle w:val="Emphasis"/>
        </w:rPr>
        <w:t>Amen. </w:t>
      </w:r>
      <w:r w:rsidRPr="00D301A2">
        <w:t xml:space="preserve"> </w:t>
      </w:r>
    </w:p>
    <w:p w:rsidR="009E3590" w:rsidRDefault="009E3590" w:rsidP="009E3590">
      <w:pPr>
        <w:rPr>
          <w:b/>
          <w:bCs/>
          <w:caps/>
        </w:rPr>
      </w:pPr>
    </w:p>
    <w:p w:rsidR="005964D9" w:rsidRDefault="005964D9"/>
    <w:p w:rsidR="005964D9" w:rsidRDefault="002A7068">
      <w:pPr>
        <w:divId w:val="1085423901"/>
      </w:pPr>
      <w:r>
        <w:rPr>
          <w:b/>
          <w:bCs/>
          <w:caps/>
        </w:rPr>
        <w:t>Confession of Sin</w:t>
      </w:r>
      <w:r>
        <w:rPr>
          <w:b/>
          <w:bCs/>
        </w:rPr>
        <w:t> (BCP p. 359)</w:t>
      </w:r>
    </w:p>
    <w:p w:rsidR="005964D9" w:rsidRDefault="002A7068">
      <w:pPr>
        <w:pStyle w:val="NormalWeb"/>
        <w:divId w:val="576061479"/>
      </w:pPr>
      <w:r>
        <w:t> </w:t>
      </w:r>
    </w:p>
    <w:p w:rsidR="005964D9" w:rsidRDefault="002A7068">
      <w:pPr>
        <w:pStyle w:val="NormalWeb"/>
        <w:divId w:val="5906272"/>
        <w:rPr>
          <w:i/>
          <w:iCs/>
          <w:color w:val="CC0000"/>
        </w:rPr>
      </w:pPr>
      <w:r>
        <w:rPr>
          <w:i/>
          <w:iCs/>
          <w:color w:val="CC0000"/>
        </w:rPr>
        <w:t>The Deacon or Celebrant says</w:t>
      </w:r>
    </w:p>
    <w:p w:rsidR="005964D9" w:rsidRDefault="002A7068">
      <w:pPr>
        <w:pStyle w:val="NormalWeb"/>
        <w:divId w:val="674040802"/>
      </w:pPr>
      <w:r>
        <w:t>Let us confess our sins against God and our neighbor.</w:t>
      </w:r>
    </w:p>
    <w:p w:rsidR="005964D9" w:rsidRDefault="002A7068">
      <w:pPr>
        <w:pStyle w:val="NormalWeb"/>
        <w:divId w:val="1189295957"/>
        <w:rPr>
          <w:i/>
          <w:iCs/>
          <w:color w:val="CC0000"/>
        </w:rPr>
      </w:pPr>
      <w:r>
        <w:rPr>
          <w:i/>
          <w:iCs/>
          <w:color w:val="CC0000"/>
        </w:rPr>
        <w:t>Silence may be kept.</w:t>
      </w:r>
    </w:p>
    <w:p w:rsidR="005964D9" w:rsidRDefault="002A7068">
      <w:pPr>
        <w:pStyle w:val="NormalWeb"/>
        <w:divId w:val="1189295957"/>
        <w:rPr>
          <w:i/>
          <w:iCs/>
          <w:color w:val="CC0000"/>
        </w:rPr>
      </w:pPr>
      <w:r>
        <w:rPr>
          <w:i/>
          <w:iCs/>
          <w:color w:val="CC0000"/>
        </w:rPr>
        <w:lastRenderedPageBreak/>
        <w:t>Minister and People</w:t>
      </w:r>
    </w:p>
    <w:p w:rsidR="005964D9" w:rsidRDefault="002A7068">
      <w:pPr>
        <w:divId w:val="1333222500"/>
      </w:pPr>
      <w:r>
        <w:t>Most merciful God,</w:t>
      </w:r>
    </w:p>
    <w:p w:rsidR="005964D9" w:rsidRDefault="002A7068">
      <w:pPr>
        <w:divId w:val="137962629"/>
      </w:pPr>
      <w:r>
        <w:t>we confess that we have sinned against you</w:t>
      </w:r>
    </w:p>
    <w:p w:rsidR="005964D9" w:rsidRDefault="002A7068">
      <w:pPr>
        <w:divId w:val="640426326"/>
      </w:pPr>
      <w:r>
        <w:t>in thought, word, and deed,</w:t>
      </w:r>
    </w:p>
    <w:p w:rsidR="005964D9" w:rsidRDefault="002A7068">
      <w:pPr>
        <w:divId w:val="1676686764"/>
      </w:pPr>
      <w:r>
        <w:t>by what we have done,</w:t>
      </w:r>
    </w:p>
    <w:p w:rsidR="005964D9" w:rsidRDefault="002A7068">
      <w:pPr>
        <w:divId w:val="395857135"/>
      </w:pPr>
      <w:r>
        <w:t>and by what we have left undone.</w:t>
      </w:r>
    </w:p>
    <w:p w:rsidR="005964D9" w:rsidRDefault="002A7068">
      <w:pPr>
        <w:divId w:val="483472138"/>
      </w:pPr>
      <w:r>
        <w:t>We have not loved you with our whole heart;</w:t>
      </w:r>
    </w:p>
    <w:p w:rsidR="005964D9" w:rsidRDefault="002A7068">
      <w:pPr>
        <w:divId w:val="728774113"/>
      </w:pPr>
      <w:r>
        <w:t>we have not loved our neighbors as ourselves.</w:t>
      </w:r>
    </w:p>
    <w:p w:rsidR="005964D9" w:rsidRDefault="002A7068">
      <w:pPr>
        <w:divId w:val="413549368"/>
      </w:pPr>
      <w:r>
        <w:t>We are truly sorry and we humbly repent.</w:t>
      </w:r>
    </w:p>
    <w:p w:rsidR="005964D9" w:rsidRDefault="002A7068">
      <w:pPr>
        <w:divId w:val="1536893484"/>
      </w:pPr>
      <w:r>
        <w:t>For the sake of your Son Jesus Christ,</w:t>
      </w:r>
    </w:p>
    <w:p w:rsidR="005964D9" w:rsidRDefault="002A7068">
      <w:pPr>
        <w:divId w:val="2030911644"/>
      </w:pPr>
      <w:r>
        <w:t>have mercy on us and forgive us;</w:t>
      </w:r>
    </w:p>
    <w:p w:rsidR="005964D9" w:rsidRDefault="002A7068">
      <w:pPr>
        <w:divId w:val="936214467"/>
      </w:pPr>
      <w:r>
        <w:t>that we may delight in your will,</w:t>
      </w:r>
    </w:p>
    <w:p w:rsidR="005964D9" w:rsidRDefault="002A7068">
      <w:pPr>
        <w:divId w:val="360008681"/>
      </w:pPr>
      <w:r>
        <w:t>and walk in your ways,</w:t>
      </w:r>
    </w:p>
    <w:p w:rsidR="005964D9" w:rsidRDefault="002A7068">
      <w:pPr>
        <w:spacing w:after="120"/>
        <w:divId w:val="907228984"/>
      </w:pPr>
      <w:r>
        <w:t>to the glory of your Name. Amen.</w:t>
      </w:r>
    </w:p>
    <w:p w:rsidR="005964D9" w:rsidRDefault="002A7068">
      <w:pPr>
        <w:pStyle w:val="NormalWeb"/>
        <w:divId w:val="1171212846"/>
        <w:rPr>
          <w:i/>
          <w:iCs/>
          <w:color w:val="CC0000"/>
        </w:rPr>
      </w:pPr>
      <w:r>
        <w:rPr>
          <w:i/>
          <w:iCs/>
          <w:color w:val="CC0000"/>
        </w:rPr>
        <w:t>The Priest stands and says</w:t>
      </w:r>
    </w:p>
    <w:p w:rsidR="005964D9" w:rsidRDefault="002A7068">
      <w:pPr>
        <w:pStyle w:val="NormalWeb"/>
        <w:divId w:val="1839148591"/>
      </w:pPr>
      <w:r>
        <w:t xml:space="preserve">Almighty God have mercy on you, forgive you all your sins through our Lord Jesus Christ, strengthen you in all goodness, and by the power of the Holy Spirit keep you in eternal life. </w:t>
      </w:r>
      <w:r>
        <w:rPr>
          <w:rStyle w:val="Emphasis"/>
        </w:rPr>
        <w:t>Amen</w:t>
      </w:r>
      <w:r>
        <w:t>.</w:t>
      </w:r>
    </w:p>
    <w:p w:rsidR="005964D9" w:rsidRDefault="005964D9"/>
    <w:p w:rsidR="005964D9" w:rsidRDefault="002A7068">
      <w:pPr>
        <w:divId w:val="862858657"/>
      </w:pPr>
      <w:r>
        <w:rPr>
          <w:b/>
          <w:bCs/>
          <w:caps/>
        </w:rPr>
        <w:t>The Peace</w:t>
      </w:r>
      <w:r>
        <w:rPr>
          <w:b/>
          <w:bCs/>
        </w:rPr>
        <w:t> (BCP p. 360)</w:t>
      </w:r>
    </w:p>
    <w:p w:rsidR="005964D9" w:rsidRDefault="002A7068">
      <w:pPr>
        <w:pStyle w:val="NormalWeb"/>
        <w:divId w:val="150221947"/>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834"/>
      </w:tblGrid>
      <w:tr w:rsidR="005964D9">
        <w:trPr>
          <w:divId w:val="1911228341"/>
          <w:tblCellSpacing w:w="0" w:type="dxa"/>
        </w:trPr>
        <w:tc>
          <w:tcPr>
            <w:tcW w:w="0" w:type="auto"/>
            <w:tcMar>
              <w:top w:w="15" w:type="dxa"/>
              <w:left w:w="15" w:type="dxa"/>
              <w:bottom w:w="15" w:type="dxa"/>
              <w:right w:w="720" w:type="dxa"/>
            </w:tcMar>
            <w:hideMark/>
          </w:tcPr>
          <w:p w:rsidR="005964D9" w:rsidRDefault="002A7068">
            <w:r>
              <w:rPr>
                <w:rStyle w:val="Emphasis"/>
              </w:rPr>
              <w:t>Celebrant</w:t>
            </w:r>
          </w:p>
        </w:tc>
        <w:tc>
          <w:tcPr>
            <w:tcW w:w="0" w:type="auto"/>
            <w:tcMar>
              <w:top w:w="15" w:type="dxa"/>
              <w:left w:w="15" w:type="dxa"/>
              <w:bottom w:w="15" w:type="dxa"/>
              <w:right w:w="720" w:type="dxa"/>
            </w:tcMar>
            <w:hideMark/>
          </w:tcPr>
          <w:p w:rsidR="005964D9" w:rsidRDefault="002A7068">
            <w:r>
              <w:t>The peace of the Lord be always with you.</w:t>
            </w:r>
          </w:p>
        </w:tc>
      </w:tr>
      <w:tr w:rsidR="005964D9">
        <w:trPr>
          <w:divId w:val="1911228341"/>
          <w:tblCellSpacing w:w="0" w:type="dxa"/>
        </w:trPr>
        <w:tc>
          <w:tcPr>
            <w:tcW w:w="0" w:type="auto"/>
            <w:tcMar>
              <w:top w:w="15" w:type="dxa"/>
              <w:left w:w="15" w:type="dxa"/>
              <w:bottom w:w="15" w:type="dxa"/>
              <w:right w:w="720" w:type="dxa"/>
            </w:tcMar>
            <w:hideMark/>
          </w:tcPr>
          <w:p w:rsidR="005964D9" w:rsidRDefault="002A7068">
            <w:r>
              <w:rPr>
                <w:rStyle w:val="Emphasis"/>
              </w:rPr>
              <w:t>People</w:t>
            </w:r>
          </w:p>
        </w:tc>
        <w:tc>
          <w:tcPr>
            <w:tcW w:w="0" w:type="auto"/>
            <w:tcMar>
              <w:top w:w="15" w:type="dxa"/>
              <w:left w:w="15" w:type="dxa"/>
              <w:bottom w:w="15" w:type="dxa"/>
              <w:right w:w="720" w:type="dxa"/>
            </w:tcMar>
            <w:hideMark/>
          </w:tcPr>
          <w:p w:rsidR="005964D9" w:rsidRDefault="002A7068">
            <w:r>
              <w:t xml:space="preserve">And </w:t>
            </w:r>
            <w:proofErr w:type="gramStart"/>
            <w:r>
              <w:t>also</w:t>
            </w:r>
            <w:proofErr w:type="gramEnd"/>
            <w:r>
              <w:t xml:space="preserve"> with you.</w:t>
            </w:r>
          </w:p>
        </w:tc>
      </w:tr>
    </w:tbl>
    <w:p w:rsidR="005964D9" w:rsidRDefault="002A7068">
      <w:pPr>
        <w:pStyle w:val="NormalWeb"/>
        <w:divId w:val="1911228341"/>
      </w:pPr>
      <w:r>
        <w:t> </w:t>
      </w:r>
    </w:p>
    <w:p w:rsidR="005964D9" w:rsidRDefault="002A7068">
      <w:pPr>
        <w:pStyle w:val="NormalWeb"/>
        <w:divId w:val="1809278058"/>
        <w:rPr>
          <w:i/>
          <w:iCs/>
          <w:color w:val="CC0000"/>
        </w:rPr>
      </w:pPr>
      <w:r>
        <w:rPr>
          <w:i/>
          <w:iCs/>
          <w:color w:val="CC0000"/>
        </w:rPr>
        <w:t>Then the Ministers and the People may greet one another in the name of the Lord.</w:t>
      </w:r>
    </w:p>
    <w:p w:rsidR="005964D9" w:rsidRDefault="005964D9"/>
    <w:p w:rsidR="009E3590" w:rsidRPr="006165AF" w:rsidRDefault="009E3590" w:rsidP="009E3590">
      <w:r>
        <w:rPr>
          <w:b/>
          <w:bCs/>
          <w:caps/>
        </w:rPr>
        <w:t>Announcements</w:t>
      </w:r>
    </w:p>
    <w:p w:rsidR="009E3590" w:rsidRDefault="009E3590" w:rsidP="009E3590">
      <w:pPr>
        <w:pStyle w:val="NormalWeb"/>
        <w:spacing w:after="0"/>
        <w:rPr>
          <w:rStyle w:val="Strong"/>
          <w:b w:val="0"/>
        </w:rPr>
      </w:pPr>
    </w:p>
    <w:p w:rsidR="007945E3" w:rsidRPr="007945E3" w:rsidRDefault="007945E3" w:rsidP="007945E3">
      <w:r w:rsidRPr="007945E3">
        <w:rPr>
          <w:rStyle w:val="Strong"/>
        </w:rPr>
        <w:t xml:space="preserve">Altar Flowers </w:t>
      </w:r>
      <w:r w:rsidRPr="007945E3">
        <w:rPr>
          <w:rStyle w:val="Strong"/>
          <w:b w:val="0"/>
        </w:rPr>
        <w:t xml:space="preserve">are given today </w:t>
      </w:r>
      <w:proofErr w:type="gramStart"/>
      <w:r w:rsidRPr="007945E3">
        <w:t xml:space="preserve">by </w:t>
      </w:r>
      <w:r w:rsidRPr="007945E3">
        <w:rPr>
          <w:rFonts w:eastAsiaTheme="majorEastAsia"/>
        </w:rPr>
        <w:t xml:space="preserve"> Jean</w:t>
      </w:r>
      <w:proofErr w:type="gramEnd"/>
      <w:r w:rsidRPr="007945E3">
        <w:t xml:space="preserve">, Jason and </w:t>
      </w:r>
      <w:proofErr w:type="spellStart"/>
      <w:r w:rsidRPr="007945E3">
        <w:t>Joye</w:t>
      </w:r>
      <w:proofErr w:type="spellEnd"/>
      <w:r w:rsidRPr="007945E3">
        <w:t> </w:t>
      </w:r>
      <w:r w:rsidRPr="007945E3">
        <w:rPr>
          <w:rFonts w:eastAsiaTheme="majorEastAsia"/>
        </w:rPr>
        <w:t>Walker</w:t>
      </w:r>
      <w:r w:rsidRPr="007945E3">
        <w:t> in remembrance of John who died on this day 30 years ago.</w:t>
      </w:r>
    </w:p>
    <w:p w:rsidR="007945E3" w:rsidRDefault="007945E3" w:rsidP="007945E3">
      <w:bookmarkStart w:id="0" w:name="_GoBack"/>
      <w:bookmarkEnd w:id="0"/>
    </w:p>
    <w:p w:rsidR="009E3590" w:rsidRPr="009E3590" w:rsidRDefault="007945E3" w:rsidP="007945E3">
      <w:pPr>
        <w:pStyle w:val="NormalWeb"/>
        <w:spacing w:after="0"/>
        <w:rPr>
          <w:rStyle w:val="Strong"/>
          <w:b w:val="0"/>
        </w:rPr>
      </w:pPr>
      <w:r w:rsidRPr="009E3590">
        <w:rPr>
          <w:rStyle w:val="Strong"/>
          <w:b w:val="0"/>
        </w:rPr>
        <w:t xml:space="preserve"> </w:t>
      </w:r>
      <w:r w:rsidR="009E3590" w:rsidRPr="009E3590">
        <w:rPr>
          <w:rStyle w:val="Strong"/>
          <w:b w:val="0"/>
        </w:rPr>
        <w:t xml:space="preserve">Next Sunday will be our Family Sunday and we will celebrate St. Francis of Assisi’s Feast Day with a </w:t>
      </w:r>
      <w:r w:rsidR="009E3590" w:rsidRPr="009E3590">
        <w:rPr>
          <w:rStyle w:val="Strong"/>
        </w:rPr>
        <w:t>Blessing of the Animals.</w:t>
      </w:r>
      <w:r w:rsidR="009E3590" w:rsidRPr="009E3590">
        <w:rPr>
          <w:rStyle w:val="Strong"/>
          <w:b w:val="0"/>
        </w:rPr>
        <w:t xml:space="preserve">  Please bring your cats, dogs or other pets on leash or in cages.  We will bless them as part of our regular service in front of the red doors in our 10 a.m. worship.  </w:t>
      </w:r>
    </w:p>
    <w:p w:rsidR="009E3590" w:rsidRDefault="009E3590" w:rsidP="009E3590">
      <w:pPr>
        <w:pStyle w:val="NormalWeb"/>
        <w:spacing w:after="0"/>
        <w:rPr>
          <w:rStyle w:val="Strong"/>
        </w:rPr>
      </w:pPr>
    </w:p>
    <w:p w:rsidR="009E3590" w:rsidRDefault="009E3590" w:rsidP="009E3590">
      <w:pPr>
        <w:pStyle w:val="NormalWeb"/>
        <w:spacing w:after="0"/>
        <w:rPr>
          <w:rFonts w:eastAsia="Times New Roman"/>
          <w:color w:val="000000"/>
        </w:rPr>
      </w:pPr>
      <w:r w:rsidRPr="006165AF">
        <w:rPr>
          <w:rFonts w:eastAsia="Times New Roman"/>
          <w:color w:val="000000"/>
        </w:rPr>
        <w:t xml:space="preserve">Join us for an </w:t>
      </w:r>
      <w:r w:rsidRPr="006165AF">
        <w:rPr>
          <w:rFonts w:eastAsia="Times New Roman"/>
          <w:b/>
          <w:color w:val="000000"/>
        </w:rPr>
        <w:t xml:space="preserve">Emergency Preparedness </w:t>
      </w:r>
      <w:r w:rsidRPr="006165AF">
        <w:rPr>
          <w:rFonts w:eastAsia="Times New Roman"/>
          <w:color w:val="000000"/>
        </w:rPr>
        <w:t xml:space="preserve">forum after church </w:t>
      </w:r>
      <w:r>
        <w:rPr>
          <w:rFonts w:eastAsia="Times New Roman"/>
          <w:color w:val="000000"/>
        </w:rPr>
        <w:t>today</w:t>
      </w:r>
      <w:r w:rsidRPr="006165AF">
        <w:rPr>
          <w:rFonts w:eastAsia="Times New Roman"/>
          <w:color w:val="000000"/>
        </w:rPr>
        <w:t xml:space="preserve">.  We’ll be talking about what should be in your “to go” bag, </w:t>
      </w:r>
      <w:proofErr w:type="gramStart"/>
      <w:r w:rsidRPr="006165AF">
        <w:rPr>
          <w:rFonts w:eastAsia="Times New Roman"/>
          <w:color w:val="000000"/>
        </w:rPr>
        <w:t>making a plan</w:t>
      </w:r>
      <w:proofErr w:type="gramEnd"/>
      <w:r w:rsidRPr="006165AF">
        <w:rPr>
          <w:rFonts w:eastAsia="Times New Roman"/>
          <w:color w:val="000000"/>
        </w:rPr>
        <w:t xml:space="preserve"> for connecting with your family in the midst of an emergency, and how Nativity as a community can support members and neighbors with a parish map, a telephone tree and plans for support.</w:t>
      </w:r>
    </w:p>
    <w:p w:rsidR="009E3590" w:rsidRDefault="009E3590" w:rsidP="009E3590">
      <w:pPr>
        <w:pStyle w:val="NormalWeb"/>
        <w:spacing w:after="0"/>
        <w:rPr>
          <w:rStyle w:val="Strong"/>
        </w:rPr>
      </w:pPr>
    </w:p>
    <w:p w:rsidR="009E3590" w:rsidRDefault="009E3590" w:rsidP="009E3590">
      <w:pPr>
        <w:pStyle w:val="Heading1"/>
        <w:spacing w:before="0"/>
        <w:rPr>
          <w:rFonts w:ascii="Times New Roman" w:eastAsia="Times New Roman" w:hAnsi="Times New Roman"/>
          <w:color w:val="000000"/>
          <w:sz w:val="24"/>
          <w:szCs w:val="24"/>
        </w:rPr>
      </w:pPr>
      <w:r w:rsidRPr="006165AF">
        <w:rPr>
          <w:rStyle w:val="Strong"/>
          <w:rFonts w:ascii="Times New Roman" w:eastAsia="Times New Roman" w:hAnsi="Times New Roman"/>
          <w:color w:val="202020"/>
          <w:sz w:val="24"/>
          <w:szCs w:val="24"/>
        </w:rPr>
        <w:lastRenderedPageBreak/>
        <w:t xml:space="preserve">The Second Annual Fall Follies </w:t>
      </w:r>
      <w:r w:rsidRPr="006165AF">
        <w:rPr>
          <w:rFonts w:ascii="Times New Roman" w:eastAsia="Times New Roman" w:hAnsi="Times New Roman"/>
          <w:color w:val="202020"/>
          <w:sz w:val="24"/>
          <w:szCs w:val="24"/>
        </w:rPr>
        <w:t>Fundraiser Happens October 22 at 5 p.m. If you missed it last year, don't make that mistake again. </w:t>
      </w:r>
      <w:r w:rsidRPr="006165AF">
        <w:rPr>
          <w:rFonts w:ascii="Times New Roman" w:eastAsia="Times New Roman" w:hAnsi="Times New Roman"/>
          <w:color w:val="000000"/>
          <w:sz w:val="24"/>
          <w:szCs w:val="24"/>
        </w:rPr>
        <w:t>To participate, you can create a three-minute performance video. You can also ask your talented friends and family members to contribute performance videos. Keep in mind that the definition of "performance" can be pretty broad. We love singing, dancing, or playing your instrument. But we've also had cooking demonstrations, gymnastics, painting, even a tutorial about raising lambs. Contact Susan Pick at susanrows@yahoo.com for more details about how to submit your (and your friends) and family's videos.</w:t>
      </w:r>
    </w:p>
    <w:p w:rsidR="009E3590" w:rsidRDefault="009E3590" w:rsidP="009E3590">
      <w:pPr>
        <w:pStyle w:val="NormalWeb"/>
        <w:spacing w:after="0"/>
        <w:rPr>
          <w:rStyle w:val="Strong"/>
        </w:rPr>
      </w:pPr>
    </w:p>
    <w:p w:rsidR="009E3590" w:rsidRPr="006165AF" w:rsidRDefault="009E3590" w:rsidP="009E3590">
      <w:pPr>
        <w:pStyle w:val="NormalWeb"/>
        <w:spacing w:after="0"/>
      </w:pPr>
      <w:r w:rsidRPr="006165AF">
        <w:rPr>
          <w:rStyle w:val="Strong"/>
        </w:rPr>
        <w:t>Bible Study</w:t>
      </w:r>
      <w:r w:rsidRPr="006165AF">
        <w:t xml:space="preserve"> meets 2nd and 4th Thursdays at 10:30 a.m., via </w:t>
      </w:r>
      <w:hyperlink r:id="rId23" w:history="1">
        <w:r w:rsidRPr="006165AF">
          <w:rPr>
            <w:rStyle w:val="Hyperlink"/>
            <w:color w:val="1155CC"/>
          </w:rPr>
          <w:t>Zoom</w:t>
        </w:r>
      </w:hyperlink>
      <w:r w:rsidRPr="006165AF">
        <w:t xml:space="preserve">. We are reading </w:t>
      </w:r>
      <w:r w:rsidRPr="006165AF">
        <w:rPr>
          <w:rStyle w:val="Emphasis"/>
        </w:rPr>
        <w:t xml:space="preserve">Holy Envy </w:t>
      </w:r>
      <w:r w:rsidRPr="006165AF">
        <w:t>by Barbara Brown Taylor.</w:t>
      </w:r>
    </w:p>
    <w:p w:rsidR="009E3590" w:rsidRPr="006165AF" w:rsidRDefault="009E3590" w:rsidP="009E3590">
      <w:pPr>
        <w:pStyle w:val="NormalWeb"/>
        <w:spacing w:after="0"/>
      </w:pPr>
    </w:p>
    <w:p w:rsidR="009E3590" w:rsidRDefault="009E3590" w:rsidP="009E3590">
      <w:pPr>
        <w:pStyle w:val="NormalWeb"/>
        <w:spacing w:after="0"/>
      </w:pPr>
      <w:r w:rsidRPr="006165AF">
        <w:rPr>
          <w:rStyle w:val="Strong"/>
        </w:rPr>
        <w:t>Join us for Coffee Hour</w:t>
      </w:r>
      <w:r w:rsidRPr="006165AF">
        <w:t xml:space="preserve"> following our service this morning on the patio. If you are newcomer or returning for the first time, please introduce yourself and add your name to our mailing list so that we can keep in touch. If you would like a call from clergy or the welcome committee, just note on the newcomer form.</w:t>
      </w:r>
    </w:p>
    <w:p w:rsidR="009E3590" w:rsidRPr="00DD5F81" w:rsidRDefault="009E3590" w:rsidP="009E3590"/>
    <w:p w:rsidR="009E3590" w:rsidRPr="009E3590" w:rsidRDefault="009E3590" w:rsidP="009E3590">
      <w:pPr>
        <w:pStyle w:val="Heading1"/>
        <w:spacing w:before="0"/>
        <w:rPr>
          <w:rFonts w:ascii="Times New Roman" w:eastAsia="Times New Roman" w:hAnsi="Times New Roman"/>
          <w:bCs/>
          <w:color w:val="000000"/>
          <w:sz w:val="24"/>
          <w:szCs w:val="24"/>
        </w:rPr>
      </w:pPr>
      <w:r w:rsidRPr="006165AF">
        <w:rPr>
          <w:rFonts w:ascii="Times New Roman" w:eastAsia="Times New Roman" w:hAnsi="Times New Roman"/>
          <w:b/>
          <w:color w:val="202020"/>
          <w:sz w:val="24"/>
          <w:szCs w:val="24"/>
        </w:rPr>
        <w:t xml:space="preserve">New Prayer Groups, Study Groups and Discipleship Groups </w:t>
      </w:r>
      <w:r w:rsidRPr="006165AF">
        <w:rPr>
          <w:rFonts w:ascii="Times New Roman" w:eastAsia="Times New Roman" w:hAnsi="Times New Roman"/>
          <w:color w:val="202020"/>
          <w:sz w:val="24"/>
          <w:szCs w:val="24"/>
        </w:rPr>
        <w:t xml:space="preserve">are forming. </w:t>
      </w:r>
      <w:r w:rsidRPr="006165AF">
        <w:rPr>
          <w:rFonts w:ascii="Times New Roman" w:eastAsia="Times New Roman" w:hAnsi="Times New Roman"/>
          <w:color w:val="000000"/>
          <w:sz w:val="24"/>
          <w:szCs w:val="24"/>
        </w:rPr>
        <w:t>If you would like to have some faithful companions, people to meet with every week to pray together, support one another's ministries, grow and ask questions about faith, or read the bible together, this is the time start something new.  </w:t>
      </w:r>
      <w:proofErr w:type="gramStart"/>
      <w:r w:rsidRPr="006165AF">
        <w:rPr>
          <w:rFonts w:ascii="Times New Roman" w:eastAsia="Times New Roman" w:hAnsi="Times New Roman"/>
          <w:color w:val="000000"/>
          <w:sz w:val="24"/>
          <w:szCs w:val="24"/>
        </w:rPr>
        <w:t>Six week</w:t>
      </w:r>
      <w:proofErr w:type="gramEnd"/>
      <w:r w:rsidRPr="006165AF">
        <w:rPr>
          <w:rFonts w:ascii="Times New Roman" w:eastAsia="Times New Roman" w:hAnsi="Times New Roman"/>
          <w:color w:val="000000"/>
          <w:sz w:val="24"/>
          <w:szCs w:val="24"/>
        </w:rPr>
        <w:t xml:space="preserve"> groups are starting the week of September 19th and will run through the end of October. Send a note to </w:t>
      </w:r>
      <w:hyperlink r:id="rId24" w:tgtFrame="_blank" w:history="1">
        <w:r w:rsidRPr="006165AF">
          <w:rPr>
            <w:rStyle w:val="Hyperlink"/>
            <w:rFonts w:ascii="Times New Roman" w:eastAsia="Times New Roman" w:hAnsi="Times New Roman"/>
            <w:sz w:val="24"/>
            <w:szCs w:val="24"/>
          </w:rPr>
          <w:t>Nativityonthehill@gmail.com</w:t>
        </w:r>
      </w:hyperlink>
      <w:r w:rsidRPr="006165AF">
        <w:rPr>
          <w:rFonts w:ascii="Times New Roman" w:eastAsia="Times New Roman" w:hAnsi="Times New Roman"/>
          <w:color w:val="000000"/>
          <w:sz w:val="24"/>
          <w:szCs w:val="24"/>
        </w:rPr>
        <w:t> if you would like to learn more. </w:t>
      </w:r>
      <w:r w:rsidRPr="006165AF">
        <w:rPr>
          <w:rFonts w:ascii="Times New Roman" w:eastAsia="Times New Roman" w:hAnsi="Times New Roman"/>
          <w:color w:val="202020"/>
          <w:sz w:val="24"/>
          <w:szCs w:val="24"/>
        </w:rPr>
        <w:br/>
      </w:r>
    </w:p>
    <w:p w:rsidR="009E3590" w:rsidRDefault="009E3590" w:rsidP="009E3590">
      <w:pPr>
        <w:pStyle w:val="NormalWeb"/>
        <w:spacing w:after="0"/>
      </w:pPr>
      <w:r w:rsidRPr="006165AF">
        <w:t xml:space="preserve">We will with thanksgiving receive offerings of </w:t>
      </w:r>
      <w:r w:rsidRPr="006165AF">
        <w:rPr>
          <w:b/>
        </w:rPr>
        <w:t>Nativity pledges</w:t>
      </w:r>
      <w:r w:rsidRPr="006165AF">
        <w:t xml:space="preserve"> and plate today. You can contribute by sending a check to the church or by using the "Give" button on our website, </w:t>
      </w:r>
      <w:hyperlink r:id="rId25" w:history="1">
        <w:r w:rsidRPr="00795347">
          <w:rPr>
            <w:rStyle w:val="Hyperlink"/>
          </w:rPr>
          <w:t>www.nativityonthehill.org</w:t>
        </w:r>
      </w:hyperlink>
      <w:r w:rsidRPr="006165AF">
        <w:t>.</w:t>
      </w:r>
    </w:p>
    <w:p w:rsidR="009E3590" w:rsidRPr="006165AF" w:rsidRDefault="009E3590" w:rsidP="009E3590">
      <w:pPr>
        <w:pStyle w:val="NormalWeb"/>
        <w:spacing w:after="0"/>
      </w:pPr>
    </w:p>
    <w:p w:rsidR="009E3590" w:rsidRPr="006165AF" w:rsidRDefault="009E3590" w:rsidP="009E3590">
      <w:pPr>
        <w:pStyle w:val="NormalWeb"/>
        <w:spacing w:after="0"/>
      </w:pPr>
      <w:r w:rsidRPr="006165AF">
        <w:t xml:space="preserve">All who participate in this </w:t>
      </w:r>
      <w:r w:rsidRPr="006165AF">
        <w:rPr>
          <w:b/>
        </w:rPr>
        <w:t>Holy Eucharist virtually</w:t>
      </w:r>
      <w:r w:rsidRPr="006165AF">
        <w:t xml:space="preserve"> receive the full benefits of the sacrament by coming with the intention of being united with Christ and one another. (BCP 457).</w:t>
      </w:r>
    </w:p>
    <w:p w:rsidR="005964D9" w:rsidRDefault="005964D9"/>
    <w:p w:rsidR="005964D9" w:rsidRDefault="002A7068">
      <w:pPr>
        <w:divId w:val="297343700"/>
      </w:pPr>
      <w:r>
        <w:rPr>
          <w:sz w:val="48"/>
          <w:szCs w:val="48"/>
        </w:rPr>
        <w:t>The Holy Communion</w:t>
      </w:r>
    </w:p>
    <w:p w:rsidR="005964D9" w:rsidRDefault="005964D9"/>
    <w:p w:rsidR="005964D9" w:rsidRDefault="002A7068">
      <w:pPr>
        <w:divId w:val="1416318700"/>
      </w:pPr>
      <w:r>
        <w:rPr>
          <w:b/>
          <w:bCs/>
          <w:caps/>
        </w:rPr>
        <w:t>Offertory Sentence</w:t>
      </w:r>
      <w:r>
        <w:rPr>
          <w:b/>
          <w:bCs/>
        </w:rPr>
        <w:t> (BCP p. 376)</w:t>
      </w:r>
    </w:p>
    <w:p w:rsidR="005964D9" w:rsidRDefault="002A7068">
      <w:pPr>
        <w:pStyle w:val="NormalWeb"/>
        <w:divId w:val="1198857663"/>
        <w:rPr>
          <w:i/>
          <w:iCs/>
          <w:color w:val="CC0000"/>
        </w:rPr>
      </w:pPr>
      <w:r>
        <w:rPr>
          <w:i/>
          <w:iCs/>
          <w:color w:val="CC0000"/>
        </w:rPr>
        <w:t>The Celebrant says</w:t>
      </w:r>
    </w:p>
    <w:p w:rsidR="005964D9" w:rsidRDefault="002A7068">
      <w:pPr>
        <w:pStyle w:val="NormalWeb"/>
        <w:divId w:val="1264531552"/>
      </w:pPr>
      <w:r>
        <w:t>Walk in love, as Christ loved us and gave himself for us, an offering and sacrifice to God.</w:t>
      </w:r>
      <w:r>
        <w:t> </w:t>
      </w:r>
      <w:r>
        <w:rPr>
          <w:rStyle w:val="Emphasis"/>
        </w:rPr>
        <w:t>Ephesians 5:2</w:t>
      </w:r>
    </w:p>
    <w:p w:rsidR="005964D9" w:rsidRDefault="005964D9"/>
    <w:p w:rsidR="009E3590" w:rsidRDefault="009E3590">
      <w:pPr>
        <w:rPr>
          <w:b/>
          <w:bCs/>
          <w:caps/>
        </w:rPr>
      </w:pPr>
      <w:r>
        <w:rPr>
          <w:b/>
          <w:bCs/>
          <w:caps/>
        </w:rPr>
        <w:br w:type="page"/>
      </w:r>
    </w:p>
    <w:p w:rsidR="005964D9" w:rsidRDefault="002A7068">
      <w:pPr>
        <w:divId w:val="1888101725"/>
      </w:pPr>
      <w:r>
        <w:rPr>
          <w:b/>
          <w:bCs/>
          <w:caps/>
        </w:rPr>
        <w:lastRenderedPageBreak/>
        <w:t>Offertory Hymn</w:t>
      </w:r>
      <w:r>
        <w:rPr>
          <w:b/>
          <w:bCs/>
          <w:i/>
          <w:iCs/>
        </w:rPr>
        <w:t> Love divine, all loves excelling (</w:t>
      </w:r>
      <w:proofErr w:type="spellStart"/>
      <w:r>
        <w:rPr>
          <w:b/>
          <w:bCs/>
          <w:i/>
          <w:iCs/>
        </w:rPr>
        <w:t>Hyfrydol</w:t>
      </w:r>
      <w:proofErr w:type="spellEnd"/>
      <w:r>
        <w:rPr>
          <w:b/>
          <w:bCs/>
          <w:i/>
          <w:iCs/>
        </w:rPr>
        <w:t>)</w:t>
      </w:r>
      <w:r>
        <w:rPr>
          <w:b/>
          <w:bCs/>
        </w:rPr>
        <w:t> (H 657)</w:t>
      </w:r>
    </w:p>
    <w:p w:rsidR="009E3590" w:rsidRDefault="002A7068">
      <w:pPr>
        <w:pStyle w:val="NormalWeb"/>
      </w:pPr>
      <w:r>
        <w:rPr>
          <w:noProof/>
        </w:rPr>
        <w:drawing>
          <wp:inline distT="0" distB="0" distL="0" distR="0">
            <wp:extent cx="5943600" cy="1793353"/>
            <wp:effectExtent l="0" t="0" r="0" b="0"/>
            <wp:docPr id="17" name="Picture 17" descr="Click to get the full file (Love divine, all loves excelling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Love divine, all loves excelling 1 (Stave).tif):  (Stav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1793353"/>
                    </a:xfrm>
                    <a:prstGeom prst="rect">
                      <a:avLst/>
                    </a:prstGeom>
                    <a:noFill/>
                    <a:ln>
                      <a:noFill/>
                    </a:ln>
                  </pic:spPr>
                </pic:pic>
              </a:graphicData>
            </a:graphic>
          </wp:inline>
        </w:drawing>
      </w:r>
    </w:p>
    <w:p w:rsidR="009E3590" w:rsidRDefault="002A7068">
      <w:pPr>
        <w:pStyle w:val="NormalWeb"/>
      </w:pPr>
      <w:r>
        <w:rPr>
          <w:noProof/>
        </w:rPr>
        <w:drawing>
          <wp:inline distT="0" distB="0" distL="0" distR="0">
            <wp:extent cx="5943600" cy="1863796"/>
            <wp:effectExtent l="0" t="0" r="0" b="3175"/>
            <wp:docPr id="18" name="Picture 18" descr="Click to get the full file (Love divine, all loves excelling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Love divine, all loves excelling 2 (Stave).tif):  (Stav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863796"/>
                    </a:xfrm>
                    <a:prstGeom prst="rect">
                      <a:avLst/>
                    </a:prstGeom>
                    <a:noFill/>
                    <a:ln>
                      <a:noFill/>
                    </a:ln>
                  </pic:spPr>
                </pic:pic>
              </a:graphicData>
            </a:graphic>
          </wp:inline>
        </w:drawing>
      </w:r>
      <w:r>
        <w:rPr>
          <w:noProof/>
        </w:rPr>
        <w:drawing>
          <wp:inline distT="0" distB="0" distL="0" distR="0">
            <wp:extent cx="5943600" cy="1805093"/>
            <wp:effectExtent l="0" t="0" r="0" b="5080"/>
            <wp:docPr id="19" name="Picture 19" descr="Click to get the full file (Love divine, all loves excelling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Love divine, all loves excelling 3 (Stave).tif):  (Stav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805093"/>
                    </a:xfrm>
                    <a:prstGeom prst="rect">
                      <a:avLst/>
                    </a:prstGeom>
                    <a:noFill/>
                    <a:ln>
                      <a:noFill/>
                    </a:ln>
                  </pic:spPr>
                </pic:pic>
              </a:graphicData>
            </a:graphic>
          </wp:inline>
        </w:drawing>
      </w:r>
      <w:r>
        <w:rPr>
          <w:noProof/>
        </w:rPr>
        <w:drawing>
          <wp:inline distT="0" distB="0" distL="0" distR="0">
            <wp:extent cx="5943600" cy="1863796"/>
            <wp:effectExtent l="0" t="0" r="0" b="3175"/>
            <wp:docPr id="20" name="Picture 20" descr="Click to get the full file (Love divine, all loves excelling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Love divine, all loves excelling 4 (Stave).tif):  (Stav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1863796"/>
                    </a:xfrm>
                    <a:prstGeom prst="rect">
                      <a:avLst/>
                    </a:prstGeom>
                    <a:noFill/>
                    <a:ln>
                      <a:noFill/>
                    </a:ln>
                  </pic:spPr>
                </pic:pic>
              </a:graphicData>
            </a:graphic>
          </wp:inline>
        </w:drawing>
      </w:r>
    </w:p>
    <w:p w:rsidR="005964D9" w:rsidRDefault="002A7068">
      <w:pPr>
        <w:pStyle w:val="NormalWeb"/>
      </w:pPr>
      <w:r>
        <w:rPr>
          <w:noProof/>
        </w:rPr>
        <w:lastRenderedPageBreak/>
        <w:drawing>
          <wp:inline distT="0" distB="0" distL="0" distR="0">
            <wp:extent cx="5943600" cy="1854990"/>
            <wp:effectExtent l="0" t="0" r="0" b="0"/>
            <wp:docPr id="21" name="Picture 21" descr="Click to get the full file (Love divine, all loves excelling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get the full file (Love divine, all loves excelling 5 (Stave).tif):  (Sta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854990"/>
                    </a:xfrm>
                    <a:prstGeom prst="rect">
                      <a:avLst/>
                    </a:prstGeom>
                    <a:noFill/>
                    <a:ln>
                      <a:noFill/>
                    </a:ln>
                  </pic:spPr>
                </pic:pic>
              </a:graphicData>
            </a:graphic>
          </wp:inline>
        </w:drawing>
      </w:r>
    </w:p>
    <w:p w:rsidR="005964D9" w:rsidRDefault="005964D9"/>
    <w:p w:rsidR="005964D9" w:rsidRDefault="002A7068">
      <w:pPr>
        <w:divId w:val="83771074"/>
      </w:pPr>
      <w:r>
        <w:rPr>
          <w:b/>
          <w:bCs/>
          <w:sz w:val="36"/>
          <w:szCs w:val="36"/>
        </w:rPr>
        <w:t>The Great Thanksgiving</w:t>
      </w:r>
    </w:p>
    <w:p w:rsidR="005964D9" w:rsidRDefault="005964D9"/>
    <w:p w:rsidR="005964D9" w:rsidRDefault="002A7068">
      <w:pPr>
        <w:divId w:val="842355111"/>
      </w:pPr>
      <w:r>
        <w:rPr>
          <w:b/>
          <w:bCs/>
          <w:caps/>
        </w:rPr>
        <w:t>Sursum Corda</w:t>
      </w:r>
      <w:r>
        <w:rPr>
          <w:b/>
          <w:bCs/>
          <w:i/>
          <w:iCs/>
        </w:rPr>
        <w:t> EOM1 11 Lift up your hearts Sursum corda (Hurd) Music for the Eucharist</w:t>
      </w:r>
    </w:p>
    <w:p w:rsidR="005964D9" w:rsidRDefault="002A7068">
      <w:pPr>
        <w:pStyle w:val="NormalWeb"/>
        <w:divId w:val="259070550"/>
        <w:rPr>
          <w:i/>
          <w:iCs/>
          <w:color w:val="CC0000"/>
        </w:rPr>
      </w:pPr>
      <w:r>
        <w:rPr>
          <w:i/>
          <w:iCs/>
          <w:color w:val="CC0000"/>
        </w:rPr>
        <w:t>The People remain standing.</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528"/>
      </w:tblGrid>
      <w:tr w:rsidR="005964D9">
        <w:trPr>
          <w:divId w:val="1363020847"/>
          <w:tblCellSpacing w:w="0" w:type="dxa"/>
        </w:trPr>
        <w:tc>
          <w:tcPr>
            <w:tcW w:w="0" w:type="auto"/>
            <w:tcMar>
              <w:top w:w="15" w:type="dxa"/>
              <w:left w:w="15" w:type="dxa"/>
              <w:bottom w:w="15" w:type="dxa"/>
              <w:right w:w="720" w:type="dxa"/>
            </w:tcMar>
            <w:hideMark/>
          </w:tcPr>
          <w:p w:rsidR="005964D9" w:rsidRDefault="002A7068">
            <w:r>
              <w:rPr>
                <w:rStyle w:val="Emphasis"/>
              </w:rPr>
              <w:t>Celebrant</w:t>
            </w:r>
          </w:p>
        </w:tc>
        <w:tc>
          <w:tcPr>
            <w:tcW w:w="0" w:type="auto"/>
            <w:tcMar>
              <w:top w:w="15" w:type="dxa"/>
              <w:left w:w="15" w:type="dxa"/>
              <w:bottom w:w="15" w:type="dxa"/>
              <w:right w:w="720" w:type="dxa"/>
            </w:tcMar>
            <w:hideMark/>
          </w:tcPr>
          <w:p w:rsidR="005964D9" w:rsidRDefault="002A7068">
            <w:r>
              <w:t>The Lord be with you.</w:t>
            </w:r>
          </w:p>
        </w:tc>
      </w:tr>
      <w:tr w:rsidR="005964D9">
        <w:trPr>
          <w:divId w:val="1363020847"/>
          <w:tblCellSpacing w:w="0" w:type="dxa"/>
        </w:trPr>
        <w:tc>
          <w:tcPr>
            <w:tcW w:w="0" w:type="auto"/>
            <w:tcMar>
              <w:top w:w="15" w:type="dxa"/>
              <w:left w:w="15" w:type="dxa"/>
              <w:bottom w:w="15" w:type="dxa"/>
              <w:right w:w="720" w:type="dxa"/>
            </w:tcMar>
            <w:hideMark/>
          </w:tcPr>
          <w:p w:rsidR="005964D9" w:rsidRDefault="002A7068">
            <w:r>
              <w:rPr>
                <w:rStyle w:val="Emphasis"/>
              </w:rPr>
              <w:t>People</w:t>
            </w:r>
          </w:p>
        </w:tc>
        <w:tc>
          <w:tcPr>
            <w:tcW w:w="0" w:type="auto"/>
            <w:tcMar>
              <w:top w:w="15" w:type="dxa"/>
              <w:left w:w="15" w:type="dxa"/>
              <w:bottom w:w="15" w:type="dxa"/>
              <w:right w:w="720" w:type="dxa"/>
            </w:tcMar>
            <w:hideMark/>
          </w:tcPr>
          <w:p w:rsidR="005964D9" w:rsidRDefault="002A7068">
            <w:r>
              <w:t xml:space="preserve">And </w:t>
            </w:r>
            <w:proofErr w:type="gramStart"/>
            <w:r>
              <w:t>also</w:t>
            </w:r>
            <w:proofErr w:type="gramEnd"/>
            <w:r>
              <w:t xml:space="preserve"> with you.</w:t>
            </w:r>
          </w:p>
        </w:tc>
      </w:tr>
      <w:tr w:rsidR="005964D9">
        <w:trPr>
          <w:divId w:val="1363020847"/>
          <w:tblCellSpacing w:w="0" w:type="dxa"/>
        </w:trPr>
        <w:tc>
          <w:tcPr>
            <w:tcW w:w="0" w:type="auto"/>
            <w:tcMar>
              <w:top w:w="15" w:type="dxa"/>
              <w:left w:w="15" w:type="dxa"/>
              <w:bottom w:w="15" w:type="dxa"/>
              <w:right w:w="720" w:type="dxa"/>
            </w:tcMar>
            <w:hideMark/>
          </w:tcPr>
          <w:p w:rsidR="005964D9" w:rsidRDefault="002A7068">
            <w:r>
              <w:rPr>
                <w:rStyle w:val="Emphasis"/>
              </w:rPr>
              <w:t>Celebrant</w:t>
            </w:r>
          </w:p>
        </w:tc>
        <w:tc>
          <w:tcPr>
            <w:tcW w:w="0" w:type="auto"/>
            <w:tcMar>
              <w:top w:w="15" w:type="dxa"/>
              <w:left w:w="15" w:type="dxa"/>
              <w:bottom w:w="15" w:type="dxa"/>
              <w:right w:w="720" w:type="dxa"/>
            </w:tcMar>
            <w:hideMark/>
          </w:tcPr>
          <w:p w:rsidR="005964D9" w:rsidRDefault="002A7068">
            <w:r>
              <w:t>Lift up your hearts.</w:t>
            </w:r>
          </w:p>
        </w:tc>
      </w:tr>
      <w:tr w:rsidR="005964D9">
        <w:trPr>
          <w:divId w:val="1363020847"/>
          <w:tblCellSpacing w:w="0" w:type="dxa"/>
        </w:trPr>
        <w:tc>
          <w:tcPr>
            <w:tcW w:w="0" w:type="auto"/>
            <w:tcMar>
              <w:top w:w="15" w:type="dxa"/>
              <w:left w:w="15" w:type="dxa"/>
              <w:bottom w:w="15" w:type="dxa"/>
              <w:right w:w="720" w:type="dxa"/>
            </w:tcMar>
            <w:hideMark/>
          </w:tcPr>
          <w:p w:rsidR="005964D9" w:rsidRDefault="002A7068">
            <w:r>
              <w:rPr>
                <w:rStyle w:val="Emphasis"/>
              </w:rPr>
              <w:t>People</w:t>
            </w:r>
          </w:p>
        </w:tc>
        <w:tc>
          <w:tcPr>
            <w:tcW w:w="0" w:type="auto"/>
            <w:tcMar>
              <w:top w:w="15" w:type="dxa"/>
              <w:left w:w="15" w:type="dxa"/>
              <w:bottom w:w="15" w:type="dxa"/>
              <w:right w:w="720" w:type="dxa"/>
            </w:tcMar>
            <w:hideMark/>
          </w:tcPr>
          <w:p w:rsidR="005964D9" w:rsidRDefault="002A7068">
            <w:r>
              <w:t>We lift them to the Lord.</w:t>
            </w:r>
          </w:p>
        </w:tc>
      </w:tr>
      <w:tr w:rsidR="005964D9">
        <w:trPr>
          <w:divId w:val="1363020847"/>
          <w:tblCellSpacing w:w="0" w:type="dxa"/>
        </w:trPr>
        <w:tc>
          <w:tcPr>
            <w:tcW w:w="0" w:type="auto"/>
            <w:tcMar>
              <w:top w:w="15" w:type="dxa"/>
              <w:left w:w="15" w:type="dxa"/>
              <w:bottom w:w="15" w:type="dxa"/>
              <w:right w:w="720" w:type="dxa"/>
            </w:tcMar>
            <w:hideMark/>
          </w:tcPr>
          <w:p w:rsidR="005964D9" w:rsidRDefault="002A7068">
            <w:r>
              <w:rPr>
                <w:rStyle w:val="Emphasis"/>
              </w:rPr>
              <w:t>Celebrant</w:t>
            </w:r>
          </w:p>
        </w:tc>
        <w:tc>
          <w:tcPr>
            <w:tcW w:w="0" w:type="auto"/>
            <w:tcMar>
              <w:top w:w="15" w:type="dxa"/>
              <w:left w:w="15" w:type="dxa"/>
              <w:bottom w:w="15" w:type="dxa"/>
              <w:right w:w="720" w:type="dxa"/>
            </w:tcMar>
            <w:hideMark/>
          </w:tcPr>
          <w:p w:rsidR="005964D9" w:rsidRDefault="002A7068">
            <w:r>
              <w:t>Let us give thanks to the Lord our God.</w:t>
            </w:r>
          </w:p>
        </w:tc>
      </w:tr>
      <w:tr w:rsidR="005964D9">
        <w:trPr>
          <w:divId w:val="1363020847"/>
          <w:tblCellSpacing w:w="0" w:type="dxa"/>
        </w:trPr>
        <w:tc>
          <w:tcPr>
            <w:tcW w:w="0" w:type="auto"/>
            <w:tcMar>
              <w:top w:w="15" w:type="dxa"/>
              <w:left w:w="15" w:type="dxa"/>
              <w:bottom w:w="15" w:type="dxa"/>
              <w:right w:w="720" w:type="dxa"/>
            </w:tcMar>
            <w:hideMark/>
          </w:tcPr>
          <w:p w:rsidR="005964D9" w:rsidRDefault="002A7068">
            <w:r>
              <w:rPr>
                <w:rStyle w:val="Emphasis"/>
              </w:rPr>
              <w:t>People</w:t>
            </w:r>
          </w:p>
        </w:tc>
        <w:tc>
          <w:tcPr>
            <w:tcW w:w="0" w:type="auto"/>
            <w:tcMar>
              <w:top w:w="15" w:type="dxa"/>
              <w:left w:w="15" w:type="dxa"/>
              <w:bottom w:w="15" w:type="dxa"/>
              <w:right w:w="720" w:type="dxa"/>
            </w:tcMar>
            <w:hideMark/>
          </w:tcPr>
          <w:p w:rsidR="005964D9" w:rsidRDefault="002A7068">
            <w:r>
              <w:t>It is right to give our thanks and praise.</w:t>
            </w:r>
          </w:p>
        </w:tc>
      </w:tr>
    </w:tbl>
    <w:p w:rsidR="005964D9" w:rsidRDefault="002A7068">
      <w:pPr>
        <w:pStyle w:val="NormalWeb"/>
        <w:divId w:val="1363020847"/>
      </w:pPr>
      <w:r>
        <w:t> </w:t>
      </w:r>
    </w:p>
    <w:p w:rsidR="005964D9" w:rsidRDefault="002A7068">
      <w:pPr>
        <w:pStyle w:val="NormalWeb"/>
      </w:pPr>
      <w:r>
        <w:rPr>
          <w:noProof/>
        </w:rPr>
        <w:drawing>
          <wp:inline distT="0" distB="0" distL="0" distR="0">
            <wp:extent cx="5943600" cy="851182"/>
            <wp:effectExtent l="0" t="0" r="0" b="6350"/>
            <wp:docPr id="22" name="Picture 22" descr="Click to get the full file (Lift up your hearts Sursum corda (Hurd) Music for the Eucharist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get the full file (Lift up your hearts Sursum corda (Hurd) Music for the Eucharist 1 (Stave).tif):  (Stav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851182"/>
                    </a:xfrm>
                    <a:prstGeom prst="rect">
                      <a:avLst/>
                    </a:prstGeom>
                    <a:noFill/>
                    <a:ln>
                      <a:noFill/>
                    </a:ln>
                  </pic:spPr>
                </pic:pic>
              </a:graphicData>
            </a:graphic>
          </wp:inline>
        </w:drawing>
      </w:r>
      <w:r>
        <w:rPr>
          <w:noProof/>
        </w:rPr>
        <w:drawing>
          <wp:inline distT="0" distB="0" distL="0" distR="0">
            <wp:extent cx="5943600" cy="909884"/>
            <wp:effectExtent l="0" t="0" r="0" b="5080"/>
            <wp:docPr id="23" name="Picture 23" descr="Click to get the full file (Lift up your hearts Sursum corda (Hurd) Music for the Eucharist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get the full file (Lift up your hearts Sursum corda (Hurd) Music for the Eucharist 2 (Stave).tif):  (Stav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909884"/>
                    </a:xfrm>
                    <a:prstGeom prst="rect">
                      <a:avLst/>
                    </a:prstGeom>
                    <a:noFill/>
                    <a:ln>
                      <a:noFill/>
                    </a:ln>
                  </pic:spPr>
                </pic:pic>
              </a:graphicData>
            </a:graphic>
          </wp:inline>
        </w:drawing>
      </w:r>
      <w:r>
        <w:rPr>
          <w:noProof/>
        </w:rPr>
        <w:drawing>
          <wp:inline distT="0" distB="0" distL="0" distR="0">
            <wp:extent cx="5943600" cy="912820"/>
            <wp:effectExtent l="0" t="0" r="0" b="1905"/>
            <wp:docPr id="24" name="Picture 24" descr="Click to get the full file (Lift up your hearts Sursum corda (Hurd) Music for the Eucharist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Lift up your hearts Sursum corda (Hurd) Music for the Eucharist 3 (Stave).tif):  (Stav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912820"/>
                    </a:xfrm>
                    <a:prstGeom prst="rect">
                      <a:avLst/>
                    </a:prstGeom>
                    <a:noFill/>
                    <a:ln>
                      <a:noFill/>
                    </a:ln>
                  </pic:spPr>
                </pic:pic>
              </a:graphicData>
            </a:graphic>
          </wp:inline>
        </w:drawing>
      </w:r>
      <w:r>
        <w:rPr>
          <w:noProof/>
        </w:rPr>
        <w:lastRenderedPageBreak/>
        <w:drawing>
          <wp:inline distT="0" distB="0" distL="0" distR="0">
            <wp:extent cx="5943600" cy="1015548"/>
            <wp:effectExtent l="0" t="0" r="0" b="0"/>
            <wp:docPr id="25" name="Picture 25" descr="Click to get the full file (Lift up your hearts Sursum corda (Hurd) Music for the Eucharist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Lift up your hearts Sursum corda (Hurd) Music for the Eucharist 4 (Stave).tif):  (Stav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1015548"/>
                    </a:xfrm>
                    <a:prstGeom prst="rect">
                      <a:avLst/>
                    </a:prstGeom>
                    <a:noFill/>
                    <a:ln>
                      <a:noFill/>
                    </a:ln>
                  </pic:spPr>
                </pic:pic>
              </a:graphicData>
            </a:graphic>
          </wp:inline>
        </w:drawing>
      </w:r>
      <w:r>
        <w:rPr>
          <w:noProof/>
        </w:rPr>
        <w:drawing>
          <wp:inline distT="0" distB="0" distL="0" distR="0">
            <wp:extent cx="5943600" cy="325797"/>
            <wp:effectExtent l="0" t="0" r="0" b="0"/>
            <wp:docPr id="26" name="Picture 26" descr="Click to get the full file (Lift up your hearts Sursum corda (Hurd) Music for the Eucharist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Lift up your hearts Sursum corda (Hurd) Music for the Eucharist 5 (Stave).tif):  (Stav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25797"/>
                    </a:xfrm>
                    <a:prstGeom prst="rect">
                      <a:avLst/>
                    </a:prstGeom>
                    <a:noFill/>
                    <a:ln>
                      <a:noFill/>
                    </a:ln>
                  </pic:spPr>
                </pic:pic>
              </a:graphicData>
            </a:graphic>
          </wp:inline>
        </w:drawing>
      </w:r>
    </w:p>
    <w:p w:rsidR="005964D9" w:rsidRDefault="005964D9"/>
    <w:p w:rsidR="005964D9" w:rsidRDefault="002A7068">
      <w:pPr>
        <w:divId w:val="2062823621"/>
      </w:pPr>
      <w:r>
        <w:rPr>
          <w:b/>
          <w:bCs/>
          <w:caps/>
        </w:rPr>
        <w:t>Proper Preface</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7665"/>
      </w:tblGrid>
      <w:tr w:rsidR="005964D9">
        <w:trPr>
          <w:divId w:val="1369181864"/>
          <w:tblCellSpacing w:w="0" w:type="dxa"/>
        </w:trPr>
        <w:tc>
          <w:tcPr>
            <w:tcW w:w="0" w:type="auto"/>
            <w:tcMar>
              <w:top w:w="15" w:type="dxa"/>
              <w:left w:w="15" w:type="dxa"/>
              <w:bottom w:w="15" w:type="dxa"/>
              <w:right w:w="720" w:type="dxa"/>
            </w:tcMar>
            <w:hideMark/>
          </w:tcPr>
          <w:p w:rsidR="005964D9" w:rsidRDefault="002A7068">
            <w:r>
              <w:rPr>
                <w:rStyle w:val="Emphasis"/>
              </w:rPr>
              <w:t>Celebrant</w:t>
            </w:r>
          </w:p>
        </w:tc>
        <w:tc>
          <w:tcPr>
            <w:tcW w:w="0" w:type="auto"/>
            <w:tcMar>
              <w:top w:w="15" w:type="dxa"/>
              <w:left w:w="15" w:type="dxa"/>
              <w:bottom w:w="15" w:type="dxa"/>
              <w:right w:w="720" w:type="dxa"/>
            </w:tcMar>
            <w:hideMark/>
          </w:tcPr>
          <w:p w:rsidR="005964D9" w:rsidRDefault="002A7068">
            <w:r>
              <w:t>It is truly right, and good and joyful, to give you thanks, all-holy God, source of life and fountain of mercy.</w:t>
            </w:r>
          </w:p>
        </w:tc>
      </w:tr>
    </w:tbl>
    <w:p w:rsidR="005964D9" w:rsidRDefault="002A7068">
      <w:pPr>
        <w:pStyle w:val="NormalWeb"/>
        <w:divId w:val="1369181864"/>
      </w:pPr>
      <w:r>
        <w:t> </w:t>
      </w:r>
    </w:p>
    <w:p w:rsidR="005964D9" w:rsidRDefault="002A7068">
      <w:pPr>
        <w:pStyle w:val="NormalWeb"/>
        <w:divId w:val="1361123564"/>
      </w:pPr>
      <w:r>
        <w:t>For with your co-eternal Son and Holy Spirit, you are one God, one Lord, in Trinity of Persons and in Unity of Being: and we celebrate the one and equal glory of you, O Father, and of the Son, and of the Holy Spirit.</w:t>
      </w:r>
    </w:p>
    <w:p w:rsidR="005964D9" w:rsidRDefault="002A7068">
      <w:pPr>
        <w:pStyle w:val="NormalWeb"/>
        <w:divId w:val="1737892124"/>
      </w:pPr>
      <w:r>
        <w:t>Therefore, joining with Angels and Archangels and with the faithful of every generation, we lift our voices with all creation as we sing (say):</w:t>
      </w:r>
    </w:p>
    <w:p w:rsidR="005964D9" w:rsidRDefault="005964D9"/>
    <w:p w:rsidR="005964D9" w:rsidRDefault="002A7068">
      <w:pPr>
        <w:divId w:val="827287899"/>
      </w:pPr>
      <w:r>
        <w:rPr>
          <w:b/>
          <w:bCs/>
          <w:caps/>
        </w:rPr>
        <w:t>Sanctus</w:t>
      </w:r>
      <w:r>
        <w:rPr>
          <w:b/>
          <w:bCs/>
          <w:i/>
          <w:iCs/>
        </w:rPr>
        <w:t> WLP 858 Holy, holy, holy (Folk/Pruner) (American folk melody)</w:t>
      </w:r>
    </w:p>
    <w:p w:rsidR="005964D9" w:rsidRDefault="002A7068">
      <w:pPr>
        <w:pStyle w:val="NormalWeb"/>
        <w:divId w:val="2125464028"/>
        <w:rPr>
          <w:i/>
          <w:iCs/>
          <w:color w:val="CC0000"/>
        </w:rPr>
      </w:pPr>
      <w:r>
        <w:rPr>
          <w:i/>
          <w:iCs/>
          <w:color w:val="CC0000"/>
        </w:rPr>
        <w:t>Celebrant and People</w:t>
      </w:r>
    </w:p>
    <w:p w:rsidR="005964D9" w:rsidRDefault="002A7068">
      <w:pPr>
        <w:divId w:val="1584026978"/>
      </w:pPr>
      <w:r>
        <w:t>Holy, holy, holy Lord, God of power and might,</w:t>
      </w:r>
    </w:p>
    <w:p w:rsidR="005964D9" w:rsidRDefault="002A7068">
      <w:pPr>
        <w:divId w:val="552275667"/>
      </w:pPr>
      <w:r>
        <w:t>heaven and earth are full of your glory.</w:t>
      </w:r>
    </w:p>
    <w:p w:rsidR="005964D9" w:rsidRDefault="002A7068">
      <w:pPr>
        <w:ind w:firstLine="480"/>
        <w:divId w:val="1173180518"/>
      </w:pPr>
      <w:r>
        <w:t>Hosanna in the highest.</w:t>
      </w:r>
    </w:p>
    <w:p w:rsidR="005964D9" w:rsidRDefault="002A7068">
      <w:pPr>
        <w:divId w:val="92090769"/>
      </w:pPr>
      <w:r>
        <w:t>Blessed is the one who comes in the name of the Lord.</w:t>
      </w:r>
    </w:p>
    <w:p w:rsidR="005964D9" w:rsidRDefault="002A7068">
      <w:pPr>
        <w:ind w:firstLine="480"/>
        <w:divId w:val="810441746"/>
      </w:pPr>
      <w:r>
        <w:t>Hosanna in the highest.</w:t>
      </w:r>
    </w:p>
    <w:p w:rsidR="009E3590" w:rsidRDefault="002A7068">
      <w:pPr>
        <w:pStyle w:val="NormalWeb"/>
      </w:pPr>
      <w:r>
        <w:rPr>
          <w:noProof/>
        </w:rPr>
        <w:drawing>
          <wp:inline distT="0" distB="0" distL="0" distR="0">
            <wp:extent cx="5943600" cy="1684754"/>
            <wp:effectExtent l="0" t="0" r="0" b="0"/>
            <wp:docPr id="27" name="Picture 27" descr="Click to get the full file (Holy, holy, holy (FolkPruner)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to get the full file (Holy, holy, holy (FolkPruner) 1 (Stave).tif):  (Stav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1684754"/>
                    </a:xfrm>
                    <a:prstGeom prst="rect">
                      <a:avLst/>
                    </a:prstGeom>
                    <a:noFill/>
                    <a:ln>
                      <a:noFill/>
                    </a:ln>
                  </pic:spPr>
                </pic:pic>
              </a:graphicData>
            </a:graphic>
          </wp:inline>
        </w:drawing>
      </w:r>
    </w:p>
    <w:p w:rsidR="005964D9" w:rsidRDefault="002A7068">
      <w:pPr>
        <w:pStyle w:val="NormalWeb"/>
      </w:pPr>
      <w:r>
        <w:rPr>
          <w:noProof/>
        </w:rPr>
        <w:lastRenderedPageBreak/>
        <w:drawing>
          <wp:inline distT="0" distB="0" distL="0" distR="0">
            <wp:extent cx="5943600" cy="1784548"/>
            <wp:effectExtent l="0" t="0" r="0" b="6350"/>
            <wp:docPr id="28" name="Picture 28" descr="Click to get the full file (Holy, holy, holy (FolkPruner)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ck to get the full file (Holy, holy, holy (FolkPruner) 2 (Stave).tif):  (Stav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1784548"/>
                    </a:xfrm>
                    <a:prstGeom prst="rect">
                      <a:avLst/>
                    </a:prstGeom>
                    <a:noFill/>
                    <a:ln>
                      <a:noFill/>
                    </a:ln>
                  </pic:spPr>
                </pic:pic>
              </a:graphicData>
            </a:graphic>
          </wp:inline>
        </w:drawing>
      </w:r>
      <w:r w:rsidR="009E3590">
        <w:br/>
      </w:r>
      <w:r>
        <w:rPr>
          <w:noProof/>
        </w:rPr>
        <w:drawing>
          <wp:inline distT="0" distB="0" distL="0" distR="0">
            <wp:extent cx="5943600" cy="1722910"/>
            <wp:effectExtent l="0" t="0" r="0" b="0"/>
            <wp:docPr id="29" name="Picture 29" descr="Click to get the full file (Holy, holy, holy (FolkPruner)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ck to get the full file (Holy, holy, holy (FolkPruner) 3 (Stave).tif):  (Stav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1722910"/>
                    </a:xfrm>
                    <a:prstGeom prst="rect">
                      <a:avLst/>
                    </a:prstGeom>
                    <a:noFill/>
                    <a:ln>
                      <a:noFill/>
                    </a:ln>
                  </pic:spPr>
                </pic:pic>
              </a:graphicData>
            </a:graphic>
          </wp:inline>
        </w:drawing>
      </w:r>
      <w:r>
        <w:rPr>
          <w:noProof/>
        </w:rPr>
        <w:drawing>
          <wp:inline distT="0" distB="0" distL="0" distR="0">
            <wp:extent cx="5943600" cy="1775742"/>
            <wp:effectExtent l="0" t="0" r="0" b="0"/>
            <wp:docPr id="30" name="Picture 30" descr="Click to get the full file (Holy, holy, holy (FolkPruner)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ck to get the full file (Holy, holy, holy (FolkPruner) 4 (Stave).tif):  (Stav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1775742"/>
                    </a:xfrm>
                    <a:prstGeom prst="rect">
                      <a:avLst/>
                    </a:prstGeom>
                    <a:noFill/>
                    <a:ln>
                      <a:noFill/>
                    </a:ln>
                  </pic:spPr>
                </pic:pic>
              </a:graphicData>
            </a:graphic>
          </wp:inline>
        </w:drawing>
      </w:r>
      <w:r>
        <w:rPr>
          <w:noProof/>
        </w:rPr>
        <w:drawing>
          <wp:inline distT="0" distB="0" distL="0" distR="0">
            <wp:extent cx="5943600" cy="1711170"/>
            <wp:effectExtent l="0" t="0" r="0" b="3810"/>
            <wp:docPr id="31" name="Picture 31" descr="Click to get the full file (Holy, holy, holy (FolkPruner)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ck to get the full file (Holy, holy, holy (FolkPruner) 5 (Stave).tif):  (Stav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1711170"/>
                    </a:xfrm>
                    <a:prstGeom prst="rect">
                      <a:avLst/>
                    </a:prstGeom>
                    <a:noFill/>
                    <a:ln>
                      <a:noFill/>
                    </a:ln>
                  </pic:spPr>
                </pic:pic>
              </a:graphicData>
            </a:graphic>
          </wp:inline>
        </w:drawing>
      </w:r>
      <w:r>
        <w:rPr>
          <w:noProof/>
        </w:rPr>
        <w:drawing>
          <wp:inline distT="0" distB="0" distL="0" distR="0">
            <wp:extent cx="5943600" cy="859988"/>
            <wp:effectExtent l="0" t="0" r="0" b="0"/>
            <wp:docPr id="32" name="Picture 32" descr="Click to get the full file (Holy, holy, holy (FolkPruner)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ck to get the full file (Holy, holy, holy (FolkPruner) 6 (Stave).tif):  (Stav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859988"/>
                    </a:xfrm>
                    <a:prstGeom prst="rect">
                      <a:avLst/>
                    </a:prstGeom>
                    <a:noFill/>
                    <a:ln>
                      <a:noFill/>
                    </a:ln>
                  </pic:spPr>
                </pic:pic>
              </a:graphicData>
            </a:graphic>
          </wp:inline>
        </w:drawing>
      </w:r>
    </w:p>
    <w:p w:rsidR="005964D9" w:rsidRDefault="005964D9"/>
    <w:p w:rsidR="005964D9" w:rsidRDefault="002A7068">
      <w:pPr>
        <w:divId w:val="507911657"/>
      </w:pPr>
      <w:r>
        <w:rPr>
          <w:b/>
          <w:bCs/>
          <w:caps/>
        </w:rPr>
        <w:lastRenderedPageBreak/>
        <w:t>Words of Institution</w:t>
      </w:r>
    </w:p>
    <w:p w:rsidR="005964D9" w:rsidRDefault="002A7068">
      <w:pPr>
        <w:pStyle w:val="NormalWeb"/>
        <w:divId w:val="162552828"/>
        <w:rPr>
          <w:i/>
          <w:iCs/>
          <w:color w:val="CC0000"/>
        </w:rPr>
      </w:pPr>
      <w:r>
        <w:rPr>
          <w:i/>
          <w:iCs/>
          <w:color w:val="CC0000"/>
        </w:rPr>
        <w:t>The Celebrant continues</w:t>
      </w:r>
    </w:p>
    <w:p w:rsidR="005964D9" w:rsidRDefault="002A7068">
      <w:pPr>
        <w:divId w:val="1809279759"/>
      </w:pPr>
      <w:r>
        <w:t>Blessed are you, gracious God,</w:t>
      </w:r>
    </w:p>
    <w:p w:rsidR="005964D9" w:rsidRDefault="002A7068">
      <w:pPr>
        <w:divId w:val="1206408731"/>
      </w:pPr>
      <w:r>
        <w:t>creator of the universe and giver of life.</w:t>
      </w:r>
    </w:p>
    <w:p w:rsidR="005964D9" w:rsidRDefault="002A7068">
      <w:pPr>
        <w:divId w:val="1964338433"/>
      </w:pPr>
      <w:r>
        <w:t>You formed us in your own image</w:t>
      </w:r>
    </w:p>
    <w:p w:rsidR="005964D9" w:rsidRDefault="002A7068">
      <w:pPr>
        <w:divId w:val="1504082901"/>
      </w:pPr>
      <w:r>
        <w:t>and called us to dwell in your infinite love.</w:t>
      </w:r>
    </w:p>
    <w:p w:rsidR="005964D9" w:rsidRDefault="002A7068">
      <w:pPr>
        <w:divId w:val="1509099042"/>
      </w:pPr>
      <w:r>
        <w:t>You gave the world into our care</w:t>
      </w:r>
    </w:p>
    <w:p w:rsidR="005964D9" w:rsidRDefault="002A7068">
      <w:pPr>
        <w:divId w:val="1272054566"/>
      </w:pPr>
      <w:r>
        <w:t>that we might be your faithful stewards</w:t>
      </w:r>
    </w:p>
    <w:p w:rsidR="005964D9" w:rsidRDefault="002A7068">
      <w:pPr>
        <w:divId w:val="1138575748"/>
      </w:pPr>
      <w:r>
        <w:t>and show forth your bountiful grace.</w:t>
      </w:r>
    </w:p>
    <w:p w:rsidR="005964D9" w:rsidRDefault="002A7068">
      <w:pPr>
        <w:divId w:val="1948809349"/>
      </w:pPr>
      <w:r>
        <w:t>But we failed to honor your image</w:t>
      </w:r>
    </w:p>
    <w:p w:rsidR="005964D9" w:rsidRDefault="002A7068">
      <w:pPr>
        <w:divId w:val="649751621"/>
      </w:pPr>
      <w:r>
        <w:t>in one another and in ourselves;</w:t>
      </w:r>
    </w:p>
    <w:p w:rsidR="005964D9" w:rsidRDefault="002A7068">
      <w:pPr>
        <w:divId w:val="1059212452"/>
      </w:pPr>
      <w:r>
        <w:t>we would not see your goodness in the world around us;</w:t>
      </w:r>
    </w:p>
    <w:p w:rsidR="005964D9" w:rsidRDefault="002A7068">
      <w:pPr>
        <w:divId w:val="1485390540"/>
      </w:pPr>
      <w:r>
        <w:t xml:space="preserve">and </w:t>
      </w:r>
      <w:proofErr w:type="gramStart"/>
      <w:r>
        <w:t>so</w:t>
      </w:r>
      <w:proofErr w:type="gramEnd"/>
      <w:r>
        <w:t xml:space="preserve"> we violated your creation,</w:t>
      </w:r>
    </w:p>
    <w:p w:rsidR="005964D9" w:rsidRDefault="002A7068">
      <w:pPr>
        <w:divId w:val="911744144"/>
      </w:pPr>
      <w:r>
        <w:t>abused one another,</w:t>
      </w:r>
    </w:p>
    <w:p w:rsidR="005964D9" w:rsidRDefault="002A7068">
      <w:pPr>
        <w:divId w:val="1034119316"/>
      </w:pPr>
      <w:r>
        <w:t>and rejected your love.</w:t>
      </w:r>
    </w:p>
    <w:p w:rsidR="005964D9" w:rsidRDefault="002A7068">
      <w:pPr>
        <w:divId w:val="651258893"/>
      </w:pPr>
      <w:r>
        <w:t>Yet you never ceased to care for us,</w:t>
      </w:r>
    </w:p>
    <w:p w:rsidR="005964D9" w:rsidRDefault="002A7068">
      <w:pPr>
        <w:divId w:val="1221139141"/>
      </w:pPr>
      <w:r>
        <w:t>and prepared the way of salvation for all people.</w:t>
      </w:r>
    </w:p>
    <w:p w:rsidR="005964D9" w:rsidRDefault="002A7068">
      <w:pPr>
        <w:divId w:val="224999300"/>
      </w:pPr>
      <w:r>
        <w:t>Through Abraham and Sarah</w:t>
      </w:r>
    </w:p>
    <w:p w:rsidR="005964D9" w:rsidRDefault="002A7068">
      <w:pPr>
        <w:divId w:val="1719009954"/>
      </w:pPr>
      <w:r>
        <w:t>you called us into covenant with you.</w:t>
      </w:r>
    </w:p>
    <w:p w:rsidR="005964D9" w:rsidRDefault="002A7068">
      <w:pPr>
        <w:divId w:val="8799796"/>
      </w:pPr>
      <w:r>
        <w:t>You delivered us from slavery,</w:t>
      </w:r>
    </w:p>
    <w:p w:rsidR="005964D9" w:rsidRDefault="002A7068">
      <w:pPr>
        <w:divId w:val="1554998135"/>
      </w:pPr>
      <w:r>
        <w:t>sustained us in the wilderness,</w:t>
      </w:r>
    </w:p>
    <w:p w:rsidR="005964D9" w:rsidRDefault="002A7068">
      <w:pPr>
        <w:divId w:val="2082365536"/>
      </w:pPr>
      <w:r>
        <w:t>and raised up prophets</w:t>
      </w:r>
    </w:p>
    <w:p w:rsidR="005964D9" w:rsidRDefault="002A7068">
      <w:pPr>
        <w:divId w:val="1672413447"/>
      </w:pPr>
      <w:r>
        <w:t>to renew your promise of salvation.</w:t>
      </w:r>
    </w:p>
    <w:p w:rsidR="005964D9" w:rsidRDefault="002A7068">
      <w:pPr>
        <w:divId w:val="1801803724"/>
      </w:pPr>
      <w:r>
        <w:t>Then, in the fullness of time,</w:t>
      </w:r>
    </w:p>
    <w:p w:rsidR="005964D9" w:rsidRDefault="002A7068">
      <w:pPr>
        <w:divId w:val="1436943806"/>
      </w:pPr>
      <w:r>
        <w:t>you sent your eternal Word,</w:t>
      </w:r>
    </w:p>
    <w:p w:rsidR="005964D9" w:rsidRDefault="002A7068">
      <w:pPr>
        <w:divId w:val="1302536887"/>
      </w:pPr>
      <w:r>
        <w:t>made mortal flesh in Jesus.</w:t>
      </w:r>
    </w:p>
    <w:p w:rsidR="005964D9" w:rsidRDefault="002A7068">
      <w:pPr>
        <w:divId w:val="1205020931"/>
      </w:pPr>
      <w:r>
        <w:t>Born into the human family,</w:t>
      </w:r>
    </w:p>
    <w:p w:rsidR="005964D9" w:rsidRDefault="002A7068">
      <w:pPr>
        <w:divId w:val="1773669833"/>
      </w:pPr>
      <w:r>
        <w:t>and dwelling among us,</w:t>
      </w:r>
    </w:p>
    <w:p w:rsidR="005964D9" w:rsidRDefault="002A7068">
      <w:pPr>
        <w:divId w:val="1810856202"/>
      </w:pPr>
      <w:r>
        <w:t>he revealed your glory.</w:t>
      </w:r>
    </w:p>
    <w:p w:rsidR="005964D9" w:rsidRDefault="002A7068">
      <w:pPr>
        <w:divId w:val="539368016"/>
      </w:pPr>
      <w:r>
        <w:t>Giving himself freely to death on the cross,</w:t>
      </w:r>
    </w:p>
    <w:p w:rsidR="005964D9" w:rsidRDefault="002A7068">
      <w:pPr>
        <w:divId w:val="1993872341"/>
      </w:pPr>
      <w:r>
        <w:t>he triumphed over evil,</w:t>
      </w:r>
    </w:p>
    <w:p w:rsidR="005964D9" w:rsidRDefault="002A7068">
      <w:pPr>
        <w:divId w:val="1423532367"/>
      </w:pPr>
      <w:r>
        <w:t>opening the way of freedom and life.</w:t>
      </w:r>
    </w:p>
    <w:p w:rsidR="005964D9" w:rsidRDefault="002A7068">
      <w:pPr>
        <w:divId w:val="969481645"/>
      </w:pPr>
      <w:r>
        <w:t>On the night before he died for us,</w:t>
      </w:r>
    </w:p>
    <w:p w:rsidR="005964D9" w:rsidRDefault="002A7068">
      <w:pPr>
        <w:divId w:val="334501388"/>
      </w:pPr>
      <w:r>
        <w:t>Our Savior Jesus Christ took bread,</w:t>
      </w:r>
    </w:p>
    <w:p w:rsidR="005964D9" w:rsidRDefault="002A7068">
      <w:pPr>
        <w:divId w:val="1535574170"/>
      </w:pPr>
      <w:r>
        <w:t>and when he had given thanks to you,</w:t>
      </w:r>
    </w:p>
    <w:p w:rsidR="005964D9" w:rsidRDefault="002A7068">
      <w:pPr>
        <w:divId w:val="237248510"/>
      </w:pPr>
      <w:r>
        <w:t>he broke it, and gave it to his friends, and said:</w:t>
      </w:r>
    </w:p>
    <w:p w:rsidR="005964D9" w:rsidRDefault="002A7068">
      <w:pPr>
        <w:divId w:val="1378357287"/>
      </w:pPr>
      <w:r>
        <w:t>“Take, eat:</w:t>
      </w:r>
    </w:p>
    <w:p w:rsidR="005964D9" w:rsidRDefault="002A7068">
      <w:pPr>
        <w:divId w:val="852497499"/>
      </w:pPr>
      <w:r>
        <w:t>This is my Body which is given for you.</w:t>
      </w:r>
    </w:p>
    <w:p w:rsidR="005964D9" w:rsidRDefault="002A7068">
      <w:pPr>
        <w:divId w:val="2060594093"/>
      </w:pPr>
      <w:r>
        <w:t>Do this for the remembrance of me.”</w:t>
      </w:r>
    </w:p>
    <w:p w:rsidR="005964D9" w:rsidRDefault="002A7068">
      <w:pPr>
        <w:divId w:val="350570812"/>
      </w:pPr>
      <w:r>
        <w:t>As supper was ending, Jesus took the cup of wine,</w:t>
      </w:r>
    </w:p>
    <w:p w:rsidR="005964D9" w:rsidRDefault="002A7068">
      <w:pPr>
        <w:divId w:val="243883907"/>
      </w:pPr>
      <w:r>
        <w:t>and when he had given thanks,</w:t>
      </w:r>
    </w:p>
    <w:p w:rsidR="005964D9" w:rsidRDefault="002A7068">
      <w:pPr>
        <w:divId w:val="1404718038"/>
      </w:pPr>
      <w:r>
        <w:t>he gave it to them, and said:</w:t>
      </w:r>
    </w:p>
    <w:p w:rsidR="005964D9" w:rsidRDefault="002A7068">
      <w:pPr>
        <w:divId w:val="1902135915"/>
      </w:pPr>
      <w:r>
        <w:t>“Drink this, all of you:</w:t>
      </w:r>
    </w:p>
    <w:p w:rsidR="005964D9" w:rsidRDefault="002A7068">
      <w:pPr>
        <w:divId w:val="459039060"/>
      </w:pPr>
      <w:r>
        <w:t>This is my Blood of the new Covenant,</w:t>
      </w:r>
    </w:p>
    <w:p w:rsidR="005964D9" w:rsidRDefault="002A7068">
      <w:pPr>
        <w:divId w:val="2039964189"/>
      </w:pPr>
      <w:r>
        <w:t>which is poured out for you and for all</w:t>
      </w:r>
    </w:p>
    <w:p w:rsidR="005964D9" w:rsidRDefault="002A7068">
      <w:pPr>
        <w:divId w:val="479005895"/>
      </w:pPr>
      <w:r>
        <w:t>for the forgiveness of sins.</w:t>
      </w:r>
    </w:p>
    <w:p w:rsidR="005964D9" w:rsidRDefault="002A7068">
      <w:pPr>
        <w:divId w:val="704405328"/>
      </w:pPr>
      <w:r>
        <w:lastRenderedPageBreak/>
        <w:t>Whenever you drink it,</w:t>
      </w:r>
    </w:p>
    <w:p w:rsidR="005964D9" w:rsidRDefault="002A7068">
      <w:pPr>
        <w:divId w:val="394624949"/>
      </w:pPr>
      <w:r>
        <w:t>do this for the remembrance of me.”</w:t>
      </w:r>
    </w:p>
    <w:p w:rsidR="005964D9" w:rsidRDefault="002A7068">
      <w:pPr>
        <w:pStyle w:val="NormalWeb"/>
        <w:divId w:val="1765806115"/>
      </w:pPr>
      <w:proofErr w:type="gramStart"/>
      <w:r>
        <w:t>Therefore</w:t>
      </w:r>
      <w:proofErr w:type="gramEnd"/>
      <w:r>
        <w:t xml:space="preserve"> we proclaim the mystery of faith:</w:t>
      </w:r>
    </w:p>
    <w:p w:rsidR="005964D9" w:rsidRDefault="002A7068">
      <w:pPr>
        <w:pStyle w:val="NormalWeb"/>
        <w:divId w:val="468934149"/>
        <w:rPr>
          <w:i/>
          <w:iCs/>
          <w:color w:val="CC0000"/>
        </w:rPr>
      </w:pPr>
      <w:r>
        <w:rPr>
          <w:i/>
          <w:iCs/>
          <w:color w:val="CC0000"/>
        </w:rPr>
        <w:t>Celebrant and People</w:t>
      </w:r>
    </w:p>
    <w:p w:rsidR="005964D9" w:rsidRDefault="002A7068">
      <w:pPr>
        <w:divId w:val="2095858177"/>
      </w:pPr>
      <w:r>
        <w:t>Christ has died.</w:t>
      </w:r>
    </w:p>
    <w:p w:rsidR="005964D9" w:rsidRDefault="002A7068">
      <w:pPr>
        <w:divId w:val="828715440"/>
      </w:pPr>
      <w:r>
        <w:t>Christ is risen.</w:t>
      </w:r>
    </w:p>
    <w:p w:rsidR="005964D9" w:rsidRDefault="002A7068">
      <w:pPr>
        <w:divId w:val="1393500370"/>
      </w:pPr>
      <w:r>
        <w:t>Christ will come again.</w:t>
      </w:r>
    </w:p>
    <w:p w:rsidR="005964D9" w:rsidRDefault="005964D9"/>
    <w:p w:rsidR="005964D9" w:rsidRDefault="002A7068">
      <w:pPr>
        <w:divId w:val="1768383835"/>
      </w:pPr>
      <w:r>
        <w:rPr>
          <w:b/>
          <w:bCs/>
          <w:caps/>
        </w:rPr>
        <w:t>Epiclesis</w:t>
      </w:r>
      <w:r>
        <w:rPr>
          <w:b/>
          <w:bCs/>
          <w:i/>
          <w:iCs/>
        </w:rPr>
        <w:t> S 142 Conclusion of the Eucharistic Prayer and Amen</w:t>
      </w:r>
    </w:p>
    <w:p w:rsidR="005964D9" w:rsidRDefault="002A7068">
      <w:pPr>
        <w:pStyle w:val="NormalWeb"/>
        <w:divId w:val="1731416189"/>
        <w:rPr>
          <w:i/>
          <w:iCs/>
          <w:color w:val="CC0000"/>
        </w:rPr>
      </w:pPr>
      <w:r>
        <w:rPr>
          <w:i/>
          <w:iCs/>
          <w:color w:val="CC0000"/>
        </w:rPr>
        <w:t>The Celebrant continues</w:t>
      </w:r>
    </w:p>
    <w:p w:rsidR="005964D9" w:rsidRDefault="002A7068">
      <w:pPr>
        <w:divId w:val="1910574444"/>
      </w:pPr>
      <w:r>
        <w:t>Remembering his death and resurrection,</w:t>
      </w:r>
    </w:p>
    <w:p w:rsidR="005964D9" w:rsidRDefault="002A7068">
      <w:pPr>
        <w:divId w:val="1865048631"/>
      </w:pPr>
      <w:r>
        <w:t>we now present to you from your creation</w:t>
      </w:r>
    </w:p>
    <w:p w:rsidR="005964D9" w:rsidRDefault="002A7068">
      <w:pPr>
        <w:divId w:val="1848980843"/>
      </w:pPr>
      <w:r>
        <w:t>this bread and this wine.</w:t>
      </w:r>
    </w:p>
    <w:p w:rsidR="005964D9" w:rsidRDefault="002A7068">
      <w:pPr>
        <w:divId w:val="1639997504"/>
      </w:pPr>
      <w:r>
        <w:t>By your Holy Spirit may they be for us</w:t>
      </w:r>
    </w:p>
    <w:p w:rsidR="005964D9" w:rsidRDefault="002A7068">
      <w:pPr>
        <w:divId w:val="713385939"/>
      </w:pPr>
      <w:r>
        <w:t>the Body and Blood of our Savior Jesus Christ.</w:t>
      </w:r>
    </w:p>
    <w:p w:rsidR="005964D9" w:rsidRDefault="002A7068">
      <w:pPr>
        <w:divId w:val="880631053"/>
      </w:pPr>
      <w:r>
        <w:t>Grant that we who share these gifts</w:t>
      </w:r>
    </w:p>
    <w:p w:rsidR="005964D9" w:rsidRDefault="002A7068">
      <w:pPr>
        <w:divId w:val="1654986224"/>
      </w:pPr>
      <w:r>
        <w:t>may be filled with the Holy Spirit</w:t>
      </w:r>
    </w:p>
    <w:p w:rsidR="005964D9" w:rsidRDefault="002A7068">
      <w:pPr>
        <w:divId w:val="416176228"/>
      </w:pPr>
      <w:r>
        <w:t>and live as Christ’s Body in the world.</w:t>
      </w:r>
    </w:p>
    <w:p w:rsidR="005964D9" w:rsidRDefault="002A7068">
      <w:pPr>
        <w:divId w:val="380860041"/>
      </w:pPr>
      <w:r>
        <w:t>Bring us into the everlasting heritage</w:t>
      </w:r>
    </w:p>
    <w:p w:rsidR="005964D9" w:rsidRDefault="002A7068">
      <w:pPr>
        <w:divId w:val="578247904"/>
      </w:pPr>
      <w:r>
        <w:t>of your daughters and sons,</w:t>
      </w:r>
    </w:p>
    <w:p w:rsidR="005964D9" w:rsidRDefault="002A7068">
      <w:pPr>
        <w:divId w:val="267546365"/>
      </w:pPr>
      <w:r>
        <w:t>that with [__________ and] all your saints,</w:t>
      </w:r>
    </w:p>
    <w:p w:rsidR="005964D9" w:rsidRDefault="002A7068">
      <w:pPr>
        <w:divId w:val="280887392"/>
      </w:pPr>
      <w:r>
        <w:t>past, present, and yet to come,</w:t>
      </w:r>
    </w:p>
    <w:p w:rsidR="005964D9" w:rsidRDefault="002A7068">
      <w:pPr>
        <w:divId w:val="1510756036"/>
      </w:pPr>
      <w:r>
        <w:t>we may praise your Name for ever.</w:t>
      </w:r>
    </w:p>
    <w:p w:rsidR="005964D9" w:rsidRDefault="002A7068">
      <w:pPr>
        <w:divId w:val="1413578240"/>
      </w:pPr>
      <w:r>
        <w:t>Through Christ and with Christ and in Christ,</w:t>
      </w:r>
    </w:p>
    <w:p w:rsidR="005964D9" w:rsidRDefault="002A7068">
      <w:pPr>
        <w:divId w:val="1672488392"/>
      </w:pPr>
      <w:r>
        <w:t>in the unity of the Holy Spirit,</w:t>
      </w:r>
    </w:p>
    <w:p w:rsidR="005964D9" w:rsidRDefault="002A7068">
      <w:pPr>
        <w:divId w:val="1815415596"/>
      </w:pPr>
      <w:r>
        <w:t>to you be honor, glory, and praise,</w:t>
      </w:r>
    </w:p>
    <w:p w:rsidR="005964D9" w:rsidRDefault="002A7068">
      <w:pPr>
        <w:divId w:val="628433317"/>
      </w:pPr>
      <w:r>
        <w:t xml:space="preserve">for ever and ever. </w:t>
      </w:r>
      <w:r>
        <w:rPr>
          <w:rStyle w:val="Emphasis"/>
        </w:rPr>
        <w:t>AMEN</w:t>
      </w:r>
    </w:p>
    <w:p w:rsidR="005964D9" w:rsidRDefault="002A7068">
      <w:pPr>
        <w:pStyle w:val="NormalWeb"/>
      </w:pPr>
      <w:r>
        <w:rPr>
          <w:noProof/>
        </w:rPr>
        <w:drawing>
          <wp:inline distT="0" distB="0" distL="0" distR="0">
            <wp:extent cx="5943600" cy="813026"/>
            <wp:effectExtent l="0" t="0" r="0" b="6350"/>
            <wp:docPr id="33" name="Picture 33" descr="Click to get the full file (S 142 Conclusion of the Eucharistic Prayer and Amen ()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ick to get the full file (S 142 Conclusion of the Eucharistic Prayer and Amen () 1 (Stave).tif):  (Stav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813026"/>
                    </a:xfrm>
                    <a:prstGeom prst="rect">
                      <a:avLst/>
                    </a:prstGeom>
                    <a:noFill/>
                    <a:ln>
                      <a:noFill/>
                    </a:ln>
                  </pic:spPr>
                </pic:pic>
              </a:graphicData>
            </a:graphic>
          </wp:inline>
        </w:drawing>
      </w:r>
    </w:p>
    <w:p w:rsidR="005964D9" w:rsidRDefault="005964D9"/>
    <w:p w:rsidR="005964D9" w:rsidRDefault="002A7068">
      <w:pPr>
        <w:divId w:val="1779786961"/>
      </w:pPr>
      <w:r>
        <w:rPr>
          <w:b/>
          <w:bCs/>
          <w:caps/>
        </w:rPr>
        <w:t>The Lord’s Prayer</w:t>
      </w:r>
      <w:r>
        <w:rPr>
          <w:b/>
          <w:bCs/>
        </w:rPr>
        <w:t> (BCP p. 363)</w:t>
      </w:r>
    </w:p>
    <w:p w:rsidR="005964D9" w:rsidRDefault="002A7068">
      <w:pPr>
        <w:pStyle w:val="NormalWeb"/>
        <w:divId w:val="1357073962"/>
      </w:pPr>
      <w:r>
        <w:t>As our Savior Christ has taught us, we now pray,</w:t>
      </w:r>
    </w:p>
    <w:p w:rsidR="005964D9" w:rsidRDefault="002A7068">
      <w:pPr>
        <w:pStyle w:val="NormalWeb"/>
        <w:divId w:val="854152732"/>
        <w:rPr>
          <w:i/>
          <w:iCs/>
          <w:color w:val="CC0000"/>
        </w:rPr>
      </w:pPr>
      <w:r>
        <w:rPr>
          <w:i/>
          <w:iCs/>
          <w:color w:val="CC0000"/>
        </w:rPr>
        <w:t>People and Celebrant</w:t>
      </w:r>
    </w:p>
    <w:p w:rsidR="005964D9" w:rsidRDefault="002A7068">
      <w:pPr>
        <w:divId w:val="110631469"/>
      </w:pPr>
      <w:r>
        <w:t>Our Father in heaven,</w:t>
      </w:r>
    </w:p>
    <w:p w:rsidR="005964D9" w:rsidRDefault="002A7068">
      <w:pPr>
        <w:ind w:firstLine="480"/>
        <w:divId w:val="924921698"/>
      </w:pPr>
      <w:r>
        <w:t>hallowed be your Name,</w:t>
      </w:r>
    </w:p>
    <w:p w:rsidR="005964D9" w:rsidRDefault="002A7068">
      <w:pPr>
        <w:ind w:firstLine="480"/>
        <w:divId w:val="1431197711"/>
      </w:pPr>
      <w:r>
        <w:t>your kingdom come,</w:t>
      </w:r>
    </w:p>
    <w:p w:rsidR="005964D9" w:rsidRDefault="002A7068">
      <w:pPr>
        <w:ind w:firstLine="480"/>
        <w:divId w:val="1770195680"/>
      </w:pPr>
      <w:r>
        <w:t>your will be done, on earth as in heaven.</w:t>
      </w:r>
    </w:p>
    <w:p w:rsidR="005964D9" w:rsidRDefault="002A7068">
      <w:pPr>
        <w:divId w:val="781152625"/>
      </w:pPr>
      <w:r>
        <w:t>Give us today our daily bread.</w:t>
      </w:r>
    </w:p>
    <w:p w:rsidR="005964D9" w:rsidRDefault="002A7068">
      <w:pPr>
        <w:divId w:val="396126081"/>
      </w:pPr>
      <w:r>
        <w:t>Forgive us our sins</w:t>
      </w:r>
    </w:p>
    <w:p w:rsidR="005964D9" w:rsidRDefault="002A7068">
      <w:pPr>
        <w:ind w:firstLine="480"/>
        <w:divId w:val="1672415413"/>
      </w:pPr>
      <w:r>
        <w:t>as we forgive those who sin against us.</w:t>
      </w:r>
    </w:p>
    <w:p w:rsidR="005964D9" w:rsidRDefault="002A7068">
      <w:pPr>
        <w:divId w:val="506865969"/>
      </w:pPr>
      <w:r>
        <w:t>Save us from the time of trial</w:t>
      </w:r>
    </w:p>
    <w:p w:rsidR="005964D9" w:rsidRDefault="002A7068">
      <w:pPr>
        <w:ind w:firstLine="480"/>
        <w:divId w:val="1644383337"/>
      </w:pPr>
      <w:r>
        <w:lastRenderedPageBreak/>
        <w:t>and deliver us from evil.</w:t>
      </w:r>
    </w:p>
    <w:p w:rsidR="005964D9" w:rsidRDefault="002A7068">
      <w:pPr>
        <w:divId w:val="1959794593"/>
      </w:pPr>
      <w:r>
        <w:t>For the kingdom, the power,</w:t>
      </w:r>
    </w:p>
    <w:p w:rsidR="005964D9" w:rsidRDefault="002A7068">
      <w:pPr>
        <w:ind w:firstLine="480"/>
        <w:divId w:val="475024657"/>
      </w:pPr>
      <w:r>
        <w:t>and the glory are yours,</w:t>
      </w:r>
    </w:p>
    <w:p w:rsidR="005964D9" w:rsidRDefault="002A7068">
      <w:pPr>
        <w:spacing w:after="120"/>
        <w:ind w:firstLine="480"/>
        <w:divId w:val="501361871"/>
      </w:pPr>
      <w:r>
        <w:t>now and forever. Amen.</w:t>
      </w:r>
    </w:p>
    <w:p w:rsidR="005964D9" w:rsidRDefault="005964D9"/>
    <w:p w:rsidR="005964D9" w:rsidRDefault="002A7068">
      <w:pPr>
        <w:divId w:val="1084836694"/>
      </w:pPr>
      <w:r>
        <w:rPr>
          <w:b/>
          <w:bCs/>
          <w:sz w:val="36"/>
          <w:szCs w:val="36"/>
        </w:rPr>
        <w:t>The Breaking of the Bread</w:t>
      </w:r>
    </w:p>
    <w:p w:rsidR="005964D9" w:rsidRDefault="005964D9"/>
    <w:p w:rsidR="005964D9" w:rsidRDefault="002A7068">
      <w:pPr>
        <w:divId w:val="768937551"/>
      </w:pPr>
      <w:r>
        <w:rPr>
          <w:b/>
          <w:bCs/>
          <w:caps/>
        </w:rPr>
        <w:t>Fraction Anthem</w:t>
      </w:r>
      <w:r>
        <w:rPr>
          <w:b/>
          <w:bCs/>
          <w:i/>
          <w:iCs/>
        </w:rPr>
        <w:t> S 151 Christ our Passover (</w:t>
      </w:r>
      <w:proofErr w:type="spellStart"/>
      <w:r>
        <w:rPr>
          <w:b/>
          <w:bCs/>
          <w:i/>
          <w:iCs/>
        </w:rPr>
        <w:t>Peregrinus</w:t>
      </w:r>
      <w:proofErr w:type="spellEnd"/>
      <w:r>
        <w:rPr>
          <w:b/>
          <w:bCs/>
          <w:i/>
          <w:iCs/>
        </w:rPr>
        <w:t>/Hurd)</w:t>
      </w:r>
      <w:r>
        <w:rPr>
          <w:b/>
          <w:bCs/>
        </w:rPr>
        <w:t> (BCP p. 364)</w:t>
      </w:r>
    </w:p>
    <w:p w:rsidR="005964D9" w:rsidRDefault="002A7068">
      <w:pPr>
        <w:pStyle w:val="NormalWeb"/>
        <w:divId w:val="529614143"/>
      </w:pPr>
      <w:r>
        <w:rPr>
          <w:noProof/>
        </w:rPr>
        <w:drawing>
          <wp:inline distT="0" distB="0" distL="0" distR="0">
            <wp:extent cx="5943600" cy="877598"/>
            <wp:effectExtent l="0" t="0" r="0" b="0"/>
            <wp:docPr id="34" name="Picture 34" descr="Click to get the full file (S 151 Christ our Passover (PeregrinusHur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lick to get the full file (S 151 Christ our Passover (PeregrinusHurd) 1 (Stave).tif):  (Stav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877598"/>
                    </a:xfrm>
                    <a:prstGeom prst="rect">
                      <a:avLst/>
                    </a:prstGeom>
                    <a:noFill/>
                    <a:ln>
                      <a:noFill/>
                    </a:ln>
                  </pic:spPr>
                </pic:pic>
              </a:graphicData>
            </a:graphic>
          </wp:inline>
        </w:drawing>
      </w:r>
      <w:r>
        <w:rPr>
          <w:noProof/>
        </w:rPr>
        <w:drawing>
          <wp:inline distT="0" distB="0" distL="0" distR="0">
            <wp:extent cx="5943600" cy="783675"/>
            <wp:effectExtent l="0" t="0" r="0" b="0"/>
            <wp:docPr id="35" name="Picture 35" descr="Click to get the full file (S 151 Christ our Passover (PeregrinusHur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ick to get the full file (S 151 Christ our Passover (PeregrinusHurd) 2 (Stave).tif):  (Stav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783675"/>
                    </a:xfrm>
                    <a:prstGeom prst="rect">
                      <a:avLst/>
                    </a:prstGeom>
                    <a:noFill/>
                    <a:ln>
                      <a:noFill/>
                    </a:ln>
                  </pic:spPr>
                </pic:pic>
              </a:graphicData>
            </a:graphic>
          </wp:inline>
        </w:drawing>
      </w:r>
      <w:r>
        <w:rPr>
          <w:noProof/>
        </w:rPr>
        <w:drawing>
          <wp:inline distT="0" distB="0" distL="0" distR="0">
            <wp:extent cx="5943600" cy="780740"/>
            <wp:effectExtent l="0" t="0" r="0" b="635"/>
            <wp:docPr id="36" name="Picture 36" descr="Click to get the full file (S 151 Christ our Passover (PeregrinusHur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lick to get the full file (S 151 Christ our Passover (PeregrinusHurd) 3 (Stave).tif):  (Stav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780740"/>
                    </a:xfrm>
                    <a:prstGeom prst="rect">
                      <a:avLst/>
                    </a:prstGeom>
                    <a:noFill/>
                    <a:ln>
                      <a:noFill/>
                    </a:ln>
                  </pic:spPr>
                </pic:pic>
              </a:graphicData>
            </a:graphic>
          </wp:inline>
        </w:drawing>
      </w:r>
      <w:r>
        <w:rPr>
          <w:noProof/>
        </w:rPr>
        <w:drawing>
          <wp:inline distT="0" distB="0" distL="0" distR="0">
            <wp:extent cx="5943600" cy="906949"/>
            <wp:effectExtent l="0" t="0" r="0" b="7620"/>
            <wp:docPr id="37" name="Picture 37" descr="Click to get the full file (S 151 Christ our Passover (PeregrinusHurd)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lick to get the full file (S 151 Christ our Passover (PeregrinusHurd) 4 (Stave).tif):  (Stav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906949"/>
                    </a:xfrm>
                    <a:prstGeom prst="rect">
                      <a:avLst/>
                    </a:prstGeom>
                    <a:noFill/>
                    <a:ln>
                      <a:noFill/>
                    </a:ln>
                  </pic:spPr>
                </pic:pic>
              </a:graphicData>
            </a:graphic>
          </wp:inline>
        </w:drawing>
      </w:r>
    </w:p>
    <w:p w:rsidR="005964D9" w:rsidRDefault="005964D9"/>
    <w:p w:rsidR="005964D9" w:rsidRDefault="002A7068">
      <w:pPr>
        <w:divId w:val="795831462"/>
      </w:pPr>
      <w:r>
        <w:rPr>
          <w:b/>
          <w:bCs/>
          <w:caps/>
        </w:rPr>
        <w:t>Invitation</w:t>
      </w:r>
      <w:r>
        <w:rPr>
          <w:b/>
          <w:bCs/>
        </w:rPr>
        <w:t> (BCP p. 364)</w:t>
      </w:r>
    </w:p>
    <w:p w:rsidR="005964D9" w:rsidRDefault="002A7068">
      <w:pPr>
        <w:pStyle w:val="NormalWeb"/>
        <w:divId w:val="930622872"/>
        <w:rPr>
          <w:i/>
          <w:iCs/>
          <w:color w:val="CC0000"/>
        </w:rPr>
      </w:pPr>
      <w:r>
        <w:rPr>
          <w:i/>
          <w:iCs/>
          <w:color w:val="CC0000"/>
        </w:rPr>
        <w:t>The Celebrant says</w:t>
      </w:r>
    </w:p>
    <w:p w:rsidR="005964D9" w:rsidRDefault="002A7068">
      <w:pPr>
        <w:pStyle w:val="NormalWeb"/>
        <w:divId w:val="1188565388"/>
      </w:pPr>
      <w:r>
        <w:t>The Gifts of God for the People of God.</w:t>
      </w:r>
    </w:p>
    <w:p w:rsidR="005964D9" w:rsidRDefault="005964D9"/>
    <w:p w:rsidR="005964D9" w:rsidRDefault="002A7068">
      <w:pPr>
        <w:divId w:val="1075277259"/>
      </w:pPr>
      <w:r>
        <w:rPr>
          <w:b/>
          <w:bCs/>
          <w:caps/>
        </w:rPr>
        <w:t>Distribution</w:t>
      </w:r>
      <w:r>
        <w:rPr>
          <w:b/>
          <w:bCs/>
        </w:rPr>
        <w:t> (BCP p. 365)</w:t>
      </w:r>
    </w:p>
    <w:p w:rsidR="005964D9" w:rsidRDefault="002A7068">
      <w:pPr>
        <w:pStyle w:val="NormalWeb"/>
        <w:divId w:val="683243626"/>
        <w:rPr>
          <w:i/>
          <w:iCs/>
          <w:color w:val="CC0000"/>
        </w:rPr>
      </w:pPr>
      <w:r>
        <w:rPr>
          <w:i/>
          <w:iCs/>
          <w:color w:val="CC0000"/>
        </w:rPr>
        <w:t>The ministers receive the Sacrament in both kinds, and then immediately deliver it to the people.</w:t>
      </w:r>
    </w:p>
    <w:p w:rsidR="005964D9" w:rsidRDefault="002A7068">
      <w:pPr>
        <w:pStyle w:val="NormalWeb"/>
        <w:divId w:val="683243626"/>
        <w:rPr>
          <w:i/>
          <w:iCs/>
          <w:color w:val="CC0000"/>
        </w:rPr>
      </w:pPr>
      <w:r>
        <w:rPr>
          <w:i/>
          <w:iCs/>
          <w:color w:val="CC0000"/>
        </w:rPr>
        <w:t>The Bread and the Cup are given to the communicants with these words</w:t>
      </w:r>
    </w:p>
    <w:p w:rsidR="005964D9" w:rsidRDefault="002A7068">
      <w:pPr>
        <w:divId w:val="890533620"/>
      </w:pPr>
      <w:r>
        <w:t>The Body of Christ, the bread of heaven. [</w:t>
      </w:r>
      <w:r>
        <w:rPr>
          <w:rStyle w:val="Emphasis"/>
        </w:rPr>
        <w:t>Amen</w:t>
      </w:r>
      <w:r>
        <w:t>.]</w:t>
      </w:r>
    </w:p>
    <w:p w:rsidR="005964D9" w:rsidRDefault="002A7068">
      <w:pPr>
        <w:spacing w:after="120"/>
        <w:divId w:val="445002383"/>
      </w:pPr>
      <w:r>
        <w:t>The Blood of Christ, the cup of salvation. [</w:t>
      </w:r>
      <w:r>
        <w:rPr>
          <w:rStyle w:val="Emphasis"/>
        </w:rPr>
        <w:t>Amen</w:t>
      </w:r>
      <w:r>
        <w:t>.]</w:t>
      </w:r>
    </w:p>
    <w:p w:rsidR="005964D9" w:rsidRDefault="005964D9"/>
    <w:p w:rsidR="005964D9" w:rsidRDefault="002A7068">
      <w:pPr>
        <w:divId w:val="549878764"/>
      </w:pPr>
      <w:r>
        <w:rPr>
          <w:b/>
          <w:bCs/>
          <w:caps/>
        </w:rPr>
        <w:t>Post-Communion Prayer</w:t>
      </w:r>
      <w:r>
        <w:rPr>
          <w:b/>
          <w:bCs/>
        </w:rPr>
        <w:t> (BCP p. 365)</w:t>
      </w:r>
    </w:p>
    <w:p w:rsidR="005964D9" w:rsidRDefault="002A7068">
      <w:pPr>
        <w:pStyle w:val="NormalWeb"/>
        <w:divId w:val="765810130"/>
        <w:rPr>
          <w:i/>
          <w:iCs/>
          <w:color w:val="CC0000"/>
        </w:rPr>
      </w:pPr>
      <w:r>
        <w:rPr>
          <w:i/>
          <w:iCs/>
          <w:color w:val="CC0000"/>
        </w:rPr>
        <w:t>After Communion, the Celebrant says</w:t>
      </w:r>
    </w:p>
    <w:p w:rsidR="005964D9" w:rsidRDefault="002A7068">
      <w:pPr>
        <w:pStyle w:val="NormalWeb"/>
        <w:divId w:val="2082408040"/>
      </w:pPr>
      <w:r>
        <w:t>Let us pray.</w:t>
      </w:r>
    </w:p>
    <w:p w:rsidR="005964D9" w:rsidRDefault="002A7068">
      <w:pPr>
        <w:pStyle w:val="NormalWeb"/>
        <w:divId w:val="1553344112"/>
        <w:rPr>
          <w:i/>
          <w:iCs/>
          <w:color w:val="CC0000"/>
        </w:rPr>
      </w:pPr>
      <w:r>
        <w:rPr>
          <w:i/>
          <w:iCs/>
          <w:color w:val="CC0000"/>
        </w:rPr>
        <w:t>Celebrant and People</w:t>
      </w:r>
    </w:p>
    <w:p w:rsidR="005964D9" w:rsidRDefault="002A7068">
      <w:pPr>
        <w:divId w:val="931159939"/>
      </w:pPr>
      <w:r>
        <w:lastRenderedPageBreak/>
        <w:t>Eternal God, heavenly Father,</w:t>
      </w:r>
    </w:p>
    <w:p w:rsidR="005964D9" w:rsidRDefault="002A7068">
      <w:pPr>
        <w:divId w:val="1104226673"/>
      </w:pPr>
      <w:r>
        <w:t>you have graciously accepted us as living members</w:t>
      </w:r>
    </w:p>
    <w:p w:rsidR="005964D9" w:rsidRDefault="002A7068">
      <w:pPr>
        <w:divId w:val="1907569612"/>
      </w:pPr>
      <w:r>
        <w:t>of your Son our Savior Jesus Christ,</w:t>
      </w:r>
    </w:p>
    <w:p w:rsidR="005964D9" w:rsidRDefault="002A7068">
      <w:pPr>
        <w:divId w:val="1051466219"/>
      </w:pPr>
      <w:r>
        <w:t>and you have fed us with spiritual food</w:t>
      </w:r>
    </w:p>
    <w:p w:rsidR="005964D9" w:rsidRDefault="002A7068">
      <w:pPr>
        <w:divId w:val="1859080313"/>
      </w:pPr>
      <w:r>
        <w:t>in the Sacrament of his Body and Blood.</w:t>
      </w:r>
    </w:p>
    <w:p w:rsidR="005964D9" w:rsidRDefault="002A7068">
      <w:pPr>
        <w:divId w:val="1540506464"/>
      </w:pPr>
      <w:r>
        <w:t>Send us now into the world in peace,</w:t>
      </w:r>
    </w:p>
    <w:p w:rsidR="005964D9" w:rsidRDefault="002A7068">
      <w:pPr>
        <w:divId w:val="1522817930"/>
      </w:pPr>
      <w:r>
        <w:t>and grant us strength and courage</w:t>
      </w:r>
    </w:p>
    <w:p w:rsidR="005964D9" w:rsidRDefault="002A7068">
      <w:pPr>
        <w:divId w:val="1397358752"/>
      </w:pPr>
      <w:r>
        <w:t>to love and serve you</w:t>
      </w:r>
    </w:p>
    <w:p w:rsidR="005964D9" w:rsidRDefault="002A7068">
      <w:pPr>
        <w:divId w:val="354773516"/>
      </w:pPr>
      <w:r>
        <w:t>with gladness and singleness of heart;</w:t>
      </w:r>
    </w:p>
    <w:p w:rsidR="005964D9" w:rsidRDefault="002A7068">
      <w:pPr>
        <w:spacing w:after="120"/>
        <w:divId w:val="1843232644"/>
      </w:pPr>
      <w:r>
        <w:t>through Christ our Lord. Amen.</w:t>
      </w:r>
    </w:p>
    <w:p w:rsidR="005964D9" w:rsidRDefault="005964D9"/>
    <w:p w:rsidR="005964D9" w:rsidRDefault="002A7068">
      <w:pPr>
        <w:divId w:val="75640747"/>
      </w:pPr>
      <w:r>
        <w:rPr>
          <w:b/>
          <w:bCs/>
          <w:caps/>
        </w:rPr>
        <w:t>Blessing</w:t>
      </w:r>
      <w:r>
        <w:rPr>
          <w:b/>
          <w:bCs/>
        </w:rPr>
        <w:t> (BCP p. 366)</w:t>
      </w:r>
    </w:p>
    <w:p w:rsidR="005964D9" w:rsidRDefault="002A7068">
      <w:pPr>
        <w:pStyle w:val="NormalWeb"/>
        <w:divId w:val="1046221967"/>
        <w:rPr>
          <w:i/>
          <w:iCs/>
          <w:color w:val="CC0000"/>
        </w:rPr>
      </w:pPr>
      <w:r>
        <w:rPr>
          <w:i/>
          <w:iCs/>
          <w:color w:val="CC0000"/>
        </w:rPr>
        <w:t>The Priest blesses the people, saying</w:t>
      </w:r>
    </w:p>
    <w:p w:rsidR="005964D9" w:rsidRDefault="002A7068">
      <w:pPr>
        <w:divId w:val="759911533"/>
      </w:pPr>
      <w:r>
        <w:t>The Wisdom of God</w:t>
      </w:r>
    </w:p>
    <w:p w:rsidR="005964D9" w:rsidRDefault="002A7068">
      <w:pPr>
        <w:divId w:val="9918143"/>
      </w:pPr>
      <w:r>
        <w:t>the Love of God</w:t>
      </w:r>
    </w:p>
    <w:p w:rsidR="005964D9" w:rsidRDefault="002A7068">
      <w:pPr>
        <w:divId w:val="2125223985"/>
      </w:pPr>
      <w:r>
        <w:t>and the Grace of God</w:t>
      </w:r>
    </w:p>
    <w:p w:rsidR="005964D9" w:rsidRDefault="002A7068">
      <w:pPr>
        <w:divId w:val="66729644"/>
      </w:pPr>
      <w:r>
        <w:t>strengthen you</w:t>
      </w:r>
    </w:p>
    <w:p w:rsidR="005964D9" w:rsidRDefault="002A7068">
      <w:pPr>
        <w:divId w:val="243224857"/>
      </w:pPr>
      <w:r>
        <w:t>to be Christ’s hands and heart in this world,</w:t>
      </w:r>
    </w:p>
    <w:p w:rsidR="005964D9" w:rsidRDefault="002A7068">
      <w:pPr>
        <w:divId w:val="1016494665"/>
      </w:pPr>
      <w:r>
        <w:t xml:space="preserve">in the name of the Holy Trinity. </w:t>
      </w:r>
      <w:r>
        <w:rPr>
          <w:rStyle w:val="Emphasis"/>
        </w:rPr>
        <w:t>Amen.</w:t>
      </w:r>
    </w:p>
    <w:p w:rsidR="005964D9" w:rsidRDefault="005964D9" w:rsidP="009E3590">
      <w:pPr>
        <w:spacing w:after="120"/>
        <w:divId w:val="1690176751"/>
      </w:pPr>
    </w:p>
    <w:p w:rsidR="005964D9" w:rsidRDefault="002A7068">
      <w:pPr>
        <w:divId w:val="1917664192"/>
      </w:pPr>
      <w:r>
        <w:rPr>
          <w:b/>
          <w:bCs/>
          <w:caps/>
        </w:rPr>
        <w:t>Birthday Blessing</w:t>
      </w:r>
    </w:p>
    <w:p w:rsidR="005964D9" w:rsidRDefault="002A7068">
      <w:pPr>
        <w:pStyle w:val="NormalWeb"/>
      </w:pPr>
      <w:r>
        <w:rPr>
          <w:rFonts w:ascii="Garamond" w:hAnsi="Garamond"/>
          <w:sz w:val="27"/>
          <w:szCs w:val="27"/>
          <w:shd w:val="clear" w:color="auto" w:fill="FFFFFF"/>
        </w:rPr>
        <w:t>O God, our times are in your hand: Look with favor, we</w:t>
      </w:r>
      <w:r>
        <w:rPr>
          <w:rFonts w:ascii="Garamond" w:hAnsi="Garamond"/>
          <w:sz w:val="27"/>
          <w:szCs w:val="27"/>
        </w:rPr>
        <w:br/>
      </w:r>
      <w:r>
        <w:rPr>
          <w:rFonts w:ascii="Garamond" w:hAnsi="Garamond"/>
          <w:sz w:val="27"/>
          <w:szCs w:val="27"/>
          <w:shd w:val="clear" w:color="auto" w:fill="FFFFFF"/>
        </w:rPr>
        <w:t>pray, on your servant </w:t>
      </w:r>
      <w:r>
        <w:rPr>
          <w:rStyle w:val="Emphasis"/>
          <w:rFonts w:ascii="Garamond" w:hAnsi="Garamond"/>
          <w:sz w:val="27"/>
          <w:szCs w:val="27"/>
          <w:shd w:val="clear" w:color="auto" w:fill="FFFFFF"/>
        </w:rPr>
        <w:t>N.</w:t>
      </w:r>
      <w:r>
        <w:rPr>
          <w:rFonts w:ascii="Garamond" w:hAnsi="Garamond"/>
          <w:sz w:val="27"/>
          <w:szCs w:val="27"/>
          <w:shd w:val="clear" w:color="auto" w:fill="FFFFFF"/>
        </w:rPr>
        <w:t> as </w:t>
      </w:r>
      <w:r>
        <w:rPr>
          <w:rStyle w:val="Emphasis"/>
          <w:rFonts w:ascii="Garamond" w:hAnsi="Garamond"/>
          <w:sz w:val="27"/>
          <w:szCs w:val="27"/>
          <w:shd w:val="clear" w:color="auto" w:fill="FFFFFF"/>
        </w:rPr>
        <w:t>he</w:t>
      </w:r>
      <w:r>
        <w:rPr>
          <w:rFonts w:ascii="Garamond" w:hAnsi="Garamond"/>
          <w:sz w:val="27"/>
          <w:szCs w:val="27"/>
          <w:shd w:val="clear" w:color="auto" w:fill="FFFFFF"/>
        </w:rPr>
        <w:t> begins another year. Grant</w:t>
      </w:r>
      <w:r>
        <w:rPr>
          <w:rFonts w:ascii="Garamond" w:hAnsi="Garamond"/>
          <w:sz w:val="27"/>
          <w:szCs w:val="27"/>
        </w:rPr>
        <w:br/>
      </w:r>
      <w:r>
        <w:rPr>
          <w:rFonts w:ascii="Garamond" w:hAnsi="Garamond"/>
          <w:sz w:val="27"/>
          <w:szCs w:val="27"/>
          <w:shd w:val="clear" w:color="auto" w:fill="FFFFFF"/>
        </w:rPr>
        <w:t>that </w:t>
      </w:r>
      <w:r>
        <w:rPr>
          <w:rStyle w:val="Emphasis"/>
          <w:rFonts w:ascii="Garamond" w:hAnsi="Garamond"/>
          <w:sz w:val="27"/>
          <w:szCs w:val="27"/>
          <w:shd w:val="clear" w:color="auto" w:fill="FFFFFF"/>
        </w:rPr>
        <w:t>he</w:t>
      </w:r>
      <w:r>
        <w:rPr>
          <w:rFonts w:ascii="Garamond" w:hAnsi="Garamond"/>
          <w:sz w:val="27"/>
          <w:szCs w:val="27"/>
          <w:shd w:val="clear" w:color="auto" w:fill="FFFFFF"/>
        </w:rPr>
        <w:t> may grow in wisdom and grace, and strengthen </w:t>
      </w:r>
      <w:r>
        <w:rPr>
          <w:rStyle w:val="Emphasis"/>
          <w:rFonts w:ascii="Garamond" w:hAnsi="Garamond"/>
          <w:sz w:val="27"/>
          <w:szCs w:val="27"/>
          <w:shd w:val="clear" w:color="auto" w:fill="FFFFFF"/>
        </w:rPr>
        <w:t>his</w:t>
      </w:r>
      <w:r>
        <w:rPr>
          <w:rFonts w:ascii="Garamond" w:hAnsi="Garamond"/>
          <w:sz w:val="27"/>
          <w:szCs w:val="27"/>
        </w:rPr>
        <w:br/>
      </w:r>
      <w:r>
        <w:rPr>
          <w:rFonts w:ascii="Garamond" w:hAnsi="Garamond"/>
          <w:sz w:val="27"/>
          <w:szCs w:val="27"/>
          <w:shd w:val="clear" w:color="auto" w:fill="FFFFFF"/>
        </w:rPr>
        <w:t>trust in your goodness all the days of </w:t>
      </w:r>
      <w:r>
        <w:rPr>
          <w:rStyle w:val="Emphasis"/>
          <w:rFonts w:ascii="Garamond" w:hAnsi="Garamond"/>
          <w:sz w:val="27"/>
          <w:szCs w:val="27"/>
          <w:shd w:val="clear" w:color="auto" w:fill="FFFFFF"/>
        </w:rPr>
        <w:t>his</w:t>
      </w:r>
      <w:r>
        <w:rPr>
          <w:rFonts w:ascii="Garamond" w:hAnsi="Garamond"/>
          <w:sz w:val="27"/>
          <w:szCs w:val="27"/>
          <w:shd w:val="clear" w:color="auto" w:fill="FFFFFF"/>
        </w:rPr>
        <w:t> life; through Jesus</w:t>
      </w:r>
      <w:r>
        <w:rPr>
          <w:rFonts w:ascii="Garamond" w:hAnsi="Garamond"/>
          <w:sz w:val="27"/>
          <w:szCs w:val="27"/>
        </w:rPr>
        <w:br/>
      </w:r>
      <w:r>
        <w:rPr>
          <w:rFonts w:ascii="Garamond" w:hAnsi="Garamond"/>
          <w:sz w:val="27"/>
          <w:szCs w:val="27"/>
          <w:shd w:val="clear" w:color="auto" w:fill="FFFFFF"/>
        </w:rPr>
        <w:t>Christ our Lord. </w:t>
      </w:r>
      <w:r>
        <w:rPr>
          <w:rStyle w:val="Emphasis"/>
          <w:rFonts w:ascii="Garamond" w:hAnsi="Garamond"/>
          <w:sz w:val="27"/>
          <w:szCs w:val="27"/>
          <w:shd w:val="clear" w:color="auto" w:fill="FFFFFF"/>
        </w:rPr>
        <w:t>Amen.</w:t>
      </w:r>
    </w:p>
    <w:p w:rsidR="005964D9" w:rsidRDefault="005964D9"/>
    <w:p w:rsidR="005964D9" w:rsidRDefault="002A7068">
      <w:pPr>
        <w:divId w:val="1132091380"/>
      </w:pPr>
      <w:r>
        <w:rPr>
          <w:b/>
          <w:bCs/>
          <w:caps/>
        </w:rPr>
        <w:t>Post-Communion Hymn</w:t>
      </w:r>
      <w:r>
        <w:rPr>
          <w:b/>
          <w:bCs/>
          <w:i/>
          <w:iCs/>
        </w:rPr>
        <w:t> Surely it is God who saves me (Thomas Merton)</w:t>
      </w:r>
      <w:r>
        <w:rPr>
          <w:b/>
          <w:bCs/>
        </w:rPr>
        <w:t> (H 679)</w:t>
      </w:r>
    </w:p>
    <w:p w:rsidR="005964D9" w:rsidRDefault="002A7068">
      <w:pPr>
        <w:pStyle w:val="NormalWeb"/>
      </w:pPr>
      <w:r>
        <w:rPr>
          <w:noProof/>
        </w:rPr>
        <w:drawing>
          <wp:inline distT="0" distB="0" distL="0" distR="0">
            <wp:extent cx="5943600" cy="880533"/>
            <wp:effectExtent l="0" t="0" r="0" b="0"/>
            <wp:docPr id="39" name="Picture 39" descr="Click to get the full file (Surely it is God who saves me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lick to get the full file (Surely it is God who saves me 1 (Stave).tif):  (Stav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880533"/>
                    </a:xfrm>
                    <a:prstGeom prst="rect">
                      <a:avLst/>
                    </a:prstGeom>
                    <a:noFill/>
                    <a:ln>
                      <a:noFill/>
                    </a:ln>
                  </pic:spPr>
                </pic:pic>
              </a:graphicData>
            </a:graphic>
          </wp:inline>
        </w:drawing>
      </w:r>
      <w:r>
        <w:rPr>
          <w:noProof/>
        </w:rPr>
        <w:drawing>
          <wp:inline distT="0" distB="0" distL="0" distR="0">
            <wp:extent cx="5943600" cy="950976"/>
            <wp:effectExtent l="0" t="0" r="0" b="1905"/>
            <wp:docPr id="40" name="Picture 40" descr="Click to get the full file (Surely it is God who saves me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lick to get the full file (Surely it is God who saves me 2 (Stave).tif):  (Stav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950976"/>
                    </a:xfrm>
                    <a:prstGeom prst="rect">
                      <a:avLst/>
                    </a:prstGeom>
                    <a:noFill/>
                    <a:ln>
                      <a:noFill/>
                    </a:ln>
                  </pic:spPr>
                </pic:pic>
              </a:graphicData>
            </a:graphic>
          </wp:inline>
        </w:drawing>
      </w:r>
      <w:r>
        <w:rPr>
          <w:noProof/>
        </w:rPr>
        <w:drawing>
          <wp:inline distT="0" distB="0" distL="0" distR="0">
            <wp:extent cx="5943600" cy="948041"/>
            <wp:effectExtent l="0" t="0" r="0" b="5080"/>
            <wp:docPr id="41" name="Picture 41" descr="Click to get the full file (Surely it is God who saves me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lick to get the full file (Surely it is God who saves me 3 (Stave).tif):  (Stav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948041"/>
                    </a:xfrm>
                    <a:prstGeom prst="rect">
                      <a:avLst/>
                    </a:prstGeom>
                    <a:noFill/>
                    <a:ln>
                      <a:noFill/>
                    </a:ln>
                  </pic:spPr>
                </pic:pic>
              </a:graphicData>
            </a:graphic>
          </wp:inline>
        </w:drawing>
      </w:r>
      <w:r>
        <w:rPr>
          <w:noProof/>
        </w:rPr>
        <w:lastRenderedPageBreak/>
        <w:drawing>
          <wp:inline distT="0" distB="0" distL="0" distR="0">
            <wp:extent cx="5943600" cy="950976"/>
            <wp:effectExtent l="0" t="0" r="0" b="1905"/>
            <wp:docPr id="42" name="Picture 42" descr="Click to get the full file (Surely it is God who saves me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lick to get the full file (Surely it is God who saves me 4 (Stave).tif):  (Stav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950976"/>
                    </a:xfrm>
                    <a:prstGeom prst="rect">
                      <a:avLst/>
                    </a:prstGeom>
                    <a:noFill/>
                    <a:ln>
                      <a:noFill/>
                    </a:ln>
                  </pic:spPr>
                </pic:pic>
              </a:graphicData>
            </a:graphic>
          </wp:inline>
        </w:drawing>
      </w:r>
      <w:r>
        <w:rPr>
          <w:noProof/>
        </w:rPr>
        <w:drawing>
          <wp:inline distT="0" distB="0" distL="0" distR="0">
            <wp:extent cx="5943600" cy="1144693"/>
            <wp:effectExtent l="0" t="0" r="0" b="0"/>
            <wp:docPr id="43" name="Picture 43" descr="Click to get the full file (Surely it is God who saves me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lick to get the full file (Surely it is God who saves me 5 (Stave).tif):  (Stav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1144693"/>
                    </a:xfrm>
                    <a:prstGeom prst="rect">
                      <a:avLst/>
                    </a:prstGeom>
                    <a:noFill/>
                    <a:ln>
                      <a:noFill/>
                    </a:ln>
                  </pic:spPr>
                </pic:pic>
              </a:graphicData>
            </a:graphic>
          </wp:inline>
        </w:drawing>
      </w:r>
    </w:p>
    <w:p w:rsidR="005964D9" w:rsidRDefault="005964D9"/>
    <w:p w:rsidR="005964D9" w:rsidRDefault="002A7068">
      <w:pPr>
        <w:divId w:val="1538080863"/>
      </w:pPr>
      <w:r>
        <w:rPr>
          <w:b/>
          <w:bCs/>
          <w:caps/>
        </w:rPr>
        <w:t>Dismissal</w:t>
      </w:r>
      <w:r>
        <w:rPr>
          <w:b/>
          <w:bCs/>
        </w:rPr>
        <w:t> (BCP p. 366)</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7061"/>
      </w:tblGrid>
      <w:tr w:rsidR="005964D9">
        <w:trPr>
          <w:divId w:val="355157916"/>
          <w:tblCellSpacing w:w="0" w:type="dxa"/>
        </w:trPr>
        <w:tc>
          <w:tcPr>
            <w:tcW w:w="0" w:type="auto"/>
            <w:tcMar>
              <w:top w:w="15" w:type="dxa"/>
              <w:left w:w="15" w:type="dxa"/>
              <w:bottom w:w="15" w:type="dxa"/>
              <w:right w:w="720" w:type="dxa"/>
            </w:tcMar>
            <w:hideMark/>
          </w:tcPr>
          <w:p w:rsidR="005964D9" w:rsidRDefault="002A7068">
            <w:r>
              <w:rPr>
                <w:rStyle w:val="Emphasis"/>
              </w:rPr>
              <w:t> </w:t>
            </w:r>
          </w:p>
        </w:tc>
        <w:tc>
          <w:tcPr>
            <w:tcW w:w="0" w:type="auto"/>
            <w:tcMar>
              <w:top w:w="15" w:type="dxa"/>
              <w:left w:w="15" w:type="dxa"/>
              <w:bottom w:w="15" w:type="dxa"/>
              <w:right w:w="720" w:type="dxa"/>
            </w:tcMar>
            <w:hideMark/>
          </w:tcPr>
          <w:p w:rsidR="005964D9" w:rsidRDefault="002A7068">
            <w:r>
              <w:t>Let us go forth into the world, rejoicing in the power of the Spirit.</w:t>
            </w:r>
          </w:p>
        </w:tc>
      </w:tr>
      <w:tr w:rsidR="005964D9">
        <w:trPr>
          <w:divId w:val="355157916"/>
          <w:tblCellSpacing w:w="0" w:type="dxa"/>
        </w:trPr>
        <w:tc>
          <w:tcPr>
            <w:tcW w:w="0" w:type="auto"/>
            <w:tcMar>
              <w:top w:w="15" w:type="dxa"/>
              <w:left w:w="15" w:type="dxa"/>
              <w:bottom w:w="15" w:type="dxa"/>
              <w:right w:w="720" w:type="dxa"/>
            </w:tcMar>
            <w:hideMark/>
          </w:tcPr>
          <w:p w:rsidR="005964D9" w:rsidRDefault="002A7068">
            <w:r>
              <w:rPr>
                <w:rStyle w:val="Emphasis"/>
              </w:rPr>
              <w:t>People</w:t>
            </w:r>
          </w:p>
        </w:tc>
        <w:tc>
          <w:tcPr>
            <w:tcW w:w="0" w:type="auto"/>
            <w:tcMar>
              <w:top w:w="15" w:type="dxa"/>
              <w:left w:w="15" w:type="dxa"/>
              <w:bottom w:w="15" w:type="dxa"/>
              <w:right w:w="720" w:type="dxa"/>
            </w:tcMar>
            <w:hideMark/>
          </w:tcPr>
          <w:p w:rsidR="005964D9" w:rsidRDefault="002A7068">
            <w:r>
              <w:t>Thanks be to God.</w:t>
            </w:r>
          </w:p>
        </w:tc>
      </w:tr>
    </w:tbl>
    <w:p w:rsidR="005964D9" w:rsidRDefault="002A7068">
      <w:pPr>
        <w:pStyle w:val="NormalWeb"/>
        <w:divId w:val="355157916"/>
      </w:pPr>
      <w:r>
        <w:t> </w:t>
      </w:r>
    </w:p>
    <w:p w:rsidR="005964D9" w:rsidRDefault="005964D9"/>
    <w:p w:rsidR="005964D9" w:rsidRDefault="002A7068">
      <w:pPr>
        <w:divId w:val="311102461"/>
      </w:pPr>
      <w:r>
        <w:rPr>
          <w:b/>
          <w:bCs/>
          <w:caps/>
        </w:rPr>
        <w:t>Postllude</w:t>
      </w:r>
      <w:r w:rsidR="007945E3" w:rsidRPr="007945E3">
        <w:rPr>
          <w:bCs/>
          <w:i/>
        </w:rPr>
        <w:t xml:space="preserve"> </w:t>
      </w:r>
      <w:r w:rsidR="007945E3">
        <w:rPr>
          <w:bCs/>
          <w:i/>
        </w:rPr>
        <w:tab/>
      </w:r>
      <w:r w:rsidR="007945E3">
        <w:rPr>
          <w:bCs/>
          <w:i/>
        </w:rPr>
        <w:tab/>
      </w:r>
      <w:r w:rsidR="007945E3" w:rsidRPr="007945E3">
        <w:rPr>
          <w:bCs/>
          <w:i/>
        </w:rPr>
        <w:t xml:space="preserve">Presto </w:t>
      </w:r>
      <w:r w:rsidR="007945E3" w:rsidRPr="007945E3">
        <w:rPr>
          <w:bCs/>
          <w:i/>
        </w:rPr>
        <w:t>from Sonata #9</w:t>
      </w:r>
      <w:r w:rsidR="007945E3" w:rsidRPr="007945E3">
        <w:rPr>
          <w:bCs/>
          <w:i/>
        </w:rPr>
        <w:tab/>
      </w:r>
      <w:r w:rsidR="007945E3" w:rsidRPr="007945E3">
        <w:rPr>
          <w:bCs/>
          <w:i/>
        </w:rPr>
        <w:tab/>
      </w:r>
      <w:r w:rsidR="007945E3">
        <w:rPr>
          <w:bCs/>
          <w:i/>
        </w:rPr>
        <w:t xml:space="preserve">by </w:t>
      </w:r>
      <w:r w:rsidR="007945E3" w:rsidRPr="007945E3">
        <w:rPr>
          <w:bCs/>
          <w:i/>
        </w:rPr>
        <w:t>Beethoven</w:t>
      </w:r>
    </w:p>
    <w:p w:rsidR="005964D9" w:rsidRDefault="005964D9"/>
    <w:p w:rsidR="005964D9" w:rsidRDefault="002A7068">
      <w:pPr>
        <w:divId w:val="1895771766"/>
        <w:rPr>
          <w:sz w:val="20"/>
          <w:szCs w:val="20"/>
        </w:rPr>
      </w:pPr>
      <w:r>
        <w:rPr>
          <w:sz w:val="20"/>
          <w:szCs w:val="20"/>
        </w:rPr>
        <w:t>From riteplanning.com.</w:t>
      </w:r>
    </w:p>
    <w:p w:rsidR="005964D9" w:rsidRDefault="002A7068">
      <w:pPr>
        <w:divId w:val="1860191439"/>
        <w:rPr>
          <w:sz w:val="20"/>
          <w:szCs w:val="20"/>
        </w:rPr>
      </w:pPr>
      <w:r>
        <w:rPr>
          <w:sz w:val="20"/>
          <w:szCs w:val="20"/>
        </w:rPr>
        <w:t>Copyright © 2021 Church Publishing Inc. All rights reserved.</w:t>
      </w:r>
    </w:p>
    <w:p w:rsidR="005964D9" w:rsidRDefault="005964D9"/>
    <w:sectPr w:rsidR="005964D9" w:rsidSect="009E3590">
      <w:footerReference w:type="even" r:id="rId52"/>
      <w:footerReference w:type="default" r:id="rId5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5158" w:rsidRDefault="00625158" w:rsidP="009E3590">
      <w:r>
        <w:separator/>
      </w:r>
    </w:p>
  </w:endnote>
  <w:endnote w:type="continuationSeparator" w:id="0">
    <w:p w:rsidR="00625158" w:rsidRDefault="00625158" w:rsidP="009E3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34118559"/>
      <w:docPartObj>
        <w:docPartGallery w:val="Page Numbers (Bottom of Page)"/>
        <w:docPartUnique/>
      </w:docPartObj>
    </w:sdtPr>
    <w:sdtEndPr>
      <w:rPr>
        <w:rStyle w:val="PageNumber"/>
      </w:rPr>
    </w:sdtEndPr>
    <w:sdtContent>
      <w:p w:rsidR="009E3590" w:rsidRDefault="009E3590" w:rsidP="009E35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9E3590" w:rsidRDefault="009E3590" w:rsidP="009E359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27634436"/>
      <w:docPartObj>
        <w:docPartGallery w:val="Page Numbers (Bottom of Page)"/>
        <w:docPartUnique/>
      </w:docPartObj>
    </w:sdtPr>
    <w:sdtEndPr>
      <w:rPr>
        <w:rStyle w:val="PageNumber"/>
      </w:rPr>
    </w:sdtEndPr>
    <w:sdtContent>
      <w:p w:rsidR="009E3590" w:rsidRDefault="009E3590" w:rsidP="009E35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9E3590" w:rsidRDefault="009E3590" w:rsidP="009E359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5158" w:rsidRDefault="00625158" w:rsidP="009E3590">
      <w:r>
        <w:separator/>
      </w:r>
    </w:p>
  </w:footnote>
  <w:footnote w:type="continuationSeparator" w:id="0">
    <w:p w:rsidR="00625158" w:rsidRDefault="00625158" w:rsidP="009E35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068"/>
    <w:rsid w:val="0024291D"/>
    <w:rsid w:val="002A7068"/>
    <w:rsid w:val="005964D9"/>
    <w:rsid w:val="00625158"/>
    <w:rsid w:val="007945E3"/>
    <w:rsid w:val="009E3590"/>
    <w:rsid w:val="00A11857"/>
    <w:rsid w:val="00DC4CE1"/>
    <w:rsid w:val="00E056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88A8AB"/>
  <w15:chartTrackingRefBased/>
  <w15:docId w15:val="{FC52D08E-91E3-4322-81E1-61A078D82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45E3"/>
    <w:rPr>
      <w:sz w:val="24"/>
      <w:szCs w:val="24"/>
    </w:rPr>
  </w:style>
  <w:style w:type="paragraph" w:styleId="Heading1">
    <w:name w:val="heading 1"/>
    <w:basedOn w:val="Normal"/>
    <w:next w:val="Normal"/>
    <w:link w:val="Heading1Char"/>
    <w:uiPriority w:val="9"/>
    <w:qFormat/>
    <w:rsid w:val="009E359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pPr>
      <w:spacing w:before="100" w:beforeAutospacing="1" w:after="100" w:afterAutospacing="1"/>
      <w:outlineLvl w:val="1"/>
    </w:pPr>
    <w:rPr>
      <w:rFonts w:eastAsiaTheme="minorEastAsia"/>
      <w:b/>
      <w:bCs/>
      <w:sz w:val="36"/>
      <w:szCs w:val="36"/>
    </w:rPr>
  </w:style>
  <w:style w:type="paragraph" w:styleId="Heading3">
    <w:name w:val="heading 3"/>
    <w:basedOn w:val="Normal"/>
    <w:link w:val="Heading3Char"/>
    <w:uiPriority w:val="9"/>
    <w:qFormat/>
    <w:pPr>
      <w:spacing w:before="100" w:beforeAutospacing="1" w:after="100" w:afterAutospacing="1"/>
      <w:outlineLvl w:val="2"/>
    </w:pPr>
    <w:rPr>
      <w:rFonts w:eastAsiaTheme="minorEastAs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rPr>
      <w:rFonts w:eastAsiaTheme="minorEastAsia"/>
    </w:rPr>
  </w:style>
  <w:style w:type="paragraph" w:styleId="NormalWeb">
    <w:name w:val="Normal (Web)"/>
    <w:basedOn w:val="Normal"/>
    <w:uiPriority w:val="99"/>
    <w:unhideWhenUsed/>
    <w:pPr>
      <w:spacing w:after="120"/>
    </w:pPr>
    <w:rPr>
      <w:rFonts w:eastAsiaTheme="minorEastAsia"/>
    </w:rPr>
  </w:style>
  <w:style w:type="paragraph" w:customStyle="1" w:styleId="plainpara">
    <w:name w:val="plainpara"/>
    <w:basedOn w:val="Normal"/>
    <w:pPr>
      <w:spacing w:after="240"/>
    </w:pPr>
    <w:rPr>
      <w:rFonts w:eastAsiaTheme="minorEastAsia"/>
    </w:rPr>
  </w:style>
  <w:style w:type="paragraph" w:customStyle="1" w:styleId="sdgdayname">
    <w:name w:val="sdgdayname"/>
    <w:basedOn w:val="Normal"/>
    <w:pPr>
      <w:spacing w:after="120"/>
      <w:jc w:val="center"/>
    </w:pPr>
    <w:rPr>
      <w:rFonts w:eastAsiaTheme="minorEastAsia"/>
      <w:sz w:val="48"/>
      <w:szCs w:val="48"/>
    </w:rPr>
  </w:style>
  <w:style w:type="paragraph" w:customStyle="1" w:styleId="sectionhead">
    <w:name w:val="sectionhead"/>
    <w:basedOn w:val="Normal"/>
    <w:pPr>
      <w:spacing w:before="240"/>
    </w:pPr>
    <w:rPr>
      <w:rFonts w:eastAsiaTheme="minorEastAsia"/>
      <w:b/>
      <w:bCs/>
      <w:sz w:val="36"/>
      <w:szCs w:val="36"/>
    </w:rPr>
  </w:style>
  <w:style w:type="paragraph" w:customStyle="1" w:styleId="sdgdevotitle">
    <w:name w:val="sdgdevotitle"/>
    <w:basedOn w:val="Normal"/>
    <w:pPr>
      <w:spacing w:after="120"/>
      <w:jc w:val="center"/>
    </w:pPr>
    <w:rPr>
      <w:rFonts w:eastAsiaTheme="minorEastAsia"/>
      <w:sz w:val="36"/>
      <w:szCs w:val="36"/>
    </w:rPr>
  </w:style>
  <w:style w:type="paragraph" w:customStyle="1" w:styleId="sdgcategoryheader">
    <w:name w:val="sdgcategoryheader"/>
    <w:basedOn w:val="Normal"/>
    <w:pPr>
      <w:spacing w:after="120"/>
    </w:pPr>
    <w:rPr>
      <w:rFonts w:eastAsiaTheme="minorEastAsia"/>
      <w:b/>
      <w:bCs/>
      <w:sz w:val="29"/>
      <w:szCs w:val="29"/>
    </w:rPr>
  </w:style>
  <w:style w:type="paragraph" w:customStyle="1" w:styleId="sdgnormalpara">
    <w:name w:val="sdgnormalpara"/>
    <w:basedOn w:val="Normal"/>
    <w:pPr>
      <w:ind w:firstLine="480"/>
    </w:pPr>
    <w:rPr>
      <w:rFonts w:eastAsiaTheme="minorEastAsia"/>
    </w:rPr>
  </w:style>
  <w:style w:type="paragraph" w:customStyle="1" w:styleId="sdgfootnote">
    <w:name w:val="sdgfootnote"/>
    <w:basedOn w:val="Normal"/>
    <w:rPr>
      <w:rFonts w:eastAsiaTheme="minorEastAsia"/>
      <w:sz w:val="20"/>
      <w:szCs w:val="20"/>
    </w:rPr>
  </w:style>
  <w:style w:type="paragraph" w:customStyle="1" w:styleId="sdgfirstpara">
    <w:name w:val="sdgfirstpara"/>
    <w:basedOn w:val="Normal"/>
    <w:rPr>
      <w:rFonts w:eastAsiaTheme="minorEastAsia"/>
    </w:rPr>
  </w:style>
  <w:style w:type="paragraph" w:customStyle="1" w:styleId="sdgprayerpara">
    <w:name w:val="sdgprayerpara"/>
    <w:basedOn w:val="Normal"/>
    <w:pPr>
      <w:spacing w:before="240" w:after="120"/>
    </w:pPr>
    <w:rPr>
      <w:rFonts w:eastAsiaTheme="minorEastAsia"/>
    </w:rPr>
  </w:style>
  <w:style w:type="paragraph" w:customStyle="1" w:styleId="commentarydayname">
    <w:name w:val="commentarydayname"/>
    <w:basedOn w:val="Normal"/>
    <w:rPr>
      <w:rFonts w:eastAsiaTheme="minorEastAsia"/>
      <w:b/>
      <w:bCs/>
      <w:sz w:val="28"/>
      <w:szCs w:val="28"/>
    </w:rPr>
  </w:style>
  <w:style w:type="paragraph" w:customStyle="1" w:styleId="commentaryauthor">
    <w:name w:val="commentaryauthor"/>
    <w:basedOn w:val="Normal"/>
    <w:pPr>
      <w:spacing w:after="120"/>
    </w:pPr>
    <w:rPr>
      <w:rFonts w:eastAsiaTheme="minorEastAsia"/>
      <w:b/>
      <w:bCs/>
      <w:sz w:val="28"/>
      <w:szCs w:val="28"/>
    </w:rPr>
  </w:style>
  <w:style w:type="paragraph" w:customStyle="1" w:styleId="line">
    <w:name w:val="line"/>
    <w:basedOn w:val="Normal"/>
    <w:rPr>
      <w:rFonts w:eastAsiaTheme="minorEastAsia"/>
    </w:rPr>
  </w:style>
  <w:style w:type="paragraph" w:customStyle="1" w:styleId="resourcesubsection">
    <w:name w:val="resourcesubsection"/>
    <w:basedOn w:val="Normal"/>
    <w:pPr>
      <w:spacing w:after="120"/>
    </w:pPr>
    <w:rPr>
      <w:rFonts w:eastAsiaTheme="minorEastAsia"/>
      <w:b/>
      <w:bCs/>
    </w:rPr>
  </w:style>
  <w:style w:type="paragraph" w:customStyle="1" w:styleId="footnotelink">
    <w:name w:val="footnotelink"/>
    <w:basedOn w:val="Normal"/>
    <w:pPr>
      <w:spacing w:after="120"/>
      <w:textAlignment w:val="top"/>
    </w:pPr>
    <w:rPr>
      <w:rFonts w:eastAsiaTheme="minorEastAsia"/>
      <w:color w:val="0000FF"/>
      <w:sz w:val="20"/>
      <w:szCs w:val="20"/>
    </w:rPr>
  </w:style>
  <w:style w:type="paragraph" w:customStyle="1" w:styleId="footnotenumber">
    <w:name w:val="footnotenumber"/>
    <w:basedOn w:val="Normal"/>
    <w:pPr>
      <w:spacing w:after="120"/>
      <w:textAlignment w:val="top"/>
    </w:pPr>
    <w:rPr>
      <w:rFonts w:eastAsiaTheme="minorEastAsia"/>
      <w:color w:val="0000FF"/>
      <w:sz w:val="20"/>
      <w:szCs w:val="20"/>
    </w:rPr>
  </w:style>
  <w:style w:type="paragraph" w:customStyle="1" w:styleId="footnote">
    <w:name w:val="footnote"/>
    <w:basedOn w:val="Normal"/>
    <w:rPr>
      <w:rFonts w:eastAsiaTheme="minorEastAsia"/>
      <w:sz w:val="20"/>
      <w:szCs w:val="20"/>
    </w:rPr>
  </w:style>
  <w:style w:type="paragraph" w:customStyle="1" w:styleId="commemheader">
    <w:name w:val="commem_header"/>
    <w:basedOn w:val="Normal"/>
    <w:pPr>
      <w:spacing w:before="180" w:after="120"/>
    </w:pPr>
    <w:rPr>
      <w:rFonts w:eastAsiaTheme="minorEastAsia"/>
      <w:b/>
      <w:bCs/>
    </w:rPr>
  </w:style>
  <w:style w:type="paragraph" w:customStyle="1" w:styleId="commemdate">
    <w:name w:val="commem_date"/>
    <w:basedOn w:val="Normal"/>
    <w:pPr>
      <w:spacing w:after="120"/>
    </w:pPr>
    <w:rPr>
      <w:rFonts w:eastAsiaTheme="minorEastAsia"/>
      <w:b/>
      <w:bCs/>
    </w:rPr>
  </w:style>
  <w:style w:type="paragraph" w:customStyle="1" w:styleId="sermontitle">
    <w:name w:val="sermon_title"/>
    <w:basedOn w:val="Normal"/>
    <w:pPr>
      <w:spacing w:before="300" w:after="150"/>
    </w:pPr>
    <w:rPr>
      <w:rFonts w:eastAsiaTheme="minorEastAsia"/>
      <w:sz w:val="53"/>
      <w:szCs w:val="53"/>
    </w:rPr>
  </w:style>
  <w:style w:type="paragraph" w:customStyle="1" w:styleId="headertitle">
    <w:name w:val="header_title"/>
    <w:basedOn w:val="Normal"/>
    <w:pPr>
      <w:spacing w:after="120"/>
    </w:pPr>
    <w:rPr>
      <w:rFonts w:eastAsiaTheme="minorEastAsia"/>
      <w:b/>
      <w:bCs/>
      <w:sz w:val="36"/>
      <w:szCs w:val="36"/>
    </w:rPr>
  </w:style>
  <w:style w:type="paragraph" w:customStyle="1" w:styleId="proclamationtitle">
    <w:name w:val="proclamation_title"/>
    <w:basedOn w:val="Normal"/>
    <w:pPr>
      <w:spacing w:after="150"/>
    </w:pPr>
    <w:rPr>
      <w:rFonts w:eastAsiaTheme="minorEastAsia"/>
      <w:sz w:val="53"/>
      <w:szCs w:val="53"/>
    </w:rPr>
  </w:style>
  <w:style w:type="paragraph" w:customStyle="1" w:styleId="authorname">
    <w:name w:val="author_name"/>
    <w:basedOn w:val="Normal"/>
    <w:pPr>
      <w:spacing w:after="120"/>
    </w:pPr>
    <w:rPr>
      <w:rFonts w:eastAsiaTheme="minorEastAsia"/>
      <w:b/>
      <w:bCs/>
      <w:color w:val="007FB5"/>
      <w:sz w:val="31"/>
      <w:szCs w:val="31"/>
    </w:rPr>
  </w:style>
  <w:style w:type="paragraph" w:customStyle="1" w:styleId="scripture">
    <w:name w:val="scripture"/>
    <w:basedOn w:val="Normal"/>
    <w:pPr>
      <w:spacing w:after="120"/>
    </w:pPr>
    <w:rPr>
      <w:rFonts w:eastAsiaTheme="minorEastAsia"/>
      <w:b/>
      <w:bCs/>
      <w:color w:val="0000FF"/>
    </w:rPr>
  </w:style>
  <w:style w:type="paragraph" w:customStyle="1" w:styleId="scripturedownload">
    <w:name w:val="scripturedownload"/>
    <w:basedOn w:val="Normal"/>
    <w:pPr>
      <w:spacing w:after="120"/>
    </w:pPr>
    <w:rPr>
      <w:rFonts w:eastAsiaTheme="minorEastAsia"/>
      <w:b/>
      <w:bCs/>
    </w:rPr>
  </w:style>
  <w:style w:type="paragraph" w:customStyle="1" w:styleId="body">
    <w:name w:val="body"/>
    <w:basedOn w:val="Normal"/>
    <w:pPr>
      <w:spacing w:after="120"/>
    </w:pPr>
    <w:rPr>
      <w:rFonts w:eastAsiaTheme="minorEastAsia"/>
    </w:rPr>
  </w:style>
  <w:style w:type="paragraph" w:customStyle="1" w:styleId="hymnal">
    <w:name w:val="hymnal"/>
    <w:basedOn w:val="Normal"/>
    <w:pPr>
      <w:spacing w:after="120"/>
    </w:pPr>
    <w:rPr>
      <w:rFonts w:eastAsiaTheme="minorEastAsia"/>
    </w:rPr>
  </w:style>
  <w:style w:type="paragraph" w:customStyle="1" w:styleId="rubric">
    <w:name w:val="rubric"/>
    <w:basedOn w:val="Normal"/>
    <w:pPr>
      <w:spacing w:after="120"/>
    </w:pPr>
    <w:rPr>
      <w:rFonts w:eastAsiaTheme="minorEastAsia"/>
      <w:i/>
      <w:iCs/>
      <w:color w:val="CC0000"/>
    </w:rPr>
  </w:style>
  <w:style w:type="paragraph" w:customStyle="1" w:styleId="passagetext">
    <w:name w:val="passagetext"/>
    <w:basedOn w:val="Normal"/>
    <w:pPr>
      <w:spacing w:after="120"/>
    </w:pPr>
    <w:rPr>
      <w:rFonts w:eastAsiaTheme="minorEastAsia"/>
    </w:rPr>
  </w:style>
  <w:style w:type="paragraph" w:customStyle="1" w:styleId="passageintro">
    <w:name w:val="passageintro"/>
    <w:basedOn w:val="Normal"/>
    <w:pPr>
      <w:spacing w:after="120"/>
    </w:pPr>
    <w:rPr>
      <w:rFonts w:eastAsiaTheme="minorEastAsia"/>
      <w:i/>
      <w:iCs/>
      <w:color w:val="CC0000"/>
    </w:rPr>
  </w:style>
  <w:style w:type="paragraph" w:customStyle="1" w:styleId="hymnalfile">
    <w:name w:val="hymnalfile"/>
    <w:basedOn w:val="Normal"/>
    <w:pPr>
      <w:spacing w:after="120"/>
    </w:pPr>
    <w:rPr>
      <w:rFonts w:eastAsiaTheme="minorEastAsia"/>
    </w:rPr>
  </w:style>
  <w:style w:type="paragraph" w:customStyle="1" w:styleId="hymnalrcl">
    <w:name w:val="hymnalrcl"/>
    <w:basedOn w:val="Normal"/>
    <w:pPr>
      <w:spacing w:after="120"/>
    </w:pPr>
    <w:rPr>
      <w:rFonts w:eastAsiaTheme="minorEastAsia"/>
    </w:rPr>
  </w:style>
  <w:style w:type="paragraph" w:customStyle="1" w:styleId="refrain">
    <w:name w:val="refrain"/>
    <w:basedOn w:val="Normal"/>
    <w:pPr>
      <w:spacing w:after="120"/>
    </w:pPr>
    <w:rPr>
      <w:rFonts w:eastAsiaTheme="minorEastAsia"/>
      <w:b/>
      <w:bCs/>
    </w:rPr>
  </w:style>
  <w:style w:type="paragraph" w:customStyle="1" w:styleId="readingintro">
    <w:name w:val="reading_intro"/>
    <w:basedOn w:val="Normal"/>
    <w:pPr>
      <w:spacing w:before="120" w:after="120"/>
    </w:pPr>
    <w:rPr>
      <w:rFonts w:eastAsiaTheme="minorEastAsia"/>
      <w:i/>
      <w:iCs/>
    </w:rPr>
  </w:style>
  <w:style w:type="paragraph" w:customStyle="1" w:styleId="point">
    <w:name w:val="point"/>
    <w:basedOn w:val="Normal"/>
    <w:pPr>
      <w:spacing w:after="120"/>
      <w:textAlignment w:val="top"/>
    </w:pPr>
    <w:rPr>
      <w:rFonts w:eastAsiaTheme="minorEastAsia"/>
      <w:sz w:val="20"/>
      <w:szCs w:val="20"/>
    </w:rPr>
  </w:style>
  <w:style w:type="paragraph" w:customStyle="1" w:styleId="redtext">
    <w:name w:val="redtext"/>
    <w:basedOn w:val="Normal"/>
    <w:pPr>
      <w:spacing w:after="120"/>
    </w:pPr>
    <w:rPr>
      <w:rFonts w:eastAsiaTheme="minorEastAsia"/>
      <w:color w:val="CC0000"/>
    </w:rPr>
  </w:style>
  <w:style w:type="paragraph" w:customStyle="1" w:styleId="poetrylineversenumber-1">
    <w:name w:val="poetrylineversenumber-1"/>
    <w:basedOn w:val="Normal"/>
    <w:pPr>
      <w:spacing w:after="120"/>
      <w:jc w:val="right"/>
    </w:pPr>
    <w:rPr>
      <w:rFonts w:eastAsiaTheme="minorEastAsia"/>
    </w:rPr>
  </w:style>
  <w:style w:type="paragraph" w:customStyle="1" w:styleId="poetrylineversenumber-2">
    <w:name w:val="poetrylineversenumber-2"/>
    <w:basedOn w:val="Normal"/>
    <w:pPr>
      <w:spacing w:after="120"/>
      <w:jc w:val="right"/>
    </w:pPr>
    <w:rPr>
      <w:rFonts w:eastAsiaTheme="minorEastAsia"/>
    </w:rPr>
  </w:style>
  <w:style w:type="paragraph" w:customStyle="1" w:styleId="poetrylineversenumber-3">
    <w:name w:val="poetrylineversenumber-3"/>
    <w:basedOn w:val="Normal"/>
    <w:pPr>
      <w:spacing w:after="120"/>
      <w:jc w:val="right"/>
    </w:pPr>
    <w:rPr>
      <w:rFonts w:eastAsiaTheme="minorEastAsia"/>
    </w:rPr>
  </w:style>
  <w:style w:type="paragraph" w:customStyle="1" w:styleId="poetrylinestarttext-1">
    <w:name w:val="poetrylinestarttext-1"/>
    <w:basedOn w:val="Normal"/>
    <w:pPr>
      <w:spacing w:after="120"/>
      <w:ind w:left="720"/>
    </w:pPr>
    <w:rPr>
      <w:rFonts w:eastAsiaTheme="minorEastAsia"/>
    </w:rPr>
  </w:style>
  <w:style w:type="paragraph" w:customStyle="1" w:styleId="poetrylinestarttext-2">
    <w:name w:val="poetrylinestarttext-2"/>
    <w:basedOn w:val="Normal"/>
    <w:pPr>
      <w:spacing w:after="120"/>
      <w:ind w:left="1200"/>
    </w:pPr>
    <w:rPr>
      <w:rFonts w:eastAsiaTheme="minorEastAsia"/>
    </w:rPr>
  </w:style>
  <w:style w:type="paragraph" w:customStyle="1" w:styleId="poetrylinestarttext-3">
    <w:name w:val="poetrylinestarttext-3"/>
    <w:basedOn w:val="Normal"/>
    <w:pPr>
      <w:spacing w:after="120"/>
      <w:ind w:left="1680"/>
    </w:pPr>
    <w:rPr>
      <w:rFonts w:eastAsiaTheme="minorEastAsia"/>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rsid w:val="009E3590"/>
    <w:rPr>
      <w:rFonts w:asciiTheme="majorHAnsi" w:eastAsiaTheme="majorEastAsia" w:hAnsiTheme="majorHAnsi" w:cstheme="majorBidi"/>
      <w:color w:val="2E74B5" w:themeColor="accent1" w:themeShade="BF"/>
      <w:sz w:val="32"/>
      <w:szCs w:val="32"/>
    </w:rPr>
  </w:style>
  <w:style w:type="paragraph" w:styleId="Footer">
    <w:name w:val="footer"/>
    <w:basedOn w:val="Normal"/>
    <w:link w:val="FooterChar"/>
    <w:uiPriority w:val="99"/>
    <w:unhideWhenUsed/>
    <w:rsid w:val="009E3590"/>
    <w:pPr>
      <w:tabs>
        <w:tab w:val="center" w:pos="4680"/>
        <w:tab w:val="right" w:pos="9360"/>
      </w:tabs>
    </w:pPr>
    <w:rPr>
      <w:rFonts w:eastAsiaTheme="minorEastAsia"/>
    </w:rPr>
  </w:style>
  <w:style w:type="character" w:customStyle="1" w:styleId="FooterChar">
    <w:name w:val="Footer Char"/>
    <w:basedOn w:val="DefaultParagraphFont"/>
    <w:link w:val="Footer"/>
    <w:uiPriority w:val="99"/>
    <w:rsid w:val="009E3590"/>
    <w:rPr>
      <w:rFonts w:eastAsiaTheme="minorEastAsia"/>
      <w:sz w:val="24"/>
      <w:szCs w:val="24"/>
    </w:rPr>
  </w:style>
  <w:style w:type="character" w:styleId="PageNumber">
    <w:name w:val="page number"/>
    <w:basedOn w:val="DefaultParagraphFont"/>
    <w:uiPriority w:val="99"/>
    <w:semiHidden/>
    <w:unhideWhenUsed/>
    <w:rsid w:val="009E3590"/>
  </w:style>
  <w:style w:type="character" w:customStyle="1" w:styleId="zmsearchresult">
    <w:name w:val="zmsearchresult"/>
    <w:basedOn w:val="DefaultParagraphFont"/>
    <w:rsid w:val="007945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06272">
      <w:marLeft w:val="0"/>
      <w:marRight w:val="0"/>
      <w:marTop w:val="0"/>
      <w:marBottom w:val="120"/>
      <w:divBdr>
        <w:top w:val="none" w:sz="0" w:space="0" w:color="auto"/>
        <w:left w:val="none" w:sz="0" w:space="0" w:color="auto"/>
        <w:bottom w:val="none" w:sz="0" w:space="0" w:color="auto"/>
        <w:right w:val="none" w:sz="0" w:space="0" w:color="auto"/>
      </w:divBdr>
    </w:div>
    <w:div w:id="75640747">
      <w:marLeft w:val="0"/>
      <w:marRight w:val="0"/>
      <w:marTop w:val="0"/>
      <w:marBottom w:val="0"/>
      <w:divBdr>
        <w:top w:val="none" w:sz="0" w:space="0" w:color="auto"/>
        <w:left w:val="none" w:sz="0" w:space="0" w:color="auto"/>
        <w:bottom w:val="none" w:sz="0" w:space="0" w:color="auto"/>
        <w:right w:val="none" w:sz="0" w:space="0" w:color="auto"/>
      </w:divBdr>
    </w:div>
    <w:div w:id="83771074">
      <w:marLeft w:val="0"/>
      <w:marRight w:val="0"/>
      <w:marTop w:val="0"/>
      <w:marBottom w:val="0"/>
      <w:divBdr>
        <w:top w:val="none" w:sz="0" w:space="0" w:color="auto"/>
        <w:left w:val="none" w:sz="0" w:space="0" w:color="auto"/>
        <w:bottom w:val="none" w:sz="0" w:space="0" w:color="auto"/>
        <w:right w:val="none" w:sz="0" w:space="0" w:color="auto"/>
      </w:divBdr>
    </w:div>
    <w:div w:id="92484897">
      <w:marLeft w:val="0"/>
      <w:marRight w:val="0"/>
      <w:marTop w:val="0"/>
      <w:marBottom w:val="120"/>
      <w:divBdr>
        <w:top w:val="none" w:sz="0" w:space="0" w:color="auto"/>
        <w:left w:val="none" w:sz="0" w:space="0" w:color="auto"/>
        <w:bottom w:val="none" w:sz="0" w:space="0" w:color="auto"/>
        <w:right w:val="none" w:sz="0" w:space="0" w:color="auto"/>
      </w:divBdr>
      <w:divsChild>
        <w:div w:id="1357073962">
          <w:marLeft w:val="0"/>
          <w:marRight w:val="0"/>
          <w:marTop w:val="0"/>
          <w:marBottom w:val="0"/>
          <w:divBdr>
            <w:top w:val="none" w:sz="0" w:space="0" w:color="auto"/>
            <w:left w:val="none" w:sz="0" w:space="0" w:color="auto"/>
            <w:bottom w:val="none" w:sz="0" w:space="0" w:color="auto"/>
            <w:right w:val="none" w:sz="0" w:space="0" w:color="auto"/>
          </w:divBdr>
        </w:div>
        <w:div w:id="854152732">
          <w:marLeft w:val="0"/>
          <w:marRight w:val="0"/>
          <w:marTop w:val="0"/>
          <w:marBottom w:val="120"/>
          <w:divBdr>
            <w:top w:val="none" w:sz="0" w:space="0" w:color="auto"/>
            <w:left w:val="none" w:sz="0" w:space="0" w:color="auto"/>
            <w:bottom w:val="none" w:sz="0" w:space="0" w:color="auto"/>
            <w:right w:val="none" w:sz="0" w:space="0" w:color="auto"/>
          </w:divBdr>
        </w:div>
        <w:div w:id="339427149">
          <w:marLeft w:val="0"/>
          <w:marRight w:val="0"/>
          <w:marTop w:val="0"/>
          <w:marBottom w:val="0"/>
          <w:divBdr>
            <w:top w:val="none" w:sz="0" w:space="0" w:color="auto"/>
            <w:left w:val="none" w:sz="0" w:space="0" w:color="auto"/>
            <w:bottom w:val="none" w:sz="0" w:space="0" w:color="auto"/>
            <w:right w:val="none" w:sz="0" w:space="0" w:color="auto"/>
          </w:divBdr>
          <w:divsChild>
            <w:div w:id="110631469">
              <w:marLeft w:val="0"/>
              <w:marRight w:val="0"/>
              <w:marTop w:val="0"/>
              <w:marBottom w:val="0"/>
              <w:divBdr>
                <w:top w:val="none" w:sz="0" w:space="0" w:color="auto"/>
                <w:left w:val="none" w:sz="0" w:space="0" w:color="auto"/>
                <w:bottom w:val="none" w:sz="0" w:space="0" w:color="auto"/>
                <w:right w:val="none" w:sz="0" w:space="0" w:color="auto"/>
              </w:divBdr>
            </w:div>
            <w:div w:id="924921698">
              <w:marLeft w:val="0"/>
              <w:marRight w:val="0"/>
              <w:marTop w:val="0"/>
              <w:marBottom w:val="0"/>
              <w:divBdr>
                <w:top w:val="none" w:sz="0" w:space="0" w:color="auto"/>
                <w:left w:val="none" w:sz="0" w:space="0" w:color="auto"/>
                <w:bottom w:val="none" w:sz="0" w:space="0" w:color="auto"/>
                <w:right w:val="none" w:sz="0" w:space="0" w:color="auto"/>
              </w:divBdr>
            </w:div>
            <w:div w:id="1431197711">
              <w:marLeft w:val="0"/>
              <w:marRight w:val="0"/>
              <w:marTop w:val="0"/>
              <w:marBottom w:val="0"/>
              <w:divBdr>
                <w:top w:val="none" w:sz="0" w:space="0" w:color="auto"/>
                <w:left w:val="none" w:sz="0" w:space="0" w:color="auto"/>
                <w:bottom w:val="none" w:sz="0" w:space="0" w:color="auto"/>
                <w:right w:val="none" w:sz="0" w:space="0" w:color="auto"/>
              </w:divBdr>
            </w:div>
            <w:div w:id="1770195680">
              <w:marLeft w:val="0"/>
              <w:marRight w:val="0"/>
              <w:marTop w:val="0"/>
              <w:marBottom w:val="0"/>
              <w:divBdr>
                <w:top w:val="none" w:sz="0" w:space="0" w:color="auto"/>
                <w:left w:val="none" w:sz="0" w:space="0" w:color="auto"/>
                <w:bottom w:val="none" w:sz="0" w:space="0" w:color="auto"/>
                <w:right w:val="none" w:sz="0" w:space="0" w:color="auto"/>
              </w:divBdr>
            </w:div>
            <w:div w:id="781152625">
              <w:marLeft w:val="0"/>
              <w:marRight w:val="0"/>
              <w:marTop w:val="0"/>
              <w:marBottom w:val="0"/>
              <w:divBdr>
                <w:top w:val="none" w:sz="0" w:space="0" w:color="auto"/>
                <w:left w:val="none" w:sz="0" w:space="0" w:color="auto"/>
                <w:bottom w:val="none" w:sz="0" w:space="0" w:color="auto"/>
                <w:right w:val="none" w:sz="0" w:space="0" w:color="auto"/>
              </w:divBdr>
            </w:div>
            <w:div w:id="396126081">
              <w:marLeft w:val="0"/>
              <w:marRight w:val="0"/>
              <w:marTop w:val="0"/>
              <w:marBottom w:val="0"/>
              <w:divBdr>
                <w:top w:val="none" w:sz="0" w:space="0" w:color="auto"/>
                <w:left w:val="none" w:sz="0" w:space="0" w:color="auto"/>
                <w:bottom w:val="none" w:sz="0" w:space="0" w:color="auto"/>
                <w:right w:val="none" w:sz="0" w:space="0" w:color="auto"/>
              </w:divBdr>
            </w:div>
            <w:div w:id="1672415413">
              <w:marLeft w:val="0"/>
              <w:marRight w:val="0"/>
              <w:marTop w:val="0"/>
              <w:marBottom w:val="0"/>
              <w:divBdr>
                <w:top w:val="none" w:sz="0" w:space="0" w:color="auto"/>
                <w:left w:val="none" w:sz="0" w:space="0" w:color="auto"/>
                <w:bottom w:val="none" w:sz="0" w:space="0" w:color="auto"/>
                <w:right w:val="none" w:sz="0" w:space="0" w:color="auto"/>
              </w:divBdr>
            </w:div>
            <w:div w:id="506865969">
              <w:marLeft w:val="0"/>
              <w:marRight w:val="0"/>
              <w:marTop w:val="0"/>
              <w:marBottom w:val="0"/>
              <w:divBdr>
                <w:top w:val="none" w:sz="0" w:space="0" w:color="auto"/>
                <w:left w:val="none" w:sz="0" w:space="0" w:color="auto"/>
                <w:bottom w:val="none" w:sz="0" w:space="0" w:color="auto"/>
                <w:right w:val="none" w:sz="0" w:space="0" w:color="auto"/>
              </w:divBdr>
            </w:div>
            <w:div w:id="1644383337">
              <w:marLeft w:val="0"/>
              <w:marRight w:val="0"/>
              <w:marTop w:val="0"/>
              <w:marBottom w:val="0"/>
              <w:divBdr>
                <w:top w:val="none" w:sz="0" w:space="0" w:color="auto"/>
                <w:left w:val="none" w:sz="0" w:space="0" w:color="auto"/>
                <w:bottom w:val="none" w:sz="0" w:space="0" w:color="auto"/>
                <w:right w:val="none" w:sz="0" w:space="0" w:color="auto"/>
              </w:divBdr>
            </w:div>
            <w:div w:id="1959794593">
              <w:marLeft w:val="0"/>
              <w:marRight w:val="0"/>
              <w:marTop w:val="0"/>
              <w:marBottom w:val="0"/>
              <w:divBdr>
                <w:top w:val="none" w:sz="0" w:space="0" w:color="auto"/>
                <w:left w:val="none" w:sz="0" w:space="0" w:color="auto"/>
                <w:bottom w:val="none" w:sz="0" w:space="0" w:color="auto"/>
                <w:right w:val="none" w:sz="0" w:space="0" w:color="auto"/>
              </w:divBdr>
            </w:div>
            <w:div w:id="475024657">
              <w:marLeft w:val="0"/>
              <w:marRight w:val="0"/>
              <w:marTop w:val="0"/>
              <w:marBottom w:val="0"/>
              <w:divBdr>
                <w:top w:val="none" w:sz="0" w:space="0" w:color="auto"/>
                <w:left w:val="none" w:sz="0" w:space="0" w:color="auto"/>
                <w:bottom w:val="none" w:sz="0" w:space="0" w:color="auto"/>
                <w:right w:val="none" w:sz="0" w:space="0" w:color="auto"/>
              </w:divBdr>
            </w:div>
            <w:div w:id="50136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2384">
      <w:marLeft w:val="0"/>
      <w:marRight w:val="0"/>
      <w:marTop w:val="0"/>
      <w:marBottom w:val="120"/>
      <w:divBdr>
        <w:top w:val="none" w:sz="0" w:space="0" w:color="auto"/>
        <w:left w:val="none" w:sz="0" w:space="0" w:color="auto"/>
        <w:bottom w:val="none" w:sz="0" w:space="0" w:color="auto"/>
        <w:right w:val="none" w:sz="0" w:space="0" w:color="auto"/>
      </w:divBdr>
      <w:divsChild>
        <w:div w:id="1165976536">
          <w:marLeft w:val="0"/>
          <w:marRight w:val="0"/>
          <w:marTop w:val="0"/>
          <w:marBottom w:val="0"/>
          <w:divBdr>
            <w:top w:val="none" w:sz="0" w:space="0" w:color="auto"/>
            <w:left w:val="none" w:sz="0" w:space="0" w:color="auto"/>
            <w:bottom w:val="none" w:sz="0" w:space="0" w:color="auto"/>
            <w:right w:val="none" w:sz="0" w:space="0" w:color="auto"/>
          </w:divBdr>
          <w:divsChild>
            <w:div w:id="1519352746">
              <w:marLeft w:val="0"/>
              <w:marRight w:val="0"/>
              <w:marTop w:val="0"/>
              <w:marBottom w:val="0"/>
              <w:divBdr>
                <w:top w:val="none" w:sz="0" w:space="0" w:color="auto"/>
                <w:left w:val="none" w:sz="0" w:space="0" w:color="auto"/>
                <w:bottom w:val="none" w:sz="0" w:space="0" w:color="auto"/>
                <w:right w:val="none" w:sz="0" w:space="0" w:color="auto"/>
              </w:divBdr>
            </w:div>
            <w:div w:id="1540818145">
              <w:marLeft w:val="0"/>
              <w:marRight w:val="0"/>
              <w:marTop w:val="0"/>
              <w:marBottom w:val="0"/>
              <w:divBdr>
                <w:top w:val="none" w:sz="0" w:space="0" w:color="auto"/>
                <w:left w:val="none" w:sz="0" w:space="0" w:color="auto"/>
                <w:bottom w:val="none" w:sz="0" w:space="0" w:color="auto"/>
                <w:right w:val="none" w:sz="0" w:space="0" w:color="auto"/>
              </w:divBdr>
            </w:div>
            <w:div w:id="1093018412">
              <w:marLeft w:val="0"/>
              <w:marRight w:val="0"/>
              <w:marTop w:val="0"/>
              <w:marBottom w:val="0"/>
              <w:divBdr>
                <w:top w:val="none" w:sz="0" w:space="0" w:color="auto"/>
                <w:left w:val="none" w:sz="0" w:space="0" w:color="auto"/>
                <w:bottom w:val="none" w:sz="0" w:space="0" w:color="auto"/>
                <w:right w:val="none" w:sz="0" w:space="0" w:color="auto"/>
              </w:divBdr>
            </w:div>
            <w:div w:id="1776628086">
              <w:marLeft w:val="0"/>
              <w:marRight w:val="0"/>
              <w:marTop w:val="0"/>
              <w:marBottom w:val="0"/>
              <w:divBdr>
                <w:top w:val="none" w:sz="0" w:space="0" w:color="auto"/>
                <w:left w:val="none" w:sz="0" w:space="0" w:color="auto"/>
                <w:bottom w:val="none" w:sz="0" w:space="0" w:color="auto"/>
                <w:right w:val="none" w:sz="0" w:space="0" w:color="auto"/>
              </w:divBdr>
            </w:div>
            <w:div w:id="174808951">
              <w:marLeft w:val="0"/>
              <w:marRight w:val="0"/>
              <w:marTop w:val="0"/>
              <w:marBottom w:val="0"/>
              <w:divBdr>
                <w:top w:val="none" w:sz="0" w:space="0" w:color="auto"/>
                <w:left w:val="none" w:sz="0" w:space="0" w:color="auto"/>
                <w:bottom w:val="none" w:sz="0" w:space="0" w:color="auto"/>
                <w:right w:val="none" w:sz="0" w:space="0" w:color="auto"/>
              </w:divBdr>
            </w:div>
            <w:div w:id="1788424153">
              <w:marLeft w:val="0"/>
              <w:marRight w:val="0"/>
              <w:marTop w:val="0"/>
              <w:marBottom w:val="0"/>
              <w:divBdr>
                <w:top w:val="none" w:sz="0" w:space="0" w:color="auto"/>
                <w:left w:val="none" w:sz="0" w:space="0" w:color="auto"/>
                <w:bottom w:val="none" w:sz="0" w:space="0" w:color="auto"/>
                <w:right w:val="none" w:sz="0" w:space="0" w:color="auto"/>
              </w:divBdr>
            </w:div>
            <w:div w:id="661349590">
              <w:marLeft w:val="0"/>
              <w:marRight w:val="0"/>
              <w:marTop w:val="0"/>
              <w:marBottom w:val="0"/>
              <w:divBdr>
                <w:top w:val="none" w:sz="0" w:space="0" w:color="auto"/>
                <w:left w:val="none" w:sz="0" w:space="0" w:color="auto"/>
                <w:bottom w:val="none" w:sz="0" w:space="0" w:color="auto"/>
                <w:right w:val="none" w:sz="0" w:space="0" w:color="auto"/>
              </w:divBdr>
            </w:div>
            <w:div w:id="44333500">
              <w:marLeft w:val="0"/>
              <w:marRight w:val="0"/>
              <w:marTop w:val="0"/>
              <w:marBottom w:val="0"/>
              <w:divBdr>
                <w:top w:val="none" w:sz="0" w:space="0" w:color="auto"/>
                <w:left w:val="none" w:sz="0" w:space="0" w:color="auto"/>
                <w:bottom w:val="none" w:sz="0" w:space="0" w:color="auto"/>
                <w:right w:val="none" w:sz="0" w:space="0" w:color="auto"/>
              </w:divBdr>
            </w:div>
            <w:div w:id="1541673146">
              <w:marLeft w:val="0"/>
              <w:marRight w:val="0"/>
              <w:marTop w:val="0"/>
              <w:marBottom w:val="0"/>
              <w:divBdr>
                <w:top w:val="none" w:sz="0" w:space="0" w:color="auto"/>
                <w:left w:val="none" w:sz="0" w:space="0" w:color="auto"/>
                <w:bottom w:val="none" w:sz="0" w:space="0" w:color="auto"/>
                <w:right w:val="none" w:sz="0" w:space="0" w:color="auto"/>
              </w:divBdr>
            </w:div>
            <w:div w:id="1073816229">
              <w:marLeft w:val="0"/>
              <w:marRight w:val="0"/>
              <w:marTop w:val="0"/>
              <w:marBottom w:val="0"/>
              <w:divBdr>
                <w:top w:val="none" w:sz="0" w:space="0" w:color="auto"/>
                <w:left w:val="none" w:sz="0" w:space="0" w:color="auto"/>
                <w:bottom w:val="none" w:sz="0" w:space="0" w:color="auto"/>
                <w:right w:val="none" w:sz="0" w:space="0" w:color="auto"/>
              </w:divBdr>
            </w:div>
            <w:div w:id="626275829">
              <w:marLeft w:val="0"/>
              <w:marRight w:val="0"/>
              <w:marTop w:val="0"/>
              <w:marBottom w:val="0"/>
              <w:divBdr>
                <w:top w:val="none" w:sz="0" w:space="0" w:color="auto"/>
                <w:left w:val="none" w:sz="0" w:space="0" w:color="auto"/>
                <w:bottom w:val="none" w:sz="0" w:space="0" w:color="auto"/>
                <w:right w:val="none" w:sz="0" w:space="0" w:color="auto"/>
              </w:divBdr>
            </w:div>
            <w:div w:id="305404062">
              <w:marLeft w:val="0"/>
              <w:marRight w:val="0"/>
              <w:marTop w:val="0"/>
              <w:marBottom w:val="0"/>
              <w:divBdr>
                <w:top w:val="none" w:sz="0" w:space="0" w:color="auto"/>
                <w:left w:val="none" w:sz="0" w:space="0" w:color="auto"/>
                <w:bottom w:val="none" w:sz="0" w:space="0" w:color="auto"/>
                <w:right w:val="none" w:sz="0" w:space="0" w:color="auto"/>
              </w:divBdr>
            </w:div>
            <w:div w:id="2106539248">
              <w:marLeft w:val="0"/>
              <w:marRight w:val="0"/>
              <w:marTop w:val="0"/>
              <w:marBottom w:val="0"/>
              <w:divBdr>
                <w:top w:val="none" w:sz="0" w:space="0" w:color="auto"/>
                <w:left w:val="none" w:sz="0" w:space="0" w:color="auto"/>
                <w:bottom w:val="none" w:sz="0" w:space="0" w:color="auto"/>
                <w:right w:val="none" w:sz="0" w:space="0" w:color="auto"/>
              </w:divBdr>
            </w:div>
            <w:div w:id="1647205030">
              <w:marLeft w:val="0"/>
              <w:marRight w:val="0"/>
              <w:marTop w:val="0"/>
              <w:marBottom w:val="0"/>
              <w:divBdr>
                <w:top w:val="none" w:sz="0" w:space="0" w:color="auto"/>
                <w:left w:val="none" w:sz="0" w:space="0" w:color="auto"/>
                <w:bottom w:val="none" w:sz="0" w:space="0" w:color="auto"/>
                <w:right w:val="none" w:sz="0" w:space="0" w:color="auto"/>
              </w:divBdr>
            </w:div>
            <w:div w:id="1027489560">
              <w:marLeft w:val="0"/>
              <w:marRight w:val="0"/>
              <w:marTop w:val="0"/>
              <w:marBottom w:val="0"/>
              <w:divBdr>
                <w:top w:val="none" w:sz="0" w:space="0" w:color="auto"/>
                <w:left w:val="none" w:sz="0" w:space="0" w:color="auto"/>
                <w:bottom w:val="none" w:sz="0" w:space="0" w:color="auto"/>
                <w:right w:val="none" w:sz="0" w:space="0" w:color="auto"/>
              </w:divBdr>
            </w:div>
            <w:div w:id="257762189">
              <w:marLeft w:val="0"/>
              <w:marRight w:val="0"/>
              <w:marTop w:val="0"/>
              <w:marBottom w:val="0"/>
              <w:divBdr>
                <w:top w:val="none" w:sz="0" w:space="0" w:color="auto"/>
                <w:left w:val="none" w:sz="0" w:space="0" w:color="auto"/>
                <w:bottom w:val="none" w:sz="0" w:space="0" w:color="auto"/>
                <w:right w:val="none" w:sz="0" w:space="0" w:color="auto"/>
              </w:divBdr>
            </w:div>
            <w:div w:id="2032487172">
              <w:marLeft w:val="0"/>
              <w:marRight w:val="0"/>
              <w:marTop w:val="0"/>
              <w:marBottom w:val="0"/>
              <w:divBdr>
                <w:top w:val="none" w:sz="0" w:space="0" w:color="auto"/>
                <w:left w:val="none" w:sz="0" w:space="0" w:color="auto"/>
                <w:bottom w:val="none" w:sz="0" w:space="0" w:color="auto"/>
                <w:right w:val="none" w:sz="0" w:space="0" w:color="auto"/>
              </w:divBdr>
            </w:div>
            <w:div w:id="181148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4542">
      <w:marLeft w:val="0"/>
      <w:marRight w:val="0"/>
      <w:marTop w:val="0"/>
      <w:marBottom w:val="0"/>
      <w:divBdr>
        <w:top w:val="none" w:sz="0" w:space="0" w:color="auto"/>
        <w:left w:val="none" w:sz="0" w:space="0" w:color="auto"/>
        <w:bottom w:val="none" w:sz="0" w:space="0" w:color="auto"/>
        <w:right w:val="none" w:sz="0" w:space="0" w:color="auto"/>
      </w:divBdr>
    </w:div>
    <w:div w:id="111677443">
      <w:marLeft w:val="0"/>
      <w:marRight w:val="0"/>
      <w:marTop w:val="0"/>
      <w:marBottom w:val="120"/>
      <w:divBdr>
        <w:top w:val="none" w:sz="0" w:space="0" w:color="auto"/>
        <w:left w:val="none" w:sz="0" w:space="0" w:color="auto"/>
        <w:bottom w:val="none" w:sz="0" w:space="0" w:color="auto"/>
        <w:right w:val="none" w:sz="0" w:space="0" w:color="auto"/>
      </w:divBdr>
    </w:div>
    <w:div w:id="150221947">
      <w:marLeft w:val="0"/>
      <w:marRight w:val="0"/>
      <w:marTop w:val="0"/>
      <w:marBottom w:val="120"/>
      <w:divBdr>
        <w:top w:val="none" w:sz="0" w:space="0" w:color="auto"/>
        <w:left w:val="none" w:sz="0" w:space="0" w:color="auto"/>
        <w:bottom w:val="none" w:sz="0" w:space="0" w:color="auto"/>
        <w:right w:val="none" w:sz="0" w:space="0" w:color="auto"/>
      </w:divBdr>
    </w:div>
    <w:div w:id="162552828">
      <w:marLeft w:val="0"/>
      <w:marRight w:val="0"/>
      <w:marTop w:val="0"/>
      <w:marBottom w:val="120"/>
      <w:divBdr>
        <w:top w:val="none" w:sz="0" w:space="0" w:color="auto"/>
        <w:left w:val="none" w:sz="0" w:space="0" w:color="auto"/>
        <w:bottom w:val="none" w:sz="0" w:space="0" w:color="auto"/>
        <w:right w:val="none" w:sz="0" w:space="0" w:color="auto"/>
      </w:divBdr>
    </w:div>
    <w:div w:id="197469650">
      <w:marLeft w:val="0"/>
      <w:marRight w:val="0"/>
      <w:marTop w:val="0"/>
      <w:marBottom w:val="120"/>
      <w:divBdr>
        <w:top w:val="none" w:sz="0" w:space="0" w:color="auto"/>
        <w:left w:val="none" w:sz="0" w:space="0" w:color="auto"/>
        <w:bottom w:val="none" w:sz="0" w:space="0" w:color="auto"/>
        <w:right w:val="none" w:sz="0" w:space="0" w:color="auto"/>
      </w:divBdr>
      <w:divsChild>
        <w:div w:id="266887902">
          <w:marLeft w:val="0"/>
          <w:marRight w:val="0"/>
          <w:marTop w:val="0"/>
          <w:marBottom w:val="0"/>
          <w:divBdr>
            <w:top w:val="none" w:sz="0" w:space="0" w:color="auto"/>
            <w:left w:val="none" w:sz="0" w:space="0" w:color="auto"/>
            <w:bottom w:val="none" w:sz="0" w:space="0" w:color="auto"/>
            <w:right w:val="none" w:sz="0" w:space="0" w:color="auto"/>
          </w:divBdr>
          <w:divsChild>
            <w:div w:id="931159939">
              <w:marLeft w:val="0"/>
              <w:marRight w:val="0"/>
              <w:marTop w:val="0"/>
              <w:marBottom w:val="0"/>
              <w:divBdr>
                <w:top w:val="none" w:sz="0" w:space="0" w:color="auto"/>
                <w:left w:val="none" w:sz="0" w:space="0" w:color="auto"/>
                <w:bottom w:val="none" w:sz="0" w:space="0" w:color="auto"/>
                <w:right w:val="none" w:sz="0" w:space="0" w:color="auto"/>
              </w:divBdr>
            </w:div>
            <w:div w:id="1104226673">
              <w:marLeft w:val="0"/>
              <w:marRight w:val="0"/>
              <w:marTop w:val="0"/>
              <w:marBottom w:val="0"/>
              <w:divBdr>
                <w:top w:val="none" w:sz="0" w:space="0" w:color="auto"/>
                <w:left w:val="none" w:sz="0" w:space="0" w:color="auto"/>
                <w:bottom w:val="none" w:sz="0" w:space="0" w:color="auto"/>
                <w:right w:val="none" w:sz="0" w:space="0" w:color="auto"/>
              </w:divBdr>
            </w:div>
            <w:div w:id="1907569612">
              <w:marLeft w:val="0"/>
              <w:marRight w:val="0"/>
              <w:marTop w:val="0"/>
              <w:marBottom w:val="0"/>
              <w:divBdr>
                <w:top w:val="none" w:sz="0" w:space="0" w:color="auto"/>
                <w:left w:val="none" w:sz="0" w:space="0" w:color="auto"/>
                <w:bottom w:val="none" w:sz="0" w:space="0" w:color="auto"/>
                <w:right w:val="none" w:sz="0" w:space="0" w:color="auto"/>
              </w:divBdr>
            </w:div>
            <w:div w:id="1051466219">
              <w:marLeft w:val="0"/>
              <w:marRight w:val="0"/>
              <w:marTop w:val="0"/>
              <w:marBottom w:val="0"/>
              <w:divBdr>
                <w:top w:val="none" w:sz="0" w:space="0" w:color="auto"/>
                <w:left w:val="none" w:sz="0" w:space="0" w:color="auto"/>
                <w:bottom w:val="none" w:sz="0" w:space="0" w:color="auto"/>
                <w:right w:val="none" w:sz="0" w:space="0" w:color="auto"/>
              </w:divBdr>
            </w:div>
            <w:div w:id="1859080313">
              <w:marLeft w:val="0"/>
              <w:marRight w:val="0"/>
              <w:marTop w:val="0"/>
              <w:marBottom w:val="0"/>
              <w:divBdr>
                <w:top w:val="none" w:sz="0" w:space="0" w:color="auto"/>
                <w:left w:val="none" w:sz="0" w:space="0" w:color="auto"/>
                <w:bottom w:val="none" w:sz="0" w:space="0" w:color="auto"/>
                <w:right w:val="none" w:sz="0" w:space="0" w:color="auto"/>
              </w:divBdr>
            </w:div>
            <w:div w:id="1540506464">
              <w:marLeft w:val="0"/>
              <w:marRight w:val="0"/>
              <w:marTop w:val="0"/>
              <w:marBottom w:val="0"/>
              <w:divBdr>
                <w:top w:val="none" w:sz="0" w:space="0" w:color="auto"/>
                <w:left w:val="none" w:sz="0" w:space="0" w:color="auto"/>
                <w:bottom w:val="none" w:sz="0" w:space="0" w:color="auto"/>
                <w:right w:val="none" w:sz="0" w:space="0" w:color="auto"/>
              </w:divBdr>
            </w:div>
            <w:div w:id="1522817930">
              <w:marLeft w:val="0"/>
              <w:marRight w:val="0"/>
              <w:marTop w:val="0"/>
              <w:marBottom w:val="0"/>
              <w:divBdr>
                <w:top w:val="none" w:sz="0" w:space="0" w:color="auto"/>
                <w:left w:val="none" w:sz="0" w:space="0" w:color="auto"/>
                <w:bottom w:val="none" w:sz="0" w:space="0" w:color="auto"/>
                <w:right w:val="none" w:sz="0" w:space="0" w:color="auto"/>
              </w:divBdr>
            </w:div>
            <w:div w:id="1397358752">
              <w:marLeft w:val="0"/>
              <w:marRight w:val="0"/>
              <w:marTop w:val="0"/>
              <w:marBottom w:val="0"/>
              <w:divBdr>
                <w:top w:val="none" w:sz="0" w:space="0" w:color="auto"/>
                <w:left w:val="none" w:sz="0" w:space="0" w:color="auto"/>
                <w:bottom w:val="none" w:sz="0" w:space="0" w:color="auto"/>
                <w:right w:val="none" w:sz="0" w:space="0" w:color="auto"/>
              </w:divBdr>
            </w:div>
            <w:div w:id="354773516">
              <w:marLeft w:val="0"/>
              <w:marRight w:val="0"/>
              <w:marTop w:val="0"/>
              <w:marBottom w:val="0"/>
              <w:divBdr>
                <w:top w:val="none" w:sz="0" w:space="0" w:color="auto"/>
                <w:left w:val="none" w:sz="0" w:space="0" w:color="auto"/>
                <w:bottom w:val="none" w:sz="0" w:space="0" w:color="auto"/>
                <w:right w:val="none" w:sz="0" w:space="0" w:color="auto"/>
              </w:divBdr>
            </w:div>
            <w:div w:id="184323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19348">
      <w:marLeft w:val="0"/>
      <w:marRight w:val="0"/>
      <w:marTop w:val="0"/>
      <w:marBottom w:val="0"/>
      <w:divBdr>
        <w:top w:val="none" w:sz="0" w:space="0" w:color="auto"/>
        <w:left w:val="none" w:sz="0" w:space="0" w:color="auto"/>
        <w:bottom w:val="none" w:sz="0" w:space="0" w:color="auto"/>
        <w:right w:val="none" w:sz="0" w:space="0" w:color="auto"/>
      </w:divBdr>
    </w:div>
    <w:div w:id="235937435">
      <w:marLeft w:val="0"/>
      <w:marRight w:val="0"/>
      <w:marTop w:val="0"/>
      <w:marBottom w:val="120"/>
      <w:divBdr>
        <w:top w:val="none" w:sz="0" w:space="0" w:color="auto"/>
        <w:left w:val="none" w:sz="0" w:space="0" w:color="auto"/>
        <w:bottom w:val="none" w:sz="0" w:space="0" w:color="auto"/>
        <w:right w:val="none" w:sz="0" w:space="0" w:color="auto"/>
      </w:divBdr>
      <w:divsChild>
        <w:div w:id="902374793">
          <w:marLeft w:val="0"/>
          <w:marRight w:val="0"/>
          <w:marTop w:val="0"/>
          <w:marBottom w:val="0"/>
          <w:divBdr>
            <w:top w:val="none" w:sz="0" w:space="0" w:color="auto"/>
            <w:left w:val="none" w:sz="0" w:space="0" w:color="auto"/>
            <w:bottom w:val="none" w:sz="0" w:space="0" w:color="auto"/>
            <w:right w:val="none" w:sz="0" w:space="0" w:color="auto"/>
          </w:divBdr>
        </w:div>
      </w:divsChild>
    </w:div>
    <w:div w:id="240023875">
      <w:marLeft w:val="0"/>
      <w:marRight w:val="0"/>
      <w:marTop w:val="0"/>
      <w:marBottom w:val="0"/>
      <w:divBdr>
        <w:top w:val="none" w:sz="0" w:space="0" w:color="auto"/>
        <w:left w:val="none" w:sz="0" w:space="0" w:color="auto"/>
        <w:bottom w:val="none" w:sz="0" w:space="0" w:color="auto"/>
        <w:right w:val="none" w:sz="0" w:space="0" w:color="auto"/>
      </w:divBdr>
    </w:div>
    <w:div w:id="259070550">
      <w:marLeft w:val="0"/>
      <w:marRight w:val="0"/>
      <w:marTop w:val="0"/>
      <w:marBottom w:val="120"/>
      <w:divBdr>
        <w:top w:val="none" w:sz="0" w:space="0" w:color="auto"/>
        <w:left w:val="none" w:sz="0" w:space="0" w:color="auto"/>
        <w:bottom w:val="none" w:sz="0" w:space="0" w:color="auto"/>
        <w:right w:val="none" w:sz="0" w:space="0" w:color="auto"/>
      </w:divBdr>
    </w:div>
    <w:div w:id="297343700">
      <w:marLeft w:val="0"/>
      <w:marRight w:val="0"/>
      <w:marTop w:val="0"/>
      <w:marBottom w:val="0"/>
      <w:divBdr>
        <w:top w:val="none" w:sz="0" w:space="0" w:color="auto"/>
        <w:left w:val="none" w:sz="0" w:space="0" w:color="auto"/>
        <w:bottom w:val="none" w:sz="0" w:space="0" w:color="auto"/>
        <w:right w:val="none" w:sz="0" w:space="0" w:color="auto"/>
      </w:divBdr>
    </w:div>
    <w:div w:id="311102461">
      <w:marLeft w:val="0"/>
      <w:marRight w:val="0"/>
      <w:marTop w:val="0"/>
      <w:marBottom w:val="0"/>
      <w:divBdr>
        <w:top w:val="none" w:sz="0" w:space="0" w:color="auto"/>
        <w:left w:val="none" w:sz="0" w:space="0" w:color="auto"/>
        <w:bottom w:val="none" w:sz="0" w:space="0" w:color="auto"/>
        <w:right w:val="none" w:sz="0" w:space="0" w:color="auto"/>
      </w:divBdr>
    </w:div>
    <w:div w:id="435104115">
      <w:marLeft w:val="0"/>
      <w:marRight w:val="0"/>
      <w:marTop w:val="0"/>
      <w:marBottom w:val="120"/>
      <w:divBdr>
        <w:top w:val="none" w:sz="0" w:space="0" w:color="auto"/>
        <w:left w:val="none" w:sz="0" w:space="0" w:color="auto"/>
        <w:bottom w:val="none" w:sz="0" w:space="0" w:color="auto"/>
        <w:right w:val="none" w:sz="0" w:space="0" w:color="auto"/>
      </w:divBdr>
      <w:divsChild>
        <w:div w:id="418916662">
          <w:marLeft w:val="0"/>
          <w:marRight w:val="0"/>
          <w:marTop w:val="0"/>
          <w:marBottom w:val="0"/>
          <w:divBdr>
            <w:top w:val="none" w:sz="0" w:space="0" w:color="auto"/>
            <w:left w:val="none" w:sz="0" w:space="0" w:color="auto"/>
            <w:bottom w:val="none" w:sz="0" w:space="0" w:color="auto"/>
            <w:right w:val="none" w:sz="0" w:space="0" w:color="auto"/>
          </w:divBdr>
        </w:div>
      </w:divsChild>
    </w:div>
    <w:div w:id="456222406">
      <w:marLeft w:val="0"/>
      <w:marRight w:val="0"/>
      <w:marTop w:val="0"/>
      <w:marBottom w:val="120"/>
      <w:divBdr>
        <w:top w:val="none" w:sz="0" w:space="0" w:color="auto"/>
        <w:left w:val="none" w:sz="0" w:space="0" w:color="auto"/>
        <w:bottom w:val="none" w:sz="0" w:space="0" w:color="auto"/>
        <w:right w:val="none" w:sz="0" w:space="0" w:color="auto"/>
      </w:divBdr>
    </w:div>
    <w:div w:id="468934149">
      <w:marLeft w:val="0"/>
      <w:marRight w:val="0"/>
      <w:marTop w:val="0"/>
      <w:marBottom w:val="120"/>
      <w:divBdr>
        <w:top w:val="none" w:sz="0" w:space="0" w:color="auto"/>
        <w:left w:val="none" w:sz="0" w:space="0" w:color="auto"/>
        <w:bottom w:val="none" w:sz="0" w:space="0" w:color="auto"/>
        <w:right w:val="none" w:sz="0" w:space="0" w:color="auto"/>
      </w:divBdr>
    </w:div>
    <w:div w:id="479032207">
      <w:marLeft w:val="0"/>
      <w:marRight w:val="0"/>
      <w:marTop w:val="0"/>
      <w:marBottom w:val="0"/>
      <w:divBdr>
        <w:top w:val="none" w:sz="0" w:space="0" w:color="auto"/>
        <w:left w:val="none" w:sz="0" w:space="0" w:color="auto"/>
        <w:bottom w:val="none" w:sz="0" w:space="0" w:color="auto"/>
        <w:right w:val="none" w:sz="0" w:space="0" w:color="auto"/>
      </w:divBdr>
    </w:div>
    <w:div w:id="507911657">
      <w:marLeft w:val="0"/>
      <w:marRight w:val="0"/>
      <w:marTop w:val="0"/>
      <w:marBottom w:val="0"/>
      <w:divBdr>
        <w:top w:val="none" w:sz="0" w:space="0" w:color="auto"/>
        <w:left w:val="none" w:sz="0" w:space="0" w:color="auto"/>
        <w:bottom w:val="none" w:sz="0" w:space="0" w:color="auto"/>
        <w:right w:val="none" w:sz="0" w:space="0" w:color="auto"/>
      </w:divBdr>
    </w:div>
    <w:div w:id="529614143">
      <w:marLeft w:val="0"/>
      <w:marRight w:val="0"/>
      <w:marTop w:val="0"/>
      <w:marBottom w:val="120"/>
      <w:divBdr>
        <w:top w:val="none" w:sz="0" w:space="0" w:color="auto"/>
        <w:left w:val="none" w:sz="0" w:space="0" w:color="auto"/>
        <w:bottom w:val="none" w:sz="0" w:space="0" w:color="auto"/>
        <w:right w:val="none" w:sz="0" w:space="0" w:color="auto"/>
      </w:divBdr>
      <w:divsChild>
        <w:div w:id="1927112822">
          <w:marLeft w:val="0"/>
          <w:marRight w:val="0"/>
          <w:marTop w:val="0"/>
          <w:marBottom w:val="0"/>
          <w:divBdr>
            <w:top w:val="none" w:sz="0" w:space="0" w:color="auto"/>
            <w:left w:val="none" w:sz="0" w:space="0" w:color="auto"/>
            <w:bottom w:val="none" w:sz="0" w:space="0" w:color="auto"/>
            <w:right w:val="none" w:sz="0" w:space="0" w:color="auto"/>
          </w:divBdr>
          <w:divsChild>
            <w:div w:id="1951349226">
              <w:marLeft w:val="0"/>
              <w:marRight w:val="0"/>
              <w:marTop w:val="0"/>
              <w:marBottom w:val="0"/>
              <w:divBdr>
                <w:top w:val="none" w:sz="0" w:space="0" w:color="auto"/>
                <w:left w:val="none" w:sz="0" w:space="0" w:color="auto"/>
                <w:bottom w:val="none" w:sz="0" w:space="0" w:color="auto"/>
                <w:right w:val="none" w:sz="0" w:space="0" w:color="auto"/>
              </w:divBdr>
            </w:div>
            <w:div w:id="131591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78764">
      <w:marLeft w:val="0"/>
      <w:marRight w:val="0"/>
      <w:marTop w:val="0"/>
      <w:marBottom w:val="0"/>
      <w:divBdr>
        <w:top w:val="none" w:sz="0" w:space="0" w:color="auto"/>
        <w:left w:val="none" w:sz="0" w:space="0" w:color="auto"/>
        <w:bottom w:val="none" w:sz="0" w:space="0" w:color="auto"/>
        <w:right w:val="none" w:sz="0" w:space="0" w:color="auto"/>
      </w:divBdr>
    </w:div>
    <w:div w:id="570426185">
      <w:marLeft w:val="0"/>
      <w:marRight w:val="0"/>
      <w:marTop w:val="0"/>
      <w:marBottom w:val="120"/>
      <w:divBdr>
        <w:top w:val="none" w:sz="0" w:space="0" w:color="auto"/>
        <w:left w:val="none" w:sz="0" w:space="0" w:color="auto"/>
        <w:bottom w:val="none" w:sz="0" w:space="0" w:color="auto"/>
        <w:right w:val="none" w:sz="0" w:space="0" w:color="auto"/>
      </w:divBdr>
      <w:divsChild>
        <w:div w:id="1806850639">
          <w:marLeft w:val="0"/>
          <w:marRight w:val="0"/>
          <w:marTop w:val="0"/>
          <w:marBottom w:val="0"/>
          <w:divBdr>
            <w:top w:val="none" w:sz="0" w:space="0" w:color="auto"/>
            <w:left w:val="none" w:sz="0" w:space="0" w:color="auto"/>
            <w:bottom w:val="none" w:sz="0" w:space="0" w:color="auto"/>
            <w:right w:val="none" w:sz="0" w:space="0" w:color="auto"/>
          </w:divBdr>
        </w:div>
      </w:divsChild>
    </w:div>
    <w:div w:id="579868611">
      <w:marLeft w:val="0"/>
      <w:marRight w:val="0"/>
      <w:marTop w:val="0"/>
      <w:marBottom w:val="120"/>
      <w:divBdr>
        <w:top w:val="none" w:sz="0" w:space="0" w:color="auto"/>
        <w:left w:val="none" w:sz="0" w:space="0" w:color="auto"/>
        <w:bottom w:val="none" w:sz="0" w:space="0" w:color="auto"/>
        <w:right w:val="none" w:sz="0" w:space="0" w:color="auto"/>
      </w:divBdr>
      <w:divsChild>
        <w:div w:id="2025134509">
          <w:marLeft w:val="0"/>
          <w:marRight w:val="0"/>
          <w:marTop w:val="0"/>
          <w:marBottom w:val="0"/>
          <w:divBdr>
            <w:top w:val="none" w:sz="0" w:space="0" w:color="auto"/>
            <w:left w:val="none" w:sz="0" w:space="0" w:color="auto"/>
            <w:bottom w:val="none" w:sz="0" w:space="0" w:color="auto"/>
            <w:right w:val="none" w:sz="0" w:space="0" w:color="auto"/>
          </w:divBdr>
          <w:divsChild>
            <w:div w:id="892739312">
              <w:marLeft w:val="0"/>
              <w:marRight w:val="0"/>
              <w:marTop w:val="0"/>
              <w:marBottom w:val="0"/>
              <w:divBdr>
                <w:top w:val="none" w:sz="0" w:space="0" w:color="auto"/>
                <w:left w:val="none" w:sz="0" w:space="0" w:color="auto"/>
                <w:bottom w:val="none" w:sz="0" w:space="0" w:color="auto"/>
                <w:right w:val="none" w:sz="0" w:space="0" w:color="auto"/>
              </w:divBdr>
            </w:div>
            <w:div w:id="1608538613">
              <w:marLeft w:val="0"/>
              <w:marRight w:val="0"/>
              <w:marTop w:val="0"/>
              <w:marBottom w:val="0"/>
              <w:divBdr>
                <w:top w:val="none" w:sz="0" w:space="0" w:color="auto"/>
                <w:left w:val="none" w:sz="0" w:space="0" w:color="auto"/>
                <w:bottom w:val="none" w:sz="0" w:space="0" w:color="auto"/>
                <w:right w:val="none" w:sz="0" w:space="0" w:color="auto"/>
              </w:divBdr>
            </w:div>
            <w:div w:id="1045909059">
              <w:marLeft w:val="0"/>
              <w:marRight w:val="0"/>
              <w:marTop w:val="0"/>
              <w:marBottom w:val="0"/>
              <w:divBdr>
                <w:top w:val="none" w:sz="0" w:space="0" w:color="auto"/>
                <w:left w:val="none" w:sz="0" w:space="0" w:color="auto"/>
                <w:bottom w:val="none" w:sz="0" w:space="0" w:color="auto"/>
                <w:right w:val="none" w:sz="0" w:space="0" w:color="auto"/>
              </w:divBdr>
            </w:div>
            <w:div w:id="2055815110">
              <w:marLeft w:val="0"/>
              <w:marRight w:val="0"/>
              <w:marTop w:val="0"/>
              <w:marBottom w:val="0"/>
              <w:divBdr>
                <w:top w:val="none" w:sz="0" w:space="0" w:color="auto"/>
                <w:left w:val="none" w:sz="0" w:space="0" w:color="auto"/>
                <w:bottom w:val="none" w:sz="0" w:space="0" w:color="auto"/>
                <w:right w:val="none" w:sz="0" w:space="0" w:color="auto"/>
              </w:divBdr>
            </w:div>
            <w:div w:id="452478495">
              <w:marLeft w:val="0"/>
              <w:marRight w:val="0"/>
              <w:marTop w:val="0"/>
              <w:marBottom w:val="0"/>
              <w:divBdr>
                <w:top w:val="none" w:sz="0" w:space="0" w:color="auto"/>
                <w:left w:val="none" w:sz="0" w:space="0" w:color="auto"/>
                <w:bottom w:val="none" w:sz="0" w:space="0" w:color="auto"/>
                <w:right w:val="none" w:sz="0" w:space="0" w:color="auto"/>
              </w:divBdr>
            </w:div>
            <w:div w:id="737750055">
              <w:marLeft w:val="0"/>
              <w:marRight w:val="0"/>
              <w:marTop w:val="0"/>
              <w:marBottom w:val="0"/>
              <w:divBdr>
                <w:top w:val="none" w:sz="0" w:space="0" w:color="auto"/>
                <w:left w:val="none" w:sz="0" w:space="0" w:color="auto"/>
                <w:bottom w:val="none" w:sz="0" w:space="0" w:color="auto"/>
                <w:right w:val="none" w:sz="0" w:space="0" w:color="auto"/>
              </w:divBdr>
            </w:div>
            <w:div w:id="1685938934">
              <w:marLeft w:val="0"/>
              <w:marRight w:val="0"/>
              <w:marTop w:val="0"/>
              <w:marBottom w:val="0"/>
              <w:divBdr>
                <w:top w:val="none" w:sz="0" w:space="0" w:color="auto"/>
                <w:left w:val="none" w:sz="0" w:space="0" w:color="auto"/>
                <w:bottom w:val="none" w:sz="0" w:space="0" w:color="auto"/>
                <w:right w:val="none" w:sz="0" w:space="0" w:color="auto"/>
              </w:divBdr>
            </w:div>
            <w:div w:id="231812014">
              <w:marLeft w:val="0"/>
              <w:marRight w:val="0"/>
              <w:marTop w:val="0"/>
              <w:marBottom w:val="0"/>
              <w:divBdr>
                <w:top w:val="none" w:sz="0" w:space="0" w:color="auto"/>
                <w:left w:val="none" w:sz="0" w:space="0" w:color="auto"/>
                <w:bottom w:val="none" w:sz="0" w:space="0" w:color="auto"/>
                <w:right w:val="none" w:sz="0" w:space="0" w:color="auto"/>
              </w:divBdr>
            </w:div>
            <w:div w:id="1186017075">
              <w:marLeft w:val="0"/>
              <w:marRight w:val="0"/>
              <w:marTop w:val="0"/>
              <w:marBottom w:val="0"/>
              <w:divBdr>
                <w:top w:val="none" w:sz="0" w:space="0" w:color="auto"/>
                <w:left w:val="none" w:sz="0" w:space="0" w:color="auto"/>
                <w:bottom w:val="none" w:sz="0" w:space="0" w:color="auto"/>
                <w:right w:val="none" w:sz="0" w:space="0" w:color="auto"/>
              </w:divBdr>
            </w:div>
            <w:div w:id="1581065575">
              <w:marLeft w:val="0"/>
              <w:marRight w:val="0"/>
              <w:marTop w:val="0"/>
              <w:marBottom w:val="0"/>
              <w:divBdr>
                <w:top w:val="none" w:sz="0" w:space="0" w:color="auto"/>
                <w:left w:val="none" w:sz="0" w:space="0" w:color="auto"/>
                <w:bottom w:val="none" w:sz="0" w:space="0" w:color="auto"/>
                <w:right w:val="none" w:sz="0" w:space="0" w:color="auto"/>
              </w:divBdr>
            </w:div>
            <w:div w:id="1671709569">
              <w:marLeft w:val="0"/>
              <w:marRight w:val="0"/>
              <w:marTop w:val="0"/>
              <w:marBottom w:val="0"/>
              <w:divBdr>
                <w:top w:val="none" w:sz="0" w:space="0" w:color="auto"/>
                <w:left w:val="none" w:sz="0" w:space="0" w:color="auto"/>
                <w:bottom w:val="none" w:sz="0" w:space="0" w:color="auto"/>
                <w:right w:val="none" w:sz="0" w:space="0" w:color="auto"/>
              </w:divBdr>
            </w:div>
            <w:div w:id="1408646081">
              <w:marLeft w:val="0"/>
              <w:marRight w:val="0"/>
              <w:marTop w:val="0"/>
              <w:marBottom w:val="0"/>
              <w:divBdr>
                <w:top w:val="none" w:sz="0" w:space="0" w:color="auto"/>
                <w:left w:val="none" w:sz="0" w:space="0" w:color="auto"/>
                <w:bottom w:val="none" w:sz="0" w:space="0" w:color="auto"/>
                <w:right w:val="none" w:sz="0" w:space="0" w:color="auto"/>
              </w:divBdr>
            </w:div>
            <w:div w:id="1830291277">
              <w:marLeft w:val="0"/>
              <w:marRight w:val="0"/>
              <w:marTop w:val="0"/>
              <w:marBottom w:val="0"/>
              <w:divBdr>
                <w:top w:val="none" w:sz="0" w:space="0" w:color="auto"/>
                <w:left w:val="none" w:sz="0" w:space="0" w:color="auto"/>
                <w:bottom w:val="none" w:sz="0" w:space="0" w:color="auto"/>
                <w:right w:val="none" w:sz="0" w:space="0" w:color="auto"/>
              </w:divBdr>
            </w:div>
            <w:div w:id="638799931">
              <w:marLeft w:val="0"/>
              <w:marRight w:val="0"/>
              <w:marTop w:val="0"/>
              <w:marBottom w:val="0"/>
              <w:divBdr>
                <w:top w:val="none" w:sz="0" w:space="0" w:color="auto"/>
                <w:left w:val="none" w:sz="0" w:space="0" w:color="auto"/>
                <w:bottom w:val="none" w:sz="0" w:space="0" w:color="auto"/>
                <w:right w:val="none" w:sz="0" w:space="0" w:color="auto"/>
              </w:divBdr>
            </w:div>
            <w:div w:id="415319993">
              <w:marLeft w:val="0"/>
              <w:marRight w:val="0"/>
              <w:marTop w:val="0"/>
              <w:marBottom w:val="0"/>
              <w:divBdr>
                <w:top w:val="none" w:sz="0" w:space="0" w:color="auto"/>
                <w:left w:val="none" w:sz="0" w:space="0" w:color="auto"/>
                <w:bottom w:val="none" w:sz="0" w:space="0" w:color="auto"/>
                <w:right w:val="none" w:sz="0" w:space="0" w:color="auto"/>
              </w:divBdr>
            </w:div>
            <w:div w:id="253171167">
              <w:marLeft w:val="0"/>
              <w:marRight w:val="0"/>
              <w:marTop w:val="0"/>
              <w:marBottom w:val="0"/>
              <w:divBdr>
                <w:top w:val="none" w:sz="0" w:space="0" w:color="auto"/>
                <w:left w:val="none" w:sz="0" w:space="0" w:color="auto"/>
                <w:bottom w:val="none" w:sz="0" w:space="0" w:color="auto"/>
                <w:right w:val="none" w:sz="0" w:space="0" w:color="auto"/>
              </w:divBdr>
            </w:div>
            <w:div w:id="360475482">
              <w:marLeft w:val="0"/>
              <w:marRight w:val="0"/>
              <w:marTop w:val="0"/>
              <w:marBottom w:val="0"/>
              <w:divBdr>
                <w:top w:val="none" w:sz="0" w:space="0" w:color="auto"/>
                <w:left w:val="none" w:sz="0" w:space="0" w:color="auto"/>
                <w:bottom w:val="none" w:sz="0" w:space="0" w:color="auto"/>
                <w:right w:val="none" w:sz="0" w:space="0" w:color="auto"/>
              </w:divBdr>
            </w:div>
            <w:div w:id="2095543985">
              <w:marLeft w:val="0"/>
              <w:marRight w:val="0"/>
              <w:marTop w:val="0"/>
              <w:marBottom w:val="0"/>
              <w:divBdr>
                <w:top w:val="none" w:sz="0" w:space="0" w:color="auto"/>
                <w:left w:val="none" w:sz="0" w:space="0" w:color="auto"/>
                <w:bottom w:val="none" w:sz="0" w:space="0" w:color="auto"/>
                <w:right w:val="none" w:sz="0" w:space="0" w:color="auto"/>
              </w:divBdr>
            </w:div>
            <w:div w:id="444354573">
              <w:marLeft w:val="0"/>
              <w:marRight w:val="0"/>
              <w:marTop w:val="0"/>
              <w:marBottom w:val="0"/>
              <w:divBdr>
                <w:top w:val="none" w:sz="0" w:space="0" w:color="auto"/>
                <w:left w:val="none" w:sz="0" w:space="0" w:color="auto"/>
                <w:bottom w:val="none" w:sz="0" w:space="0" w:color="auto"/>
                <w:right w:val="none" w:sz="0" w:space="0" w:color="auto"/>
              </w:divBdr>
            </w:div>
            <w:div w:id="681124983">
              <w:marLeft w:val="0"/>
              <w:marRight w:val="0"/>
              <w:marTop w:val="0"/>
              <w:marBottom w:val="0"/>
              <w:divBdr>
                <w:top w:val="none" w:sz="0" w:space="0" w:color="auto"/>
                <w:left w:val="none" w:sz="0" w:space="0" w:color="auto"/>
                <w:bottom w:val="none" w:sz="0" w:space="0" w:color="auto"/>
                <w:right w:val="none" w:sz="0" w:space="0" w:color="auto"/>
              </w:divBdr>
            </w:div>
            <w:div w:id="1969967401">
              <w:marLeft w:val="0"/>
              <w:marRight w:val="0"/>
              <w:marTop w:val="0"/>
              <w:marBottom w:val="0"/>
              <w:divBdr>
                <w:top w:val="none" w:sz="0" w:space="0" w:color="auto"/>
                <w:left w:val="none" w:sz="0" w:space="0" w:color="auto"/>
                <w:bottom w:val="none" w:sz="0" w:space="0" w:color="auto"/>
                <w:right w:val="none" w:sz="0" w:space="0" w:color="auto"/>
              </w:divBdr>
            </w:div>
            <w:div w:id="1017728506">
              <w:marLeft w:val="0"/>
              <w:marRight w:val="0"/>
              <w:marTop w:val="0"/>
              <w:marBottom w:val="0"/>
              <w:divBdr>
                <w:top w:val="none" w:sz="0" w:space="0" w:color="auto"/>
                <w:left w:val="none" w:sz="0" w:space="0" w:color="auto"/>
                <w:bottom w:val="none" w:sz="0" w:space="0" w:color="auto"/>
                <w:right w:val="none" w:sz="0" w:space="0" w:color="auto"/>
              </w:divBdr>
            </w:div>
            <w:div w:id="217782942">
              <w:marLeft w:val="0"/>
              <w:marRight w:val="0"/>
              <w:marTop w:val="0"/>
              <w:marBottom w:val="0"/>
              <w:divBdr>
                <w:top w:val="none" w:sz="0" w:space="0" w:color="auto"/>
                <w:left w:val="none" w:sz="0" w:space="0" w:color="auto"/>
                <w:bottom w:val="none" w:sz="0" w:space="0" w:color="auto"/>
                <w:right w:val="none" w:sz="0" w:space="0" w:color="auto"/>
              </w:divBdr>
            </w:div>
            <w:div w:id="1005204435">
              <w:marLeft w:val="0"/>
              <w:marRight w:val="0"/>
              <w:marTop w:val="0"/>
              <w:marBottom w:val="0"/>
              <w:divBdr>
                <w:top w:val="none" w:sz="0" w:space="0" w:color="auto"/>
                <w:left w:val="none" w:sz="0" w:space="0" w:color="auto"/>
                <w:bottom w:val="none" w:sz="0" w:space="0" w:color="auto"/>
                <w:right w:val="none" w:sz="0" w:space="0" w:color="auto"/>
              </w:divBdr>
            </w:div>
            <w:div w:id="924849609">
              <w:marLeft w:val="0"/>
              <w:marRight w:val="0"/>
              <w:marTop w:val="0"/>
              <w:marBottom w:val="0"/>
              <w:divBdr>
                <w:top w:val="none" w:sz="0" w:space="0" w:color="auto"/>
                <w:left w:val="none" w:sz="0" w:space="0" w:color="auto"/>
                <w:bottom w:val="none" w:sz="0" w:space="0" w:color="auto"/>
                <w:right w:val="none" w:sz="0" w:space="0" w:color="auto"/>
              </w:divBdr>
            </w:div>
            <w:div w:id="1308363118">
              <w:marLeft w:val="0"/>
              <w:marRight w:val="0"/>
              <w:marTop w:val="0"/>
              <w:marBottom w:val="0"/>
              <w:divBdr>
                <w:top w:val="none" w:sz="0" w:space="0" w:color="auto"/>
                <w:left w:val="none" w:sz="0" w:space="0" w:color="auto"/>
                <w:bottom w:val="none" w:sz="0" w:space="0" w:color="auto"/>
                <w:right w:val="none" w:sz="0" w:space="0" w:color="auto"/>
              </w:divBdr>
            </w:div>
            <w:div w:id="1193105342">
              <w:marLeft w:val="0"/>
              <w:marRight w:val="0"/>
              <w:marTop w:val="0"/>
              <w:marBottom w:val="0"/>
              <w:divBdr>
                <w:top w:val="none" w:sz="0" w:space="0" w:color="auto"/>
                <w:left w:val="none" w:sz="0" w:space="0" w:color="auto"/>
                <w:bottom w:val="none" w:sz="0" w:space="0" w:color="auto"/>
                <w:right w:val="none" w:sz="0" w:space="0" w:color="auto"/>
              </w:divBdr>
            </w:div>
            <w:div w:id="986667655">
              <w:marLeft w:val="0"/>
              <w:marRight w:val="0"/>
              <w:marTop w:val="0"/>
              <w:marBottom w:val="0"/>
              <w:divBdr>
                <w:top w:val="none" w:sz="0" w:space="0" w:color="auto"/>
                <w:left w:val="none" w:sz="0" w:space="0" w:color="auto"/>
                <w:bottom w:val="none" w:sz="0" w:space="0" w:color="auto"/>
                <w:right w:val="none" w:sz="0" w:space="0" w:color="auto"/>
              </w:divBdr>
            </w:div>
            <w:div w:id="400174187">
              <w:marLeft w:val="0"/>
              <w:marRight w:val="0"/>
              <w:marTop w:val="0"/>
              <w:marBottom w:val="0"/>
              <w:divBdr>
                <w:top w:val="none" w:sz="0" w:space="0" w:color="auto"/>
                <w:left w:val="none" w:sz="0" w:space="0" w:color="auto"/>
                <w:bottom w:val="none" w:sz="0" w:space="0" w:color="auto"/>
                <w:right w:val="none" w:sz="0" w:space="0" w:color="auto"/>
              </w:divBdr>
            </w:div>
            <w:div w:id="339356089">
              <w:marLeft w:val="0"/>
              <w:marRight w:val="0"/>
              <w:marTop w:val="0"/>
              <w:marBottom w:val="0"/>
              <w:divBdr>
                <w:top w:val="none" w:sz="0" w:space="0" w:color="auto"/>
                <w:left w:val="none" w:sz="0" w:space="0" w:color="auto"/>
                <w:bottom w:val="none" w:sz="0" w:space="0" w:color="auto"/>
                <w:right w:val="none" w:sz="0" w:space="0" w:color="auto"/>
              </w:divBdr>
            </w:div>
            <w:div w:id="1019160897">
              <w:marLeft w:val="0"/>
              <w:marRight w:val="0"/>
              <w:marTop w:val="0"/>
              <w:marBottom w:val="0"/>
              <w:divBdr>
                <w:top w:val="none" w:sz="0" w:space="0" w:color="auto"/>
                <w:left w:val="none" w:sz="0" w:space="0" w:color="auto"/>
                <w:bottom w:val="none" w:sz="0" w:space="0" w:color="auto"/>
                <w:right w:val="none" w:sz="0" w:space="0" w:color="auto"/>
              </w:divBdr>
            </w:div>
            <w:div w:id="7015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286559">
      <w:marLeft w:val="0"/>
      <w:marRight w:val="0"/>
      <w:marTop w:val="0"/>
      <w:marBottom w:val="120"/>
      <w:divBdr>
        <w:top w:val="none" w:sz="0" w:space="0" w:color="auto"/>
        <w:left w:val="none" w:sz="0" w:space="0" w:color="auto"/>
        <w:bottom w:val="none" w:sz="0" w:space="0" w:color="auto"/>
        <w:right w:val="none" w:sz="0" w:space="0" w:color="auto"/>
      </w:divBdr>
      <w:divsChild>
        <w:div w:id="963391155">
          <w:marLeft w:val="0"/>
          <w:marRight w:val="0"/>
          <w:marTop w:val="0"/>
          <w:marBottom w:val="0"/>
          <w:divBdr>
            <w:top w:val="none" w:sz="0" w:space="0" w:color="auto"/>
            <w:left w:val="none" w:sz="0" w:space="0" w:color="auto"/>
            <w:bottom w:val="none" w:sz="0" w:space="0" w:color="auto"/>
            <w:right w:val="none" w:sz="0" w:space="0" w:color="auto"/>
          </w:divBdr>
          <w:divsChild>
            <w:div w:id="890533620">
              <w:marLeft w:val="0"/>
              <w:marRight w:val="0"/>
              <w:marTop w:val="0"/>
              <w:marBottom w:val="0"/>
              <w:divBdr>
                <w:top w:val="none" w:sz="0" w:space="0" w:color="auto"/>
                <w:left w:val="none" w:sz="0" w:space="0" w:color="auto"/>
                <w:bottom w:val="none" w:sz="0" w:space="0" w:color="auto"/>
                <w:right w:val="none" w:sz="0" w:space="0" w:color="auto"/>
              </w:divBdr>
            </w:div>
            <w:div w:id="44500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243626">
      <w:marLeft w:val="0"/>
      <w:marRight w:val="0"/>
      <w:marTop w:val="0"/>
      <w:marBottom w:val="120"/>
      <w:divBdr>
        <w:top w:val="none" w:sz="0" w:space="0" w:color="auto"/>
        <w:left w:val="none" w:sz="0" w:space="0" w:color="auto"/>
        <w:bottom w:val="none" w:sz="0" w:space="0" w:color="auto"/>
        <w:right w:val="none" w:sz="0" w:space="0" w:color="auto"/>
      </w:divBdr>
    </w:div>
    <w:div w:id="689526980">
      <w:marLeft w:val="0"/>
      <w:marRight w:val="0"/>
      <w:marTop w:val="0"/>
      <w:marBottom w:val="0"/>
      <w:divBdr>
        <w:top w:val="none" w:sz="0" w:space="0" w:color="auto"/>
        <w:left w:val="none" w:sz="0" w:space="0" w:color="auto"/>
        <w:bottom w:val="none" w:sz="0" w:space="0" w:color="auto"/>
        <w:right w:val="none" w:sz="0" w:space="0" w:color="auto"/>
      </w:divBdr>
      <w:divsChild>
        <w:div w:id="2095858177">
          <w:marLeft w:val="0"/>
          <w:marRight w:val="0"/>
          <w:marTop w:val="0"/>
          <w:marBottom w:val="0"/>
          <w:divBdr>
            <w:top w:val="none" w:sz="0" w:space="0" w:color="auto"/>
            <w:left w:val="none" w:sz="0" w:space="0" w:color="auto"/>
            <w:bottom w:val="none" w:sz="0" w:space="0" w:color="auto"/>
            <w:right w:val="none" w:sz="0" w:space="0" w:color="auto"/>
          </w:divBdr>
        </w:div>
        <w:div w:id="828715440">
          <w:marLeft w:val="0"/>
          <w:marRight w:val="0"/>
          <w:marTop w:val="0"/>
          <w:marBottom w:val="0"/>
          <w:divBdr>
            <w:top w:val="none" w:sz="0" w:space="0" w:color="auto"/>
            <w:left w:val="none" w:sz="0" w:space="0" w:color="auto"/>
            <w:bottom w:val="none" w:sz="0" w:space="0" w:color="auto"/>
            <w:right w:val="none" w:sz="0" w:space="0" w:color="auto"/>
          </w:divBdr>
        </w:div>
        <w:div w:id="1393500370">
          <w:marLeft w:val="0"/>
          <w:marRight w:val="0"/>
          <w:marTop w:val="0"/>
          <w:marBottom w:val="0"/>
          <w:divBdr>
            <w:top w:val="none" w:sz="0" w:space="0" w:color="auto"/>
            <w:left w:val="none" w:sz="0" w:space="0" w:color="auto"/>
            <w:bottom w:val="none" w:sz="0" w:space="0" w:color="auto"/>
            <w:right w:val="none" w:sz="0" w:space="0" w:color="auto"/>
          </w:divBdr>
        </w:div>
      </w:divsChild>
    </w:div>
    <w:div w:id="716976230">
      <w:marLeft w:val="0"/>
      <w:marRight w:val="0"/>
      <w:marTop w:val="0"/>
      <w:marBottom w:val="120"/>
      <w:divBdr>
        <w:top w:val="none" w:sz="0" w:space="0" w:color="auto"/>
        <w:left w:val="none" w:sz="0" w:space="0" w:color="auto"/>
        <w:bottom w:val="none" w:sz="0" w:space="0" w:color="auto"/>
        <w:right w:val="none" w:sz="0" w:space="0" w:color="auto"/>
      </w:divBdr>
      <w:divsChild>
        <w:div w:id="951325982">
          <w:marLeft w:val="0"/>
          <w:marRight w:val="0"/>
          <w:marTop w:val="0"/>
          <w:marBottom w:val="0"/>
          <w:divBdr>
            <w:top w:val="none" w:sz="0" w:space="0" w:color="auto"/>
            <w:left w:val="none" w:sz="0" w:space="0" w:color="auto"/>
            <w:bottom w:val="none" w:sz="0" w:space="0" w:color="auto"/>
            <w:right w:val="none" w:sz="0" w:space="0" w:color="auto"/>
          </w:divBdr>
        </w:div>
      </w:divsChild>
    </w:div>
    <w:div w:id="722870719">
      <w:marLeft w:val="0"/>
      <w:marRight w:val="0"/>
      <w:marTop w:val="0"/>
      <w:marBottom w:val="0"/>
      <w:divBdr>
        <w:top w:val="none" w:sz="0" w:space="0" w:color="auto"/>
        <w:left w:val="none" w:sz="0" w:space="0" w:color="auto"/>
        <w:bottom w:val="none" w:sz="0" w:space="0" w:color="auto"/>
        <w:right w:val="none" w:sz="0" w:space="0" w:color="auto"/>
      </w:divBdr>
    </w:div>
    <w:div w:id="740835449">
      <w:marLeft w:val="0"/>
      <w:marRight w:val="0"/>
      <w:marTop w:val="0"/>
      <w:marBottom w:val="120"/>
      <w:divBdr>
        <w:top w:val="none" w:sz="0" w:space="0" w:color="auto"/>
        <w:left w:val="none" w:sz="0" w:space="0" w:color="auto"/>
        <w:bottom w:val="none" w:sz="0" w:space="0" w:color="auto"/>
        <w:right w:val="none" w:sz="0" w:space="0" w:color="auto"/>
      </w:divBdr>
      <w:divsChild>
        <w:div w:id="1690176751">
          <w:marLeft w:val="0"/>
          <w:marRight w:val="0"/>
          <w:marTop w:val="0"/>
          <w:marBottom w:val="0"/>
          <w:divBdr>
            <w:top w:val="none" w:sz="0" w:space="0" w:color="auto"/>
            <w:left w:val="none" w:sz="0" w:space="0" w:color="auto"/>
            <w:bottom w:val="none" w:sz="0" w:space="0" w:color="auto"/>
            <w:right w:val="none" w:sz="0" w:space="0" w:color="auto"/>
          </w:divBdr>
          <w:divsChild>
            <w:div w:id="759911533">
              <w:marLeft w:val="0"/>
              <w:marRight w:val="0"/>
              <w:marTop w:val="0"/>
              <w:marBottom w:val="0"/>
              <w:divBdr>
                <w:top w:val="none" w:sz="0" w:space="0" w:color="auto"/>
                <w:left w:val="none" w:sz="0" w:space="0" w:color="auto"/>
                <w:bottom w:val="none" w:sz="0" w:space="0" w:color="auto"/>
                <w:right w:val="none" w:sz="0" w:space="0" w:color="auto"/>
              </w:divBdr>
            </w:div>
            <w:div w:id="9918143">
              <w:marLeft w:val="0"/>
              <w:marRight w:val="0"/>
              <w:marTop w:val="0"/>
              <w:marBottom w:val="0"/>
              <w:divBdr>
                <w:top w:val="none" w:sz="0" w:space="0" w:color="auto"/>
                <w:left w:val="none" w:sz="0" w:space="0" w:color="auto"/>
                <w:bottom w:val="none" w:sz="0" w:space="0" w:color="auto"/>
                <w:right w:val="none" w:sz="0" w:space="0" w:color="auto"/>
              </w:divBdr>
            </w:div>
            <w:div w:id="2125223985">
              <w:marLeft w:val="0"/>
              <w:marRight w:val="0"/>
              <w:marTop w:val="0"/>
              <w:marBottom w:val="0"/>
              <w:divBdr>
                <w:top w:val="none" w:sz="0" w:space="0" w:color="auto"/>
                <w:left w:val="none" w:sz="0" w:space="0" w:color="auto"/>
                <w:bottom w:val="none" w:sz="0" w:space="0" w:color="auto"/>
                <w:right w:val="none" w:sz="0" w:space="0" w:color="auto"/>
              </w:divBdr>
            </w:div>
            <w:div w:id="66729644">
              <w:marLeft w:val="0"/>
              <w:marRight w:val="0"/>
              <w:marTop w:val="0"/>
              <w:marBottom w:val="0"/>
              <w:divBdr>
                <w:top w:val="none" w:sz="0" w:space="0" w:color="auto"/>
                <w:left w:val="none" w:sz="0" w:space="0" w:color="auto"/>
                <w:bottom w:val="none" w:sz="0" w:space="0" w:color="auto"/>
                <w:right w:val="none" w:sz="0" w:space="0" w:color="auto"/>
              </w:divBdr>
            </w:div>
            <w:div w:id="243224857">
              <w:marLeft w:val="0"/>
              <w:marRight w:val="0"/>
              <w:marTop w:val="0"/>
              <w:marBottom w:val="0"/>
              <w:divBdr>
                <w:top w:val="none" w:sz="0" w:space="0" w:color="auto"/>
                <w:left w:val="none" w:sz="0" w:space="0" w:color="auto"/>
                <w:bottom w:val="none" w:sz="0" w:space="0" w:color="auto"/>
                <w:right w:val="none" w:sz="0" w:space="0" w:color="auto"/>
              </w:divBdr>
            </w:div>
            <w:div w:id="101649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59778">
      <w:marLeft w:val="0"/>
      <w:marRight w:val="0"/>
      <w:marTop w:val="0"/>
      <w:marBottom w:val="0"/>
      <w:divBdr>
        <w:top w:val="none" w:sz="0" w:space="0" w:color="auto"/>
        <w:left w:val="none" w:sz="0" w:space="0" w:color="auto"/>
        <w:bottom w:val="none" w:sz="0" w:space="0" w:color="auto"/>
        <w:right w:val="none" w:sz="0" w:space="0" w:color="auto"/>
      </w:divBdr>
    </w:div>
    <w:div w:id="765810130">
      <w:marLeft w:val="0"/>
      <w:marRight w:val="0"/>
      <w:marTop w:val="0"/>
      <w:marBottom w:val="120"/>
      <w:divBdr>
        <w:top w:val="none" w:sz="0" w:space="0" w:color="auto"/>
        <w:left w:val="none" w:sz="0" w:space="0" w:color="auto"/>
        <w:bottom w:val="none" w:sz="0" w:space="0" w:color="auto"/>
        <w:right w:val="none" w:sz="0" w:space="0" w:color="auto"/>
      </w:divBdr>
    </w:div>
    <w:div w:id="768937551">
      <w:marLeft w:val="0"/>
      <w:marRight w:val="0"/>
      <w:marTop w:val="0"/>
      <w:marBottom w:val="0"/>
      <w:divBdr>
        <w:top w:val="none" w:sz="0" w:space="0" w:color="auto"/>
        <w:left w:val="none" w:sz="0" w:space="0" w:color="auto"/>
        <w:bottom w:val="none" w:sz="0" w:space="0" w:color="auto"/>
        <w:right w:val="none" w:sz="0" w:space="0" w:color="auto"/>
      </w:divBdr>
    </w:div>
    <w:div w:id="795831462">
      <w:marLeft w:val="0"/>
      <w:marRight w:val="0"/>
      <w:marTop w:val="0"/>
      <w:marBottom w:val="0"/>
      <w:divBdr>
        <w:top w:val="none" w:sz="0" w:space="0" w:color="auto"/>
        <w:left w:val="none" w:sz="0" w:space="0" w:color="auto"/>
        <w:bottom w:val="none" w:sz="0" w:space="0" w:color="auto"/>
        <w:right w:val="none" w:sz="0" w:space="0" w:color="auto"/>
      </w:divBdr>
    </w:div>
    <w:div w:id="817763138">
      <w:marLeft w:val="0"/>
      <w:marRight w:val="0"/>
      <w:marTop w:val="0"/>
      <w:marBottom w:val="120"/>
      <w:divBdr>
        <w:top w:val="none" w:sz="0" w:space="0" w:color="auto"/>
        <w:left w:val="none" w:sz="0" w:space="0" w:color="auto"/>
        <w:bottom w:val="none" w:sz="0" w:space="0" w:color="auto"/>
        <w:right w:val="none" w:sz="0" w:space="0" w:color="auto"/>
      </w:divBdr>
      <w:divsChild>
        <w:div w:id="1361123564">
          <w:marLeft w:val="0"/>
          <w:marRight w:val="0"/>
          <w:marTop w:val="0"/>
          <w:marBottom w:val="0"/>
          <w:divBdr>
            <w:top w:val="none" w:sz="0" w:space="0" w:color="auto"/>
            <w:left w:val="none" w:sz="0" w:space="0" w:color="auto"/>
            <w:bottom w:val="none" w:sz="0" w:space="0" w:color="auto"/>
            <w:right w:val="none" w:sz="0" w:space="0" w:color="auto"/>
          </w:divBdr>
        </w:div>
      </w:divsChild>
    </w:div>
    <w:div w:id="827287899">
      <w:marLeft w:val="0"/>
      <w:marRight w:val="0"/>
      <w:marTop w:val="0"/>
      <w:marBottom w:val="0"/>
      <w:divBdr>
        <w:top w:val="none" w:sz="0" w:space="0" w:color="auto"/>
        <w:left w:val="none" w:sz="0" w:space="0" w:color="auto"/>
        <w:bottom w:val="none" w:sz="0" w:space="0" w:color="auto"/>
        <w:right w:val="none" w:sz="0" w:space="0" w:color="auto"/>
      </w:divBdr>
    </w:div>
    <w:div w:id="831414004">
      <w:marLeft w:val="0"/>
      <w:marRight w:val="0"/>
      <w:marTop w:val="0"/>
      <w:marBottom w:val="120"/>
      <w:divBdr>
        <w:top w:val="none" w:sz="0" w:space="0" w:color="auto"/>
        <w:left w:val="none" w:sz="0" w:space="0" w:color="auto"/>
        <w:bottom w:val="none" w:sz="0" w:space="0" w:color="auto"/>
        <w:right w:val="none" w:sz="0" w:space="0" w:color="auto"/>
      </w:divBdr>
      <w:divsChild>
        <w:div w:id="1807821718">
          <w:marLeft w:val="0"/>
          <w:marRight w:val="0"/>
          <w:marTop w:val="0"/>
          <w:marBottom w:val="0"/>
          <w:divBdr>
            <w:top w:val="none" w:sz="0" w:space="0" w:color="auto"/>
            <w:left w:val="none" w:sz="0" w:space="0" w:color="auto"/>
            <w:bottom w:val="none" w:sz="0" w:space="0" w:color="auto"/>
            <w:right w:val="none" w:sz="0" w:space="0" w:color="auto"/>
          </w:divBdr>
        </w:div>
      </w:divsChild>
    </w:div>
    <w:div w:id="842355111">
      <w:marLeft w:val="0"/>
      <w:marRight w:val="0"/>
      <w:marTop w:val="0"/>
      <w:marBottom w:val="0"/>
      <w:divBdr>
        <w:top w:val="none" w:sz="0" w:space="0" w:color="auto"/>
        <w:left w:val="none" w:sz="0" w:space="0" w:color="auto"/>
        <w:bottom w:val="none" w:sz="0" w:space="0" w:color="auto"/>
        <w:right w:val="none" w:sz="0" w:space="0" w:color="auto"/>
      </w:divBdr>
    </w:div>
    <w:div w:id="862858657">
      <w:marLeft w:val="0"/>
      <w:marRight w:val="0"/>
      <w:marTop w:val="0"/>
      <w:marBottom w:val="0"/>
      <w:divBdr>
        <w:top w:val="none" w:sz="0" w:space="0" w:color="auto"/>
        <w:left w:val="none" w:sz="0" w:space="0" w:color="auto"/>
        <w:bottom w:val="none" w:sz="0" w:space="0" w:color="auto"/>
        <w:right w:val="none" w:sz="0" w:space="0" w:color="auto"/>
      </w:divBdr>
    </w:div>
    <w:div w:id="865948650">
      <w:marLeft w:val="0"/>
      <w:marRight w:val="0"/>
      <w:marTop w:val="0"/>
      <w:marBottom w:val="120"/>
      <w:divBdr>
        <w:top w:val="none" w:sz="0" w:space="0" w:color="auto"/>
        <w:left w:val="none" w:sz="0" w:space="0" w:color="auto"/>
        <w:bottom w:val="none" w:sz="0" w:space="0" w:color="auto"/>
        <w:right w:val="none" w:sz="0" w:space="0" w:color="auto"/>
      </w:divBdr>
      <w:divsChild>
        <w:div w:id="1911228341">
          <w:marLeft w:val="0"/>
          <w:marRight w:val="0"/>
          <w:marTop w:val="0"/>
          <w:marBottom w:val="0"/>
          <w:divBdr>
            <w:top w:val="none" w:sz="0" w:space="0" w:color="auto"/>
            <w:left w:val="none" w:sz="0" w:space="0" w:color="auto"/>
            <w:bottom w:val="none" w:sz="0" w:space="0" w:color="auto"/>
            <w:right w:val="none" w:sz="0" w:space="0" w:color="auto"/>
          </w:divBdr>
        </w:div>
      </w:divsChild>
    </w:div>
    <w:div w:id="884415159">
      <w:marLeft w:val="0"/>
      <w:marRight w:val="0"/>
      <w:marTop w:val="0"/>
      <w:marBottom w:val="0"/>
      <w:divBdr>
        <w:top w:val="none" w:sz="0" w:space="0" w:color="auto"/>
        <w:left w:val="none" w:sz="0" w:space="0" w:color="auto"/>
        <w:bottom w:val="none" w:sz="0" w:space="0" w:color="auto"/>
        <w:right w:val="none" w:sz="0" w:space="0" w:color="auto"/>
      </w:divBdr>
    </w:div>
    <w:div w:id="897595877">
      <w:marLeft w:val="0"/>
      <w:marRight w:val="0"/>
      <w:marTop w:val="0"/>
      <w:marBottom w:val="0"/>
      <w:divBdr>
        <w:top w:val="none" w:sz="0" w:space="0" w:color="auto"/>
        <w:left w:val="none" w:sz="0" w:space="0" w:color="auto"/>
        <w:bottom w:val="none" w:sz="0" w:space="0" w:color="auto"/>
        <w:right w:val="none" w:sz="0" w:space="0" w:color="auto"/>
      </w:divBdr>
    </w:div>
    <w:div w:id="924727466">
      <w:bodyDiv w:val="1"/>
      <w:marLeft w:val="0"/>
      <w:marRight w:val="0"/>
      <w:marTop w:val="0"/>
      <w:marBottom w:val="0"/>
      <w:divBdr>
        <w:top w:val="none" w:sz="0" w:space="0" w:color="auto"/>
        <w:left w:val="none" w:sz="0" w:space="0" w:color="auto"/>
        <w:bottom w:val="none" w:sz="0" w:space="0" w:color="auto"/>
        <w:right w:val="none" w:sz="0" w:space="0" w:color="auto"/>
      </w:divBdr>
    </w:div>
    <w:div w:id="930622872">
      <w:marLeft w:val="0"/>
      <w:marRight w:val="0"/>
      <w:marTop w:val="0"/>
      <w:marBottom w:val="120"/>
      <w:divBdr>
        <w:top w:val="none" w:sz="0" w:space="0" w:color="auto"/>
        <w:left w:val="none" w:sz="0" w:space="0" w:color="auto"/>
        <w:bottom w:val="none" w:sz="0" w:space="0" w:color="auto"/>
        <w:right w:val="none" w:sz="0" w:space="0" w:color="auto"/>
      </w:divBdr>
    </w:div>
    <w:div w:id="930704211">
      <w:marLeft w:val="0"/>
      <w:marRight w:val="0"/>
      <w:marTop w:val="0"/>
      <w:marBottom w:val="120"/>
      <w:divBdr>
        <w:top w:val="none" w:sz="0" w:space="0" w:color="auto"/>
        <w:left w:val="none" w:sz="0" w:space="0" w:color="auto"/>
        <w:bottom w:val="none" w:sz="0" w:space="0" w:color="auto"/>
        <w:right w:val="none" w:sz="0" w:space="0" w:color="auto"/>
      </w:divBdr>
      <w:divsChild>
        <w:div w:id="882408248">
          <w:marLeft w:val="0"/>
          <w:marRight w:val="0"/>
          <w:marTop w:val="0"/>
          <w:marBottom w:val="0"/>
          <w:divBdr>
            <w:top w:val="none" w:sz="0" w:space="0" w:color="auto"/>
            <w:left w:val="none" w:sz="0" w:space="0" w:color="auto"/>
            <w:bottom w:val="none" w:sz="0" w:space="0" w:color="auto"/>
            <w:right w:val="none" w:sz="0" w:space="0" w:color="auto"/>
          </w:divBdr>
        </w:div>
      </w:divsChild>
    </w:div>
    <w:div w:id="944196331">
      <w:marLeft w:val="0"/>
      <w:marRight w:val="0"/>
      <w:marTop w:val="0"/>
      <w:marBottom w:val="120"/>
      <w:divBdr>
        <w:top w:val="none" w:sz="0" w:space="0" w:color="auto"/>
        <w:left w:val="none" w:sz="0" w:space="0" w:color="auto"/>
        <w:bottom w:val="none" w:sz="0" w:space="0" w:color="auto"/>
        <w:right w:val="none" w:sz="0" w:space="0" w:color="auto"/>
      </w:divBdr>
      <w:divsChild>
        <w:div w:id="1188565388">
          <w:marLeft w:val="0"/>
          <w:marRight w:val="0"/>
          <w:marTop w:val="0"/>
          <w:marBottom w:val="0"/>
          <w:divBdr>
            <w:top w:val="none" w:sz="0" w:space="0" w:color="auto"/>
            <w:left w:val="none" w:sz="0" w:space="0" w:color="auto"/>
            <w:bottom w:val="none" w:sz="0" w:space="0" w:color="auto"/>
            <w:right w:val="none" w:sz="0" w:space="0" w:color="auto"/>
          </w:divBdr>
        </w:div>
      </w:divsChild>
    </w:div>
    <w:div w:id="974873446">
      <w:marLeft w:val="0"/>
      <w:marRight w:val="0"/>
      <w:marTop w:val="0"/>
      <w:marBottom w:val="120"/>
      <w:divBdr>
        <w:top w:val="none" w:sz="0" w:space="0" w:color="auto"/>
        <w:left w:val="none" w:sz="0" w:space="0" w:color="auto"/>
        <w:bottom w:val="none" w:sz="0" w:space="0" w:color="auto"/>
        <w:right w:val="none" w:sz="0" w:space="0" w:color="auto"/>
      </w:divBdr>
    </w:div>
    <w:div w:id="982468579">
      <w:marLeft w:val="0"/>
      <w:marRight w:val="0"/>
      <w:marTop w:val="0"/>
      <w:marBottom w:val="120"/>
      <w:divBdr>
        <w:top w:val="none" w:sz="0" w:space="0" w:color="auto"/>
        <w:left w:val="none" w:sz="0" w:space="0" w:color="auto"/>
        <w:bottom w:val="none" w:sz="0" w:space="0" w:color="auto"/>
        <w:right w:val="none" w:sz="0" w:space="0" w:color="auto"/>
      </w:divBdr>
    </w:div>
    <w:div w:id="995376120">
      <w:marLeft w:val="0"/>
      <w:marRight w:val="0"/>
      <w:marTop w:val="0"/>
      <w:marBottom w:val="120"/>
      <w:divBdr>
        <w:top w:val="none" w:sz="0" w:space="0" w:color="auto"/>
        <w:left w:val="none" w:sz="0" w:space="0" w:color="auto"/>
        <w:bottom w:val="none" w:sz="0" w:space="0" w:color="auto"/>
        <w:right w:val="none" w:sz="0" w:space="0" w:color="auto"/>
      </w:divBdr>
    </w:div>
    <w:div w:id="1003703797">
      <w:marLeft w:val="0"/>
      <w:marRight w:val="0"/>
      <w:marTop w:val="0"/>
      <w:marBottom w:val="0"/>
      <w:divBdr>
        <w:top w:val="none" w:sz="0" w:space="0" w:color="auto"/>
        <w:left w:val="none" w:sz="0" w:space="0" w:color="auto"/>
        <w:bottom w:val="none" w:sz="0" w:space="0" w:color="auto"/>
        <w:right w:val="none" w:sz="0" w:space="0" w:color="auto"/>
      </w:divBdr>
    </w:div>
    <w:div w:id="1034306984">
      <w:marLeft w:val="0"/>
      <w:marRight w:val="0"/>
      <w:marTop w:val="0"/>
      <w:marBottom w:val="0"/>
      <w:divBdr>
        <w:top w:val="none" w:sz="0" w:space="0" w:color="auto"/>
        <w:left w:val="none" w:sz="0" w:space="0" w:color="auto"/>
        <w:bottom w:val="none" w:sz="0" w:space="0" w:color="auto"/>
        <w:right w:val="none" w:sz="0" w:space="0" w:color="auto"/>
      </w:divBdr>
    </w:div>
    <w:div w:id="1046221967">
      <w:marLeft w:val="0"/>
      <w:marRight w:val="0"/>
      <w:marTop w:val="0"/>
      <w:marBottom w:val="120"/>
      <w:divBdr>
        <w:top w:val="none" w:sz="0" w:space="0" w:color="auto"/>
        <w:left w:val="none" w:sz="0" w:space="0" w:color="auto"/>
        <w:bottom w:val="none" w:sz="0" w:space="0" w:color="auto"/>
        <w:right w:val="none" w:sz="0" w:space="0" w:color="auto"/>
      </w:divBdr>
    </w:div>
    <w:div w:id="1075277259">
      <w:marLeft w:val="0"/>
      <w:marRight w:val="0"/>
      <w:marTop w:val="0"/>
      <w:marBottom w:val="0"/>
      <w:divBdr>
        <w:top w:val="none" w:sz="0" w:space="0" w:color="auto"/>
        <w:left w:val="none" w:sz="0" w:space="0" w:color="auto"/>
        <w:bottom w:val="none" w:sz="0" w:space="0" w:color="auto"/>
        <w:right w:val="none" w:sz="0" w:space="0" w:color="auto"/>
      </w:divBdr>
    </w:div>
    <w:div w:id="1077359822">
      <w:marLeft w:val="0"/>
      <w:marRight w:val="0"/>
      <w:marTop w:val="0"/>
      <w:marBottom w:val="120"/>
      <w:divBdr>
        <w:top w:val="none" w:sz="0" w:space="0" w:color="auto"/>
        <w:left w:val="none" w:sz="0" w:space="0" w:color="auto"/>
        <w:bottom w:val="none" w:sz="0" w:space="0" w:color="auto"/>
        <w:right w:val="none" w:sz="0" w:space="0" w:color="auto"/>
      </w:divBdr>
      <w:divsChild>
        <w:div w:id="1029180782">
          <w:marLeft w:val="0"/>
          <w:marRight w:val="0"/>
          <w:marTop w:val="0"/>
          <w:marBottom w:val="120"/>
          <w:divBdr>
            <w:top w:val="none" w:sz="0" w:space="0" w:color="auto"/>
            <w:left w:val="none" w:sz="0" w:space="0" w:color="auto"/>
            <w:bottom w:val="none" w:sz="0" w:space="0" w:color="auto"/>
            <w:right w:val="none" w:sz="0" w:space="0" w:color="auto"/>
          </w:divBdr>
        </w:div>
      </w:divsChild>
    </w:div>
    <w:div w:id="1080561915">
      <w:marLeft w:val="0"/>
      <w:marRight w:val="0"/>
      <w:marTop w:val="0"/>
      <w:marBottom w:val="120"/>
      <w:divBdr>
        <w:top w:val="none" w:sz="0" w:space="0" w:color="auto"/>
        <w:left w:val="none" w:sz="0" w:space="0" w:color="auto"/>
        <w:bottom w:val="none" w:sz="0" w:space="0" w:color="auto"/>
        <w:right w:val="none" w:sz="0" w:space="0" w:color="auto"/>
      </w:divBdr>
    </w:div>
    <w:div w:id="1084836694">
      <w:marLeft w:val="0"/>
      <w:marRight w:val="0"/>
      <w:marTop w:val="0"/>
      <w:marBottom w:val="0"/>
      <w:divBdr>
        <w:top w:val="none" w:sz="0" w:space="0" w:color="auto"/>
        <w:left w:val="none" w:sz="0" w:space="0" w:color="auto"/>
        <w:bottom w:val="none" w:sz="0" w:space="0" w:color="auto"/>
        <w:right w:val="none" w:sz="0" w:space="0" w:color="auto"/>
      </w:divBdr>
    </w:div>
    <w:div w:id="1085423901">
      <w:marLeft w:val="0"/>
      <w:marRight w:val="0"/>
      <w:marTop w:val="0"/>
      <w:marBottom w:val="0"/>
      <w:divBdr>
        <w:top w:val="none" w:sz="0" w:space="0" w:color="auto"/>
        <w:left w:val="none" w:sz="0" w:space="0" w:color="auto"/>
        <w:bottom w:val="none" w:sz="0" w:space="0" w:color="auto"/>
        <w:right w:val="none" w:sz="0" w:space="0" w:color="auto"/>
      </w:divBdr>
    </w:div>
    <w:div w:id="1087849675">
      <w:marLeft w:val="0"/>
      <w:marRight w:val="0"/>
      <w:marTop w:val="0"/>
      <w:marBottom w:val="0"/>
      <w:divBdr>
        <w:top w:val="none" w:sz="0" w:space="0" w:color="auto"/>
        <w:left w:val="none" w:sz="0" w:space="0" w:color="auto"/>
        <w:bottom w:val="none" w:sz="0" w:space="0" w:color="auto"/>
        <w:right w:val="none" w:sz="0" w:space="0" w:color="auto"/>
      </w:divBdr>
    </w:div>
    <w:div w:id="1099830968">
      <w:marLeft w:val="0"/>
      <w:marRight w:val="0"/>
      <w:marTop w:val="0"/>
      <w:marBottom w:val="0"/>
      <w:divBdr>
        <w:top w:val="none" w:sz="0" w:space="0" w:color="auto"/>
        <w:left w:val="none" w:sz="0" w:space="0" w:color="auto"/>
        <w:bottom w:val="none" w:sz="0" w:space="0" w:color="auto"/>
        <w:right w:val="none" w:sz="0" w:space="0" w:color="auto"/>
      </w:divBdr>
      <w:divsChild>
        <w:div w:id="1584026978">
          <w:marLeft w:val="0"/>
          <w:marRight w:val="0"/>
          <w:marTop w:val="0"/>
          <w:marBottom w:val="0"/>
          <w:divBdr>
            <w:top w:val="none" w:sz="0" w:space="0" w:color="auto"/>
            <w:left w:val="none" w:sz="0" w:space="0" w:color="auto"/>
            <w:bottom w:val="none" w:sz="0" w:space="0" w:color="auto"/>
            <w:right w:val="none" w:sz="0" w:space="0" w:color="auto"/>
          </w:divBdr>
        </w:div>
        <w:div w:id="552275667">
          <w:marLeft w:val="0"/>
          <w:marRight w:val="0"/>
          <w:marTop w:val="0"/>
          <w:marBottom w:val="0"/>
          <w:divBdr>
            <w:top w:val="none" w:sz="0" w:space="0" w:color="auto"/>
            <w:left w:val="none" w:sz="0" w:space="0" w:color="auto"/>
            <w:bottom w:val="none" w:sz="0" w:space="0" w:color="auto"/>
            <w:right w:val="none" w:sz="0" w:space="0" w:color="auto"/>
          </w:divBdr>
        </w:div>
        <w:div w:id="1173180518">
          <w:marLeft w:val="0"/>
          <w:marRight w:val="0"/>
          <w:marTop w:val="0"/>
          <w:marBottom w:val="0"/>
          <w:divBdr>
            <w:top w:val="none" w:sz="0" w:space="0" w:color="auto"/>
            <w:left w:val="none" w:sz="0" w:space="0" w:color="auto"/>
            <w:bottom w:val="none" w:sz="0" w:space="0" w:color="auto"/>
            <w:right w:val="none" w:sz="0" w:space="0" w:color="auto"/>
          </w:divBdr>
        </w:div>
        <w:div w:id="92090769">
          <w:marLeft w:val="0"/>
          <w:marRight w:val="0"/>
          <w:marTop w:val="0"/>
          <w:marBottom w:val="0"/>
          <w:divBdr>
            <w:top w:val="none" w:sz="0" w:space="0" w:color="auto"/>
            <w:left w:val="none" w:sz="0" w:space="0" w:color="auto"/>
            <w:bottom w:val="none" w:sz="0" w:space="0" w:color="auto"/>
            <w:right w:val="none" w:sz="0" w:space="0" w:color="auto"/>
          </w:divBdr>
        </w:div>
        <w:div w:id="810441746">
          <w:marLeft w:val="0"/>
          <w:marRight w:val="0"/>
          <w:marTop w:val="0"/>
          <w:marBottom w:val="0"/>
          <w:divBdr>
            <w:top w:val="none" w:sz="0" w:space="0" w:color="auto"/>
            <w:left w:val="none" w:sz="0" w:space="0" w:color="auto"/>
            <w:bottom w:val="none" w:sz="0" w:space="0" w:color="auto"/>
            <w:right w:val="none" w:sz="0" w:space="0" w:color="auto"/>
          </w:divBdr>
        </w:div>
      </w:divsChild>
    </w:div>
    <w:div w:id="1105731483">
      <w:marLeft w:val="0"/>
      <w:marRight w:val="0"/>
      <w:marTop w:val="0"/>
      <w:marBottom w:val="0"/>
      <w:divBdr>
        <w:top w:val="none" w:sz="0" w:space="0" w:color="auto"/>
        <w:left w:val="none" w:sz="0" w:space="0" w:color="auto"/>
        <w:bottom w:val="none" w:sz="0" w:space="0" w:color="auto"/>
        <w:right w:val="none" w:sz="0" w:space="0" w:color="auto"/>
      </w:divBdr>
    </w:div>
    <w:div w:id="1132091380">
      <w:marLeft w:val="0"/>
      <w:marRight w:val="0"/>
      <w:marTop w:val="0"/>
      <w:marBottom w:val="0"/>
      <w:divBdr>
        <w:top w:val="none" w:sz="0" w:space="0" w:color="auto"/>
        <w:left w:val="none" w:sz="0" w:space="0" w:color="auto"/>
        <w:bottom w:val="none" w:sz="0" w:space="0" w:color="auto"/>
        <w:right w:val="none" w:sz="0" w:space="0" w:color="auto"/>
      </w:divBdr>
    </w:div>
    <w:div w:id="1145583585">
      <w:marLeft w:val="0"/>
      <w:marRight w:val="0"/>
      <w:marTop w:val="0"/>
      <w:marBottom w:val="0"/>
      <w:divBdr>
        <w:top w:val="none" w:sz="0" w:space="0" w:color="auto"/>
        <w:left w:val="none" w:sz="0" w:space="0" w:color="auto"/>
        <w:bottom w:val="none" w:sz="0" w:space="0" w:color="auto"/>
        <w:right w:val="none" w:sz="0" w:space="0" w:color="auto"/>
      </w:divBdr>
    </w:div>
    <w:div w:id="1189295957">
      <w:marLeft w:val="0"/>
      <w:marRight w:val="0"/>
      <w:marTop w:val="0"/>
      <w:marBottom w:val="120"/>
      <w:divBdr>
        <w:top w:val="none" w:sz="0" w:space="0" w:color="auto"/>
        <w:left w:val="none" w:sz="0" w:space="0" w:color="auto"/>
        <w:bottom w:val="none" w:sz="0" w:space="0" w:color="auto"/>
        <w:right w:val="none" w:sz="0" w:space="0" w:color="auto"/>
      </w:divBdr>
    </w:div>
    <w:div w:id="1198857663">
      <w:marLeft w:val="0"/>
      <w:marRight w:val="0"/>
      <w:marTop w:val="0"/>
      <w:marBottom w:val="120"/>
      <w:divBdr>
        <w:top w:val="none" w:sz="0" w:space="0" w:color="auto"/>
        <w:left w:val="none" w:sz="0" w:space="0" w:color="auto"/>
        <w:bottom w:val="none" w:sz="0" w:space="0" w:color="auto"/>
        <w:right w:val="none" w:sz="0" w:space="0" w:color="auto"/>
      </w:divBdr>
    </w:div>
    <w:div w:id="1206214874">
      <w:marLeft w:val="0"/>
      <w:marRight w:val="0"/>
      <w:marTop w:val="0"/>
      <w:marBottom w:val="120"/>
      <w:divBdr>
        <w:top w:val="none" w:sz="0" w:space="0" w:color="auto"/>
        <w:left w:val="none" w:sz="0" w:space="0" w:color="auto"/>
        <w:bottom w:val="none" w:sz="0" w:space="0" w:color="auto"/>
        <w:right w:val="none" w:sz="0" w:space="0" w:color="auto"/>
      </w:divBdr>
      <w:divsChild>
        <w:div w:id="1735545757">
          <w:marLeft w:val="0"/>
          <w:marRight w:val="0"/>
          <w:marTop w:val="0"/>
          <w:marBottom w:val="0"/>
          <w:divBdr>
            <w:top w:val="none" w:sz="0" w:space="0" w:color="auto"/>
            <w:left w:val="none" w:sz="0" w:space="0" w:color="auto"/>
            <w:bottom w:val="none" w:sz="0" w:space="0" w:color="auto"/>
            <w:right w:val="none" w:sz="0" w:space="0" w:color="auto"/>
          </w:divBdr>
        </w:div>
      </w:divsChild>
    </w:div>
    <w:div w:id="1285042847">
      <w:marLeft w:val="0"/>
      <w:marRight w:val="0"/>
      <w:marTop w:val="0"/>
      <w:marBottom w:val="120"/>
      <w:divBdr>
        <w:top w:val="none" w:sz="0" w:space="0" w:color="auto"/>
        <w:left w:val="none" w:sz="0" w:space="0" w:color="auto"/>
        <w:bottom w:val="none" w:sz="0" w:space="0" w:color="auto"/>
        <w:right w:val="none" w:sz="0" w:space="0" w:color="auto"/>
      </w:divBdr>
      <w:divsChild>
        <w:div w:id="355157916">
          <w:marLeft w:val="0"/>
          <w:marRight w:val="0"/>
          <w:marTop w:val="0"/>
          <w:marBottom w:val="0"/>
          <w:divBdr>
            <w:top w:val="none" w:sz="0" w:space="0" w:color="auto"/>
            <w:left w:val="none" w:sz="0" w:space="0" w:color="auto"/>
            <w:bottom w:val="none" w:sz="0" w:space="0" w:color="auto"/>
            <w:right w:val="none" w:sz="0" w:space="0" w:color="auto"/>
          </w:divBdr>
        </w:div>
      </w:divsChild>
    </w:div>
    <w:div w:id="1287127725">
      <w:marLeft w:val="0"/>
      <w:marRight w:val="0"/>
      <w:marTop w:val="0"/>
      <w:marBottom w:val="120"/>
      <w:divBdr>
        <w:top w:val="none" w:sz="0" w:space="0" w:color="auto"/>
        <w:left w:val="none" w:sz="0" w:space="0" w:color="auto"/>
        <w:bottom w:val="none" w:sz="0" w:space="0" w:color="auto"/>
        <w:right w:val="none" w:sz="0" w:space="0" w:color="auto"/>
      </w:divBdr>
    </w:div>
    <w:div w:id="1293560327">
      <w:marLeft w:val="0"/>
      <w:marRight w:val="0"/>
      <w:marTop w:val="0"/>
      <w:marBottom w:val="0"/>
      <w:divBdr>
        <w:top w:val="none" w:sz="0" w:space="0" w:color="auto"/>
        <w:left w:val="none" w:sz="0" w:space="0" w:color="auto"/>
        <w:bottom w:val="none" w:sz="0" w:space="0" w:color="auto"/>
        <w:right w:val="none" w:sz="0" w:space="0" w:color="auto"/>
      </w:divBdr>
    </w:div>
    <w:div w:id="1300919479">
      <w:marLeft w:val="0"/>
      <w:marRight w:val="0"/>
      <w:marTop w:val="0"/>
      <w:marBottom w:val="120"/>
      <w:divBdr>
        <w:top w:val="none" w:sz="0" w:space="0" w:color="auto"/>
        <w:left w:val="none" w:sz="0" w:space="0" w:color="auto"/>
        <w:bottom w:val="none" w:sz="0" w:space="0" w:color="auto"/>
        <w:right w:val="none" w:sz="0" w:space="0" w:color="auto"/>
      </w:divBdr>
      <w:divsChild>
        <w:div w:id="1839148591">
          <w:marLeft w:val="0"/>
          <w:marRight w:val="0"/>
          <w:marTop w:val="0"/>
          <w:marBottom w:val="0"/>
          <w:divBdr>
            <w:top w:val="none" w:sz="0" w:space="0" w:color="auto"/>
            <w:left w:val="none" w:sz="0" w:space="0" w:color="auto"/>
            <w:bottom w:val="none" w:sz="0" w:space="0" w:color="auto"/>
            <w:right w:val="none" w:sz="0" w:space="0" w:color="auto"/>
          </w:divBdr>
        </w:div>
      </w:divsChild>
    </w:div>
    <w:div w:id="1332753590">
      <w:marLeft w:val="0"/>
      <w:marRight w:val="0"/>
      <w:marTop w:val="0"/>
      <w:marBottom w:val="0"/>
      <w:divBdr>
        <w:top w:val="none" w:sz="0" w:space="0" w:color="auto"/>
        <w:left w:val="none" w:sz="0" w:space="0" w:color="auto"/>
        <w:bottom w:val="none" w:sz="0" w:space="0" w:color="auto"/>
        <w:right w:val="none" w:sz="0" w:space="0" w:color="auto"/>
      </w:divBdr>
    </w:div>
    <w:div w:id="1361971240">
      <w:marLeft w:val="0"/>
      <w:marRight w:val="0"/>
      <w:marTop w:val="0"/>
      <w:marBottom w:val="0"/>
      <w:divBdr>
        <w:top w:val="none" w:sz="0" w:space="0" w:color="auto"/>
        <w:left w:val="none" w:sz="0" w:space="0" w:color="auto"/>
        <w:bottom w:val="none" w:sz="0" w:space="0" w:color="auto"/>
        <w:right w:val="none" w:sz="0" w:space="0" w:color="auto"/>
      </w:divBdr>
      <w:divsChild>
        <w:div w:id="1910574444">
          <w:marLeft w:val="0"/>
          <w:marRight w:val="0"/>
          <w:marTop w:val="0"/>
          <w:marBottom w:val="0"/>
          <w:divBdr>
            <w:top w:val="none" w:sz="0" w:space="0" w:color="auto"/>
            <w:left w:val="none" w:sz="0" w:space="0" w:color="auto"/>
            <w:bottom w:val="none" w:sz="0" w:space="0" w:color="auto"/>
            <w:right w:val="none" w:sz="0" w:space="0" w:color="auto"/>
          </w:divBdr>
        </w:div>
        <w:div w:id="1865048631">
          <w:marLeft w:val="0"/>
          <w:marRight w:val="0"/>
          <w:marTop w:val="0"/>
          <w:marBottom w:val="0"/>
          <w:divBdr>
            <w:top w:val="none" w:sz="0" w:space="0" w:color="auto"/>
            <w:left w:val="none" w:sz="0" w:space="0" w:color="auto"/>
            <w:bottom w:val="none" w:sz="0" w:space="0" w:color="auto"/>
            <w:right w:val="none" w:sz="0" w:space="0" w:color="auto"/>
          </w:divBdr>
        </w:div>
        <w:div w:id="1848980843">
          <w:marLeft w:val="0"/>
          <w:marRight w:val="0"/>
          <w:marTop w:val="0"/>
          <w:marBottom w:val="0"/>
          <w:divBdr>
            <w:top w:val="none" w:sz="0" w:space="0" w:color="auto"/>
            <w:left w:val="none" w:sz="0" w:space="0" w:color="auto"/>
            <w:bottom w:val="none" w:sz="0" w:space="0" w:color="auto"/>
            <w:right w:val="none" w:sz="0" w:space="0" w:color="auto"/>
          </w:divBdr>
        </w:div>
        <w:div w:id="1639997504">
          <w:marLeft w:val="0"/>
          <w:marRight w:val="0"/>
          <w:marTop w:val="0"/>
          <w:marBottom w:val="0"/>
          <w:divBdr>
            <w:top w:val="none" w:sz="0" w:space="0" w:color="auto"/>
            <w:left w:val="none" w:sz="0" w:space="0" w:color="auto"/>
            <w:bottom w:val="none" w:sz="0" w:space="0" w:color="auto"/>
            <w:right w:val="none" w:sz="0" w:space="0" w:color="auto"/>
          </w:divBdr>
        </w:div>
        <w:div w:id="713385939">
          <w:marLeft w:val="0"/>
          <w:marRight w:val="0"/>
          <w:marTop w:val="0"/>
          <w:marBottom w:val="0"/>
          <w:divBdr>
            <w:top w:val="none" w:sz="0" w:space="0" w:color="auto"/>
            <w:left w:val="none" w:sz="0" w:space="0" w:color="auto"/>
            <w:bottom w:val="none" w:sz="0" w:space="0" w:color="auto"/>
            <w:right w:val="none" w:sz="0" w:space="0" w:color="auto"/>
          </w:divBdr>
        </w:div>
        <w:div w:id="880631053">
          <w:marLeft w:val="0"/>
          <w:marRight w:val="0"/>
          <w:marTop w:val="0"/>
          <w:marBottom w:val="0"/>
          <w:divBdr>
            <w:top w:val="none" w:sz="0" w:space="0" w:color="auto"/>
            <w:left w:val="none" w:sz="0" w:space="0" w:color="auto"/>
            <w:bottom w:val="none" w:sz="0" w:space="0" w:color="auto"/>
            <w:right w:val="none" w:sz="0" w:space="0" w:color="auto"/>
          </w:divBdr>
        </w:div>
        <w:div w:id="1654986224">
          <w:marLeft w:val="0"/>
          <w:marRight w:val="0"/>
          <w:marTop w:val="0"/>
          <w:marBottom w:val="0"/>
          <w:divBdr>
            <w:top w:val="none" w:sz="0" w:space="0" w:color="auto"/>
            <w:left w:val="none" w:sz="0" w:space="0" w:color="auto"/>
            <w:bottom w:val="none" w:sz="0" w:space="0" w:color="auto"/>
            <w:right w:val="none" w:sz="0" w:space="0" w:color="auto"/>
          </w:divBdr>
        </w:div>
        <w:div w:id="416176228">
          <w:marLeft w:val="0"/>
          <w:marRight w:val="0"/>
          <w:marTop w:val="0"/>
          <w:marBottom w:val="0"/>
          <w:divBdr>
            <w:top w:val="none" w:sz="0" w:space="0" w:color="auto"/>
            <w:left w:val="none" w:sz="0" w:space="0" w:color="auto"/>
            <w:bottom w:val="none" w:sz="0" w:space="0" w:color="auto"/>
            <w:right w:val="none" w:sz="0" w:space="0" w:color="auto"/>
          </w:divBdr>
        </w:div>
        <w:div w:id="380860041">
          <w:marLeft w:val="0"/>
          <w:marRight w:val="0"/>
          <w:marTop w:val="0"/>
          <w:marBottom w:val="0"/>
          <w:divBdr>
            <w:top w:val="none" w:sz="0" w:space="0" w:color="auto"/>
            <w:left w:val="none" w:sz="0" w:space="0" w:color="auto"/>
            <w:bottom w:val="none" w:sz="0" w:space="0" w:color="auto"/>
            <w:right w:val="none" w:sz="0" w:space="0" w:color="auto"/>
          </w:divBdr>
        </w:div>
        <w:div w:id="578247904">
          <w:marLeft w:val="0"/>
          <w:marRight w:val="0"/>
          <w:marTop w:val="0"/>
          <w:marBottom w:val="0"/>
          <w:divBdr>
            <w:top w:val="none" w:sz="0" w:space="0" w:color="auto"/>
            <w:left w:val="none" w:sz="0" w:space="0" w:color="auto"/>
            <w:bottom w:val="none" w:sz="0" w:space="0" w:color="auto"/>
            <w:right w:val="none" w:sz="0" w:space="0" w:color="auto"/>
          </w:divBdr>
        </w:div>
        <w:div w:id="267546365">
          <w:marLeft w:val="0"/>
          <w:marRight w:val="0"/>
          <w:marTop w:val="0"/>
          <w:marBottom w:val="0"/>
          <w:divBdr>
            <w:top w:val="none" w:sz="0" w:space="0" w:color="auto"/>
            <w:left w:val="none" w:sz="0" w:space="0" w:color="auto"/>
            <w:bottom w:val="none" w:sz="0" w:space="0" w:color="auto"/>
            <w:right w:val="none" w:sz="0" w:space="0" w:color="auto"/>
          </w:divBdr>
        </w:div>
        <w:div w:id="280887392">
          <w:marLeft w:val="0"/>
          <w:marRight w:val="0"/>
          <w:marTop w:val="0"/>
          <w:marBottom w:val="0"/>
          <w:divBdr>
            <w:top w:val="none" w:sz="0" w:space="0" w:color="auto"/>
            <w:left w:val="none" w:sz="0" w:space="0" w:color="auto"/>
            <w:bottom w:val="none" w:sz="0" w:space="0" w:color="auto"/>
            <w:right w:val="none" w:sz="0" w:space="0" w:color="auto"/>
          </w:divBdr>
        </w:div>
        <w:div w:id="1510756036">
          <w:marLeft w:val="0"/>
          <w:marRight w:val="0"/>
          <w:marTop w:val="0"/>
          <w:marBottom w:val="0"/>
          <w:divBdr>
            <w:top w:val="none" w:sz="0" w:space="0" w:color="auto"/>
            <w:left w:val="none" w:sz="0" w:space="0" w:color="auto"/>
            <w:bottom w:val="none" w:sz="0" w:space="0" w:color="auto"/>
            <w:right w:val="none" w:sz="0" w:space="0" w:color="auto"/>
          </w:divBdr>
        </w:div>
        <w:div w:id="1413578240">
          <w:marLeft w:val="0"/>
          <w:marRight w:val="0"/>
          <w:marTop w:val="0"/>
          <w:marBottom w:val="0"/>
          <w:divBdr>
            <w:top w:val="none" w:sz="0" w:space="0" w:color="auto"/>
            <w:left w:val="none" w:sz="0" w:space="0" w:color="auto"/>
            <w:bottom w:val="none" w:sz="0" w:space="0" w:color="auto"/>
            <w:right w:val="none" w:sz="0" w:space="0" w:color="auto"/>
          </w:divBdr>
        </w:div>
        <w:div w:id="1672488392">
          <w:marLeft w:val="0"/>
          <w:marRight w:val="0"/>
          <w:marTop w:val="0"/>
          <w:marBottom w:val="0"/>
          <w:divBdr>
            <w:top w:val="none" w:sz="0" w:space="0" w:color="auto"/>
            <w:left w:val="none" w:sz="0" w:space="0" w:color="auto"/>
            <w:bottom w:val="none" w:sz="0" w:space="0" w:color="auto"/>
            <w:right w:val="none" w:sz="0" w:space="0" w:color="auto"/>
          </w:divBdr>
        </w:div>
        <w:div w:id="1815415596">
          <w:marLeft w:val="0"/>
          <w:marRight w:val="0"/>
          <w:marTop w:val="0"/>
          <w:marBottom w:val="0"/>
          <w:divBdr>
            <w:top w:val="none" w:sz="0" w:space="0" w:color="auto"/>
            <w:left w:val="none" w:sz="0" w:space="0" w:color="auto"/>
            <w:bottom w:val="none" w:sz="0" w:space="0" w:color="auto"/>
            <w:right w:val="none" w:sz="0" w:space="0" w:color="auto"/>
          </w:divBdr>
        </w:div>
        <w:div w:id="628433317">
          <w:marLeft w:val="0"/>
          <w:marRight w:val="0"/>
          <w:marTop w:val="0"/>
          <w:marBottom w:val="0"/>
          <w:divBdr>
            <w:top w:val="none" w:sz="0" w:space="0" w:color="auto"/>
            <w:left w:val="none" w:sz="0" w:space="0" w:color="auto"/>
            <w:bottom w:val="none" w:sz="0" w:space="0" w:color="auto"/>
            <w:right w:val="none" w:sz="0" w:space="0" w:color="auto"/>
          </w:divBdr>
        </w:div>
      </w:divsChild>
    </w:div>
    <w:div w:id="1363020847">
      <w:marLeft w:val="0"/>
      <w:marRight w:val="0"/>
      <w:marTop w:val="0"/>
      <w:marBottom w:val="0"/>
      <w:divBdr>
        <w:top w:val="none" w:sz="0" w:space="0" w:color="auto"/>
        <w:left w:val="none" w:sz="0" w:space="0" w:color="auto"/>
        <w:bottom w:val="none" w:sz="0" w:space="0" w:color="auto"/>
        <w:right w:val="none" w:sz="0" w:space="0" w:color="auto"/>
      </w:divBdr>
    </w:div>
    <w:div w:id="1369181864">
      <w:marLeft w:val="0"/>
      <w:marRight w:val="0"/>
      <w:marTop w:val="0"/>
      <w:marBottom w:val="0"/>
      <w:divBdr>
        <w:top w:val="none" w:sz="0" w:space="0" w:color="auto"/>
        <w:left w:val="none" w:sz="0" w:space="0" w:color="auto"/>
        <w:bottom w:val="none" w:sz="0" w:space="0" w:color="auto"/>
        <w:right w:val="none" w:sz="0" w:space="0" w:color="auto"/>
      </w:divBdr>
    </w:div>
    <w:div w:id="1379009975">
      <w:marLeft w:val="0"/>
      <w:marRight w:val="0"/>
      <w:marTop w:val="0"/>
      <w:marBottom w:val="120"/>
      <w:divBdr>
        <w:top w:val="none" w:sz="0" w:space="0" w:color="auto"/>
        <w:left w:val="none" w:sz="0" w:space="0" w:color="auto"/>
        <w:bottom w:val="none" w:sz="0" w:space="0" w:color="auto"/>
        <w:right w:val="none" w:sz="0" w:space="0" w:color="auto"/>
      </w:divBdr>
    </w:div>
    <w:div w:id="1405838726">
      <w:marLeft w:val="0"/>
      <w:marRight w:val="0"/>
      <w:marTop w:val="0"/>
      <w:marBottom w:val="0"/>
      <w:divBdr>
        <w:top w:val="none" w:sz="0" w:space="0" w:color="auto"/>
        <w:left w:val="none" w:sz="0" w:space="0" w:color="auto"/>
        <w:bottom w:val="none" w:sz="0" w:space="0" w:color="auto"/>
        <w:right w:val="none" w:sz="0" w:space="0" w:color="auto"/>
      </w:divBdr>
    </w:div>
    <w:div w:id="1416318700">
      <w:marLeft w:val="0"/>
      <w:marRight w:val="0"/>
      <w:marTop w:val="0"/>
      <w:marBottom w:val="0"/>
      <w:divBdr>
        <w:top w:val="none" w:sz="0" w:space="0" w:color="auto"/>
        <w:left w:val="none" w:sz="0" w:space="0" w:color="auto"/>
        <w:bottom w:val="none" w:sz="0" w:space="0" w:color="auto"/>
        <w:right w:val="none" w:sz="0" w:space="0" w:color="auto"/>
      </w:divBdr>
    </w:div>
    <w:div w:id="1434671110">
      <w:marLeft w:val="0"/>
      <w:marRight w:val="0"/>
      <w:marTop w:val="0"/>
      <w:marBottom w:val="0"/>
      <w:divBdr>
        <w:top w:val="none" w:sz="0" w:space="0" w:color="auto"/>
        <w:left w:val="none" w:sz="0" w:space="0" w:color="auto"/>
        <w:bottom w:val="none" w:sz="0" w:space="0" w:color="auto"/>
        <w:right w:val="none" w:sz="0" w:space="0" w:color="auto"/>
      </w:divBdr>
    </w:div>
    <w:div w:id="1437169794">
      <w:marLeft w:val="0"/>
      <w:marRight w:val="0"/>
      <w:marTop w:val="0"/>
      <w:marBottom w:val="120"/>
      <w:divBdr>
        <w:top w:val="none" w:sz="0" w:space="0" w:color="auto"/>
        <w:left w:val="none" w:sz="0" w:space="0" w:color="auto"/>
        <w:bottom w:val="none" w:sz="0" w:space="0" w:color="auto"/>
        <w:right w:val="none" w:sz="0" w:space="0" w:color="auto"/>
      </w:divBdr>
      <w:divsChild>
        <w:div w:id="1057975942">
          <w:marLeft w:val="0"/>
          <w:marRight w:val="0"/>
          <w:marTop w:val="0"/>
          <w:marBottom w:val="0"/>
          <w:divBdr>
            <w:top w:val="none" w:sz="0" w:space="0" w:color="auto"/>
            <w:left w:val="none" w:sz="0" w:space="0" w:color="auto"/>
            <w:bottom w:val="none" w:sz="0" w:space="0" w:color="auto"/>
            <w:right w:val="none" w:sz="0" w:space="0" w:color="auto"/>
          </w:divBdr>
          <w:divsChild>
            <w:div w:id="1031734491">
              <w:marLeft w:val="0"/>
              <w:marRight w:val="0"/>
              <w:marTop w:val="0"/>
              <w:marBottom w:val="0"/>
              <w:divBdr>
                <w:top w:val="none" w:sz="0" w:space="0" w:color="auto"/>
                <w:left w:val="none" w:sz="0" w:space="0" w:color="auto"/>
                <w:bottom w:val="none" w:sz="0" w:space="0" w:color="auto"/>
                <w:right w:val="none" w:sz="0" w:space="0" w:color="auto"/>
              </w:divBdr>
            </w:div>
            <w:div w:id="1489203303">
              <w:marLeft w:val="0"/>
              <w:marRight w:val="0"/>
              <w:marTop w:val="0"/>
              <w:marBottom w:val="0"/>
              <w:divBdr>
                <w:top w:val="none" w:sz="0" w:space="0" w:color="auto"/>
                <w:left w:val="none" w:sz="0" w:space="0" w:color="auto"/>
                <w:bottom w:val="none" w:sz="0" w:space="0" w:color="auto"/>
                <w:right w:val="none" w:sz="0" w:space="0" w:color="auto"/>
              </w:divBdr>
            </w:div>
          </w:divsChild>
        </w:div>
        <w:div w:id="1107769486">
          <w:marLeft w:val="0"/>
          <w:marRight w:val="0"/>
          <w:marTop w:val="0"/>
          <w:marBottom w:val="120"/>
          <w:divBdr>
            <w:top w:val="none" w:sz="0" w:space="0" w:color="auto"/>
            <w:left w:val="none" w:sz="0" w:space="0" w:color="auto"/>
            <w:bottom w:val="none" w:sz="0" w:space="0" w:color="auto"/>
            <w:right w:val="none" w:sz="0" w:space="0" w:color="auto"/>
          </w:divBdr>
        </w:div>
        <w:div w:id="528689442">
          <w:marLeft w:val="0"/>
          <w:marRight w:val="0"/>
          <w:marTop w:val="0"/>
          <w:marBottom w:val="0"/>
          <w:divBdr>
            <w:top w:val="none" w:sz="0" w:space="0" w:color="auto"/>
            <w:left w:val="none" w:sz="0" w:space="0" w:color="auto"/>
            <w:bottom w:val="none" w:sz="0" w:space="0" w:color="auto"/>
            <w:right w:val="none" w:sz="0" w:space="0" w:color="auto"/>
          </w:divBdr>
          <w:divsChild>
            <w:div w:id="723334534">
              <w:marLeft w:val="0"/>
              <w:marRight w:val="0"/>
              <w:marTop w:val="0"/>
              <w:marBottom w:val="0"/>
              <w:divBdr>
                <w:top w:val="none" w:sz="0" w:space="0" w:color="auto"/>
                <w:left w:val="none" w:sz="0" w:space="0" w:color="auto"/>
                <w:bottom w:val="none" w:sz="0" w:space="0" w:color="auto"/>
                <w:right w:val="none" w:sz="0" w:space="0" w:color="auto"/>
              </w:divBdr>
            </w:div>
            <w:div w:id="1744139490">
              <w:marLeft w:val="0"/>
              <w:marRight w:val="0"/>
              <w:marTop w:val="0"/>
              <w:marBottom w:val="0"/>
              <w:divBdr>
                <w:top w:val="none" w:sz="0" w:space="0" w:color="auto"/>
                <w:left w:val="none" w:sz="0" w:space="0" w:color="auto"/>
                <w:bottom w:val="none" w:sz="0" w:space="0" w:color="auto"/>
                <w:right w:val="none" w:sz="0" w:space="0" w:color="auto"/>
              </w:divBdr>
            </w:div>
          </w:divsChild>
        </w:div>
        <w:div w:id="4326865">
          <w:marLeft w:val="0"/>
          <w:marRight w:val="0"/>
          <w:marTop w:val="0"/>
          <w:marBottom w:val="120"/>
          <w:divBdr>
            <w:top w:val="none" w:sz="0" w:space="0" w:color="auto"/>
            <w:left w:val="none" w:sz="0" w:space="0" w:color="auto"/>
            <w:bottom w:val="none" w:sz="0" w:space="0" w:color="auto"/>
            <w:right w:val="none" w:sz="0" w:space="0" w:color="auto"/>
          </w:divBdr>
        </w:div>
        <w:div w:id="1901675868">
          <w:marLeft w:val="0"/>
          <w:marRight w:val="0"/>
          <w:marTop w:val="0"/>
          <w:marBottom w:val="0"/>
          <w:divBdr>
            <w:top w:val="none" w:sz="0" w:space="0" w:color="auto"/>
            <w:left w:val="none" w:sz="0" w:space="0" w:color="auto"/>
            <w:bottom w:val="none" w:sz="0" w:space="0" w:color="auto"/>
            <w:right w:val="none" w:sz="0" w:space="0" w:color="auto"/>
          </w:divBdr>
          <w:divsChild>
            <w:div w:id="595405614">
              <w:marLeft w:val="0"/>
              <w:marRight w:val="0"/>
              <w:marTop w:val="0"/>
              <w:marBottom w:val="0"/>
              <w:divBdr>
                <w:top w:val="none" w:sz="0" w:space="0" w:color="auto"/>
                <w:left w:val="none" w:sz="0" w:space="0" w:color="auto"/>
                <w:bottom w:val="none" w:sz="0" w:space="0" w:color="auto"/>
                <w:right w:val="none" w:sz="0" w:space="0" w:color="auto"/>
              </w:divBdr>
            </w:div>
            <w:div w:id="310911818">
              <w:marLeft w:val="0"/>
              <w:marRight w:val="0"/>
              <w:marTop w:val="0"/>
              <w:marBottom w:val="0"/>
              <w:divBdr>
                <w:top w:val="none" w:sz="0" w:space="0" w:color="auto"/>
                <w:left w:val="none" w:sz="0" w:space="0" w:color="auto"/>
                <w:bottom w:val="none" w:sz="0" w:space="0" w:color="auto"/>
                <w:right w:val="none" w:sz="0" w:space="0" w:color="auto"/>
              </w:divBdr>
            </w:div>
          </w:divsChild>
        </w:div>
        <w:div w:id="1770154848">
          <w:marLeft w:val="0"/>
          <w:marRight w:val="0"/>
          <w:marTop w:val="0"/>
          <w:marBottom w:val="120"/>
          <w:divBdr>
            <w:top w:val="none" w:sz="0" w:space="0" w:color="auto"/>
            <w:left w:val="none" w:sz="0" w:space="0" w:color="auto"/>
            <w:bottom w:val="none" w:sz="0" w:space="0" w:color="auto"/>
            <w:right w:val="none" w:sz="0" w:space="0" w:color="auto"/>
          </w:divBdr>
        </w:div>
        <w:div w:id="710419789">
          <w:marLeft w:val="0"/>
          <w:marRight w:val="0"/>
          <w:marTop w:val="0"/>
          <w:marBottom w:val="0"/>
          <w:divBdr>
            <w:top w:val="none" w:sz="0" w:space="0" w:color="auto"/>
            <w:left w:val="none" w:sz="0" w:space="0" w:color="auto"/>
            <w:bottom w:val="none" w:sz="0" w:space="0" w:color="auto"/>
            <w:right w:val="none" w:sz="0" w:space="0" w:color="auto"/>
          </w:divBdr>
          <w:divsChild>
            <w:div w:id="1509172428">
              <w:marLeft w:val="0"/>
              <w:marRight w:val="0"/>
              <w:marTop w:val="0"/>
              <w:marBottom w:val="0"/>
              <w:divBdr>
                <w:top w:val="none" w:sz="0" w:space="0" w:color="auto"/>
                <w:left w:val="none" w:sz="0" w:space="0" w:color="auto"/>
                <w:bottom w:val="none" w:sz="0" w:space="0" w:color="auto"/>
                <w:right w:val="none" w:sz="0" w:space="0" w:color="auto"/>
              </w:divBdr>
            </w:div>
            <w:div w:id="1074626350">
              <w:marLeft w:val="0"/>
              <w:marRight w:val="0"/>
              <w:marTop w:val="0"/>
              <w:marBottom w:val="0"/>
              <w:divBdr>
                <w:top w:val="none" w:sz="0" w:space="0" w:color="auto"/>
                <w:left w:val="none" w:sz="0" w:space="0" w:color="auto"/>
                <w:bottom w:val="none" w:sz="0" w:space="0" w:color="auto"/>
                <w:right w:val="none" w:sz="0" w:space="0" w:color="auto"/>
              </w:divBdr>
            </w:div>
          </w:divsChild>
        </w:div>
        <w:div w:id="201213988">
          <w:marLeft w:val="0"/>
          <w:marRight w:val="0"/>
          <w:marTop w:val="0"/>
          <w:marBottom w:val="120"/>
          <w:divBdr>
            <w:top w:val="none" w:sz="0" w:space="0" w:color="auto"/>
            <w:left w:val="none" w:sz="0" w:space="0" w:color="auto"/>
            <w:bottom w:val="none" w:sz="0" w:space="0" w:color="auto"/>
            <w:right w:val="none" w:sz="0" w:space="0" w:color="auto"/>
          </w:divBdr>
        </w:div>
        <w:div w:id="350762432">
          <w:marLeft w:val="0"/>
          <w:marRight w:val="0"/>
          <w:marTop w:val="0"/>
          <w:marBottom w:val="0"/>
          <w:divBdr>
            <w:top w:val="none" w:sz="0" w:space="0" w:color="auto"/>
            <w:left w:val="none" w:sz="0" w:space="0" w:color="auto"/>
            <w:bottom w:val="none" w:sz="0" w:space="0" w:color="auto"/>
            <w:right w:val="none" w:sz="0" w:space="0" w:color="auto"/>
          </w:divBdr>
          <w:divsChild>
            <w:div w:id="513883904">
              <w:marLeft w:val="0"/>
              <w:marRight w:val="0"/>
              <w:marTop w:val="0"/>
              <w:marBottom w:val="0"/>
              <w:divBdr>
                <w:top w:val="none" w:sz="0" w:space="0" w:color="auto"/>
                <w:left w:val="none" w:sz="0" w:space="0" w:color="auto"/>
                <w:bottom w:val="none" w:sz="0" w:space="0" w:color="auto"/>
                <w:right w:val="none" w:sz="0" w:space="0" w:color="auto"/>
              </w:divBdr>
            </w:div>
            <w:div w:id="1975062523">
              <w:marLeft w:val="0"/>
              <w:marRight w:val="0"/>
              <w:marTop w:val="0"/>
              <w:marBottom w:val="0"/>
              <w:divBdr>
                <w:top w:val="none" w:sz="0" w:space="0" w:color="auto"/>
                <w:left w:val="none" w:sz="0" w:space="0" w:color="auto"/>
                <w:bottom w:val="none" w:sz="0" w:space="0" w:color="auto"/>
                <w:right w:val="none" w:sz="0" w:space="0" w:color="auto"/>
              </w:divBdr>
            </w:div>
          </w:divsChild>
        </w:div>
        <w:div w:id="453448293">
          <w:marLeft w:val="0"/>
          <w:marRight w:val="0"/>
          <w:marTop w:val="0"/>
          <w:marBottom w:val="120"/>
          <w:divBdr>
            <w:top w:val="none" w:sz="0" w:space="0" w:color="auto"/>
            <w:left w:val="none" w:sz="0" w:space="0" w:color="auto"/>
            <w:bottom w:val="none" w:sz="0" w:space="0" w:color="auto"/>
            <w:right w:val="none" w:sz="0" w:space="0" w:color="auto"/>
          </w:divBdr>
        </w:div>
        <w:div w:id="713234267">
          <w:marLeft w:val="0"/>
          <w:marRight w:val="0"/>
          <w:marTop w:val="0"/>
          <w:marBottom w:val="0"/>
          <w:divBdr>
            <w:top w:val="none" w:sz="0" w:space="0" w:color="auto"/>
            <w:left w:val="none" w:sz="0" w:space="0" w:color="auto"/>
            <w:bottom w:val="none" w:sz="0" w:space="0" w:color="auto"/>
            <w:right w:val="none" w:sz="0" w:space="0" w:color="auto"/>
          </w:divBdr>
        </w:div>
        <w:div w:id="340088340">
          <w:marLeft w:val="0"/>
          <w:marRight w:val="0"/>
          <w:marTop w:val="0"/>
          <w:marBottom w:val="120"/>
          <w:divBdr>
            <w:top w:val="none" w:sz="0" w:space="0" w:color="auto"/>
            <w:left w:val="none" w:sz="0" w:space="0" w:color="auto"/>
            <w:bottom w:val="none" w:sz="0" w:space="0" w:color="auto"/>
            <w:right w:val="none" w:sz="0" w:space="0" w:color="auto"/>
          </w:divBdr>
        </w:div>
        <w:div w:id="1599484991">
          <w:marLeft w:val="0"/>
          <w:marRight w:val="0"/>
          <w:marTop w:val="0"/>
          <w:marBottom w:val="0"/>
          <w:divBdr>
            <w:top w:val="none" w:sz="0" w:space="0" w:color="auto"/>
            <w:left w:val="none" w:sz="0" w:space="0" w:color="auto"/>
            <w:bottom w:val="none" w:sz="0" w:space="0" w:color="auto"/>
            <w:right w:val="none" w:sz="0" w:space="0" w:color="auto"/>
          </w:divBdr>
        </w:div>
        <w:div w:id="1850176837">
          <w:marLeft w:val="0"/>
          <w:marRight w:val="0"/>
          <w:marTop w:val="0"/>
          <w:marBottom w:val="120"/>
          <w:divBdr>
            <w:top w:val="none" w:sz="0" w:space="0" w:color="auto"/>
            <w:left w:val="none" w:sz="0" w:space="0" w:color="auto"/>
            <w:bottom w:val="none" w:sz="0" w:space="0" w:color="auto"/>
            <w:right w:val="none" w:sz="0" w:space="0" w:color="auto"/>
          </w:divBdr>
        </w:div>
        <w:div w:id="567812057">
          <w:marLeft w:val="0"/>
          <w:marRight w:val="0"/>
          <w:marTop w:val="0"/>
          <w:marBottom w:val="0"/>
          <w:divBdr>
            <w:top w:val="none" w:sz="0" w:space="0" w:color="auto"/>
            <w:left w:val="none" w:sz="0" w:space="0" w:color="auto"/>
            <w:bottom w:val="none" w:sz="0" w:space="0" w:color="auto"/>
            <w:right w:val="none" w:sz="0" w:space="0" w:color="auto"/>
          </w:divBdr>
          <w:divsChild>
            <w:div w:id="2100061863">
              <w:marLeft w:val="0"/>
              <w:marRight w:val="0"/>
              <w:marTop w:val="0"/>
              <w:marBottom w:val="0"/>
              <w:divBdr>
                <w:top w:val="none" w:sz="0" w:space="0" w:color="auto"/>
                <w:left w:val="none" w:sz="0" w:space="0" w:color="auto"/>
                <w:bottom w:val="none" w:sz="0" w:space="0" w:color="auto"/>
                <w:right w:val="none" w:sz="0" w:space="0" w:color="auto"/>
              </w:divBdr>
            </w:div>
            <w:div w:id="828979772">
              <w:marLeft w:val="0"/>
              <w:marRight w:val="0"/>
              <w:marTop w:val="0"/>
              <w:marBottom w:val="0"/>
              <w:divBdr>
                <w:top w:val="none" w:sz="0" w:space="0" w:color="auto"/>
                <w:left w:val="none" w:sz="0" w:space="0" w:color="auto"/>
                <w:bottom w:val="none" w:sz="0" w:space="0" w:color="auto"/>
                <w:right w:val="none" w:sz="0" w:space="0" w:color="auto"/>
              </w:divBdr>
            </w:div>
          </w:divsChild>
        </w:div>
        <w:div w:id="1287396126">
          <w:marLeft w:val="0"/>
          <w:marRight w:val="0"/>
          <w:marTop w:val="0"/>
          <w:marBottom w:val="120"/>
          <w:divBdr>
            <w:top w:val="none" w:sz="0" w:space="0" w:color="auto"/>
            <w:left w:val="none" w:sz="0" w:space="0" w:color="auto"/>
            <w:bottom w:val="none" w:sz="0" w:space="0" w:color="auto"/>
            <w:right w:val="none" w:sz="0" w:space="0" w:color="auto"/>
          </w:divBdr>
        </w:div>
      </w:divsChild>
    </w:div>
    <w:div w:id="1475102534">
      <w:marLeft w:val="0"/>
      <w:marRight w:val="0"/>
      <w:marTop w:val="0"/>
      <w:marBottom w:val="120"/>
      <w:divBdr>
        <w:top w:val="none" w:sz="0" w:space="0" w:color="auto"/>
        <w:left w:val="none" w:sz="0" w:space="0" w:color="auto"/>
        <w:bottom w:val="none" w:sz="0" w:space="0" w:color="auto"/>
        <w:right w:val="none" w:sz="0" w:space="0" w:color="auto"/>
      </w:divBdr>
      <w:divsChild>
        <w:div w:id="1749957595">
          <w:marLeft w:val="0"/>
          <w:marRight w:val="0"/>
          <w:marTop w:val="0"/>
          <w:marBottom w:val="0"/>
          <w:divBdr>
            <w:top w:val="none" w:sz="0" w:space="0" w:color="auto"/>
            <w:left w:val="none" w:sz="0" w:space="0" w:color="auto"/>
            <w:bottom w:val="none" w:sz="0" w:space="0" w:color="auto"/>
            <w:right w:val="none" w:sz="0" w:space="0" w:color="auto"/>
          </w:divBdr>
        </w:div>
      </w:divsChild>
    </w:div>
    <w:div w:id="1481919915">
      <w:marLeft w:val="0"/>
      <w:marRight w:val="0"/>
      <w:marTop w:val="0"/>
      <w:marBottom w:val="0"/>
      <w:divBdr>
        <w:top w:val="none" w:sz="0" w:space="0" w:color="auto"/>
        <w:left w:val="none" w:sz="0" w:space="0" w:color="auto"/>
        <w:bottom w:val="none" w:sz="0" w:space="0" w:color="auto"/>
        <w:right w:val="none" w:sz="0" w:space="0" w:color="auto"/>
      </w:divBdr>
    </w:div>
    <w:div w:id="1489857460">
      <w:marLeft w:val="0"/>
      <w:marRight w:val="0"/>
      <w:marTop w:val="0"/>
      <w:marBottom w:val="120"/>
      <w:divBdr>
        <w:top w:val="none" w:sz="0" w:space="0" w:color="auto"/>
        <w:left w:val="none" w:sz="0" w:space="0" w:color="auto"/>
        <w:bottom w:val="none" w:sz="0" w:space="0" w:color="auto"/>
        <w:right w:val="none" w:sz="0" w:space="0" w:color="auto"/>
      </w:divBdr>
      <w:divsChild>
        <w:div w:id="1171212846">
          <w:marLeft w:val="0"/>
          <w:marRight w:val="0"/>
          <w:marTop w:val="0"/>
          <w:marBottom w:val="120"/>
          <w:divBdr>
            <w:top w:val="none" w:sz="0" w:space="0" w:color="auto"/>
            <w:left w:val="none" w:sz="0" w:space="0" w:color="auto"/>
            <w:bottom w:val="none" w:sz="0" w:space="0" w:color="auto"/>
            <w:right w:val="none" w:sz="0" w:space="0" w:color="auto"/>
          </w:divBdr>
        </w:div>
      </w:divsChild>
    </w:div>
    <w:div w:id="1498305503">
      <w:marLeft w:val="0"/>
      <w:marRight w:val="0"/>
      <w:marTop w:val="0"/>
      <w:marBottom w:val="120"/>
      <w:divBdr>
        <w:top w:val="none" w:sz="0" w:space="0" w:color="auto"/>
        <w:left w:val="none" w:sz="0" w:space="0" w:color="auto"/>
        <w:bottom w:val="none" w:sz="0" w:space="0" w:color="auto"/>
        <w:right w:val="none" w:sz="0" w:space="0" w:color="auto"/>
      </w:divBdr>
    </w:div>
    <w:div w:id="1502741811">
      <w:marLeft w:val="0"/>
      <w:marRight w:val="0"/>
      <w:marTop w:val="0"/>
      <w:marBottom w:val="120"/>
      <w:divBdr>
        <w:top w:val="none" w:sz="0" w:space="0" w:color="auto"/>
        <w:left w:val="none" w:sz="0" w:space="0" w:color="auto"/>
        <w:bottom w:val="none" w:sz="0" w:space="0" w:color="auto"/>
        <w:right w:val="none" w:sz="0" w:space="0" w:color="auto"/>
      </w:divBdr>
      <w:divsChild>
        <w:div w:id="1264531552">
          <w:marLeft w:val="0"/>
          <w:marRight w:val="0"/>
          <w:marTop w:val="0"/>
          <w:marBottom w:val="0"/>
          <w:divBdr>
            <w:top w:val="none" w:sz="0" w:space="0" w:color="auto"/>
            <w:left w:val="none" w:sz="0" w:space="0" w:color="auto"/>
            <w:bottom w:val="none" w:sz="0" w:space="0" w:color="auto"/>
            <w:right w:val="none" w:sz="0" w:space="0" w:color="auto"/>
          </w:divBdr>
        </w:div>
      </w:divsChild>
    </w:div>
    <w:div w:id="1538080863">
      <w:marLeft w:val="0"/>
      <w:marRight w:val="0"/>
      <w:marTop w:val="0"/>
      <w:marBottom w:val="0"/>
      <w:divBdr>
        <w:top w:val="none" w:sz="0" w:space="0" w:color="auto"/>
        <w:left w:val="none" w:sz="0" w:space="0" w:color="auto"/>
        <w:bottom w:val="none" w:sz="0" w:space="0" w:color="auto"/>
        <w:right w:val="none" w:sz="0" w:space="0" w:color="auto"/>
      </w:divBdr>
    </w:div>
    <w:div w:id="1543321751">
      <w:marLeft w:val="0"/>
      <w:marRight w:val="0"/>
      <w:marTop w:val="0"/>
      <w:marBottom w:val="0"/>
      <w:divBdr>
        <w:top w:val="none" w:sz="0" w:space="0" w:color="auto"/>
        <w:left w:val="none" w:sz="0" w:space="0" w:color="auto"/>
        <w:bottom w:val="none" w:sz="0" w:space="0" w:color="auto"/>
        <w:right w:val="none" w:sz="0" w:space="0" w:color="auto"/>
      </w:divBdr>
    </w:div>
    <w:div w:id="1553344112">
      <w:marLeft w:val="0"/>
      <w:marRight w:val="0"/>
      <w:marTop w:val="0"/>
      <w:marBottom w:val="120"/>
      <w:divBdr>
        <w:top w:val="none" w:sz="0" w:space="0" w:color="auto"/>
        <w:left w:val="none" w:sz="0" w:space="0" w:color="auto"/>
        <w:bottom w:val="none" w:sz="0" w:space="0" w:color="auto"/>
        <w:right w:val="none" w:sz="0" w:space="0" w:color="auto"/>
      </w:divBdr>
    </w:div>
    <w:div w:id="1571117852">
      <w:marLeft w:val="0"/>
      <w:marRight w:val="0"/>
      <w:marTop w:val="0"/>
      <w:marBottom w:val="120"/>
      <w:divBdr>
        <w:top w:val="none" w:sz="0" w:space="0" w:color="auto"/>
        <w:left w:val="none" w:sz="0" w:space="0" w:color="auto"/>
        <w:bottom w:val="none" w:sz="0" w:space="0" w:color="auto"/>
        <w:right w:val="none" w:sz="0" w:space="0" w:color="auto"/>
      </w:divBdr>
    </w:div>
    <w:div w:id="1617567073">
      <w:marLeft w:val="0"/>
      <w:marRight w:val="0"/>
      <w:marTop w:val="0"/>
      <w:marBottom w:val="0"/>
      <w:divBdr>
        <w:top w:val="none" w:sz="0" w:space="0" w:color="auto"/>
        <w:left w:val="none" w:sz="0" w:space="0" w:color="auto"/>
        <w:bottom w:val="none" w:sz="0" w:space="0" w:color="auto"/>
        <w:right w:val="none" w:sz="0" w:space="0" w:color="auto"/>
      </w:divBdr>
    </w:div>
    <w:div w:id="1625307096">
      <w:marLeft w:val="0"/>
      <w:marRight w:val="0"/>
      <w:marTop w:val="0"/>
      <w:marBottom w:val="120"/>
      <w:divBdr>
        <w:top w:val="none" w:sz="0" w:space="0" w:color="auto"/>
        <w:left w:val="none" w:sz="0" w:space="0" w:color="auto"/>
        <w:bottom w:val="none" w:sz="0" w:space="0" w:color="auto"/>
        <w:right w:val="none" w:sz="0" w:space="0" w:color="auto"/>
      </w:divBdr>
      <w:divsChild>
        <w:div w:id="576061479">
          <w:marLeft w:val="0"/>
          <w:marRight w:val="0"/>
          <w:marTop w:val="0"/>
          <w:marBottom w:val="0"/>
          <w:divBdr>
            <w:top w:val="none" w:sz="0" w:space="0" w:color="auto"/>
            <w:left w:val="none" w:sz="0" w:space="0" w:color="auto"/>
            <w:bottom w:val="none" w:sz="0" w:space="0" w:color="auto"/>
            <w:right w:val="none" w:sz="0" w:space="0" w:color="auto"/>
          </w:divBdr>
        </w:div>
      </w:divsChild>
    </w:div>
    <w:div w:id="1716806214">
      <w:marLeft w:val="0"/>
      <w:marRight w:val="0"/>
      <w:marTop w:val="0"/>
      <w:marBottom w:val="120"/>
      <w:divBdr>
        <w:top w:val="none" w:sz="0" w:space="0" w:color="auto"/>
        <w:left w:val="none" w:sz="0" w:space="0" w:color="auto"/>
        <w:bottom w:val="none" w:sz="0" w:space="0" w:color="auto"/>
        <w:right w:val="none" w:sz="0" w:space="0" w:color="auto"/>
      </w:divBdr>
      <w:divsChild>
        <w:div w:id="1867868387">
          <w:marLeft w:val="0"/>
          <w:marRight w:val="0"/>
          <w:marTop w:val="0"/>
          <w:marBottom w:val="0"/>
          <w:divBdr>
            <w:top w:val="none" w:sz="0" w:space="0" w:color="auto"/>
            <w:left w:val="none" w:sz="0" w:space="0" w:color="auto"/>
            <w:bottom w:val="none" w:sz="0" w:space="0" w:color="auto"/>
            <w:right w:val="none" w:sz="0" w:space="0" w:color="auto"/>
          </w:divBdr>
          <w:divsChild>
            <w:div w:id="1333222500">
              <w:marLeft w:val="0"/>
              <w:marRight w:val="0"/>
              <w:marTop w:val="0"/>
              <w:marBottom w:val="0"/>
              <w:divBdr>
                <w:top w:val="none" w:sz="0" w:space="0" w:color="auto"/>
                <w:left w:val="none" w:sz="0" w:space="0" w:color="auto"/>
                <w:bottom w:val="none" w:sz="0" w:space="0" w:color="auto"/>
                <w:right w:val="none" w:sz="0" w:space="0" w:color="auto"/>
              </w:divBdr>
            </w:div>
            <w:div w:id="137962629">
              <w:marLeft w:val="0"/>
              <w:marRight w:val="0"/>
              <w:marTop w:val="0"/>
              <w:marBottom w:val="0"/>
              <w:divBdr>
                <w:top w:val="none" w:sz="0" w:space="0" w:color="auto"/>
                <w:left w:val="none" w:sz="0" w:space="0" w:color="auto"/>
                <w:bottom w:val="none" w:sz="0" w:space="0" w:color="auto"/>
                <w:right w:val="none" w:sz="0" w:space="0" w:color="auto"/>
              </w:divBdr>
            </w:div>
            <w:div w:id="640426326">
              <w:marLeft w:val="0"/>
              <w:marRight w:val="0"/>
              <w:marTop w:val="0"/>
              <w:marBottom w:val="0"/>
              <w:divBdr>
                <w:top w:val="none" w:sz="0" w:space="0" w:color="auto"/>
                <w:left w:val="none" w:sz="0" w:space="0" w:color="auto"/>
                <w:bottom w:val="none" w:sz="0" w:space="0" w:color="auto"/>
                <w:right w:val="none" w:sz="0" w:space="0" w:color="auto"/>
              </w:divBdr>
            </w:div>
            <w:div w:id="1676686764">
              <w:marLeft w:val="0"/>
              <w:marRight w:val="0"/>
              <w:marTop w:val="0"/>
              <w:marBottom w:val="0"/>
              <w:divBdr>
                <w:top w:val="none" w:sz="0" w:space="0" w:color="auto"/>
                <w:left w:val="none" w:sz="0" w:space="0" w:color="auto"/>
                <w:bottom w:val="none" w:sz="0" w:space="0" w:color="auto"/>
                <w:right w:val="none" w:sz="0" w:space="0" w:color="auto"/>
              </w:divBdr>
            </w:div>
            <w:div w:id="395857135">
              <w:marLeft w:val="0"/>
              <w:marRight w:val="0"/>
              <w:marTop w:val="0"/>
              <w:marBottom w:val="0"/>
              <w:divBdr>
                <w:top w:val="none" w:sz="0" w:space="0" w:color="auto"/>
                <w:left w:val="none" w:sz="0" w:space="0" w:color="auto"/>
                <w:bottom w:val="none" w:sz="0" w:space="0" w:color="auto"/>
                <w:right w:val="none" w:sz="0" w:space="0" w:color="auto"/>
              </w:divBdr>
            </w:div>
            <w:div w:id="483472138">
              <w:marLeft w:val="0"/>
              <w:marRight w:val="0"/>
              <w:marTop w:val="0"/>
              <w:marBottom w:val="0"/>
              <w:divBdr>
                <w:top w:val="none" w:sz="0" w:space="0" w:color="auto"/>
                <w:left w:val="none" w:sz="0" w:space="0" w:color="auto"/>
                <w:bottom w:val="none" w:sz="0" w:space="0" w:color="auto"/>
                <w:right w:val="none" w:sz="0" w:space="0" w:color="auto"/>
              </w:divBdr>
            </w:div>
            <w:div w:id="728774113">
              <w:marLeft w:val="0"/>
              <w:marRight w:val="0"/>
              <w:marTop w:val="0"/>
              <w:marBottom w:val="0"/>
              <w:divBdr>
                <w:top w:val="none" w:sz="0" w:space="0" w:color="auto"/>
                <w:left w:val="none" w:sz="0" w:space="0" w:color="auto"/>
                <w:bottom w:val="none" w:sz="0" w:space="0" w:color="auto"/>
                <w:right w:val="none" w:sz="0" w:space="0" w:color="auto"/>
              </w:divBdr>
            </w:div>
            <w:div w:id="413549368">
              <w:marLeft w:val="0"/>
              <w:marRight w:val="0"/>
              <w:marTop w:val="0"/>
              <w:marBottom w:val="0"/>
              <w:divBdr>
                <w:top w:val="none" w:sz="0" w:space="0" w:color="auto"/>
                <w:left w:val="none" w:sz="0" w:space="0" w:color="auto"/>
                <w:bottom w:val="none" w:sz="0" w:space="0" w:color="auto"/>
                <w:right w:val="none" w:sz="0" w:space="0" w:color="auto"/>
              </w:divBdr>
            </w:div>
            <w:div w:id="1536893484">
              <w:marLeft w:val="0"/>
              <w:marRight w:val="0"/>
              <w:marTop w:val="0"/>
              <w:marBottom w:val="0"/>
              <w:divBdr>
                <w:top w:val="none" w:sz="0" w:space="0" w:color="auto"/>
                <w:left w:val="none" w:sz="0" w:space="0" w:color="auto"/>
                <w:bottom w:val="none" w:sz="0" w:space="0" w:color="auto"/>
                <w:right w:val="none" w:sz="0" w:space="0" w:color="auto"/>
              </w:divBdr>
            </w:div>
            <w:div w:id="2030911644">
              <w:marLeft w:val="0"/>
              <w:marRight w:val="0"/>
              <w:marTop w:val="0"/>
              <w:marBottom w:val="0"/>
              <w:divBdr>
                <w:top w:val="none" w:sz="0" w:space="0" w:color="auto"/>
                <w:left w:val="none" w:sz="0" w:space="0" w:color="auto"/>
                <w:bottom w:val="none" w:sz="0" w:space="0" w:color="auto"/>
                <w:right w:val="none" w:sz="0" w:space="0" w:color="auto"/>
              </w:divBdr>
            </w:div>
            <w:div w:id="936214467">
              <w:marLeft w:val="0"/>
              <w:marRight w:val="0"/>
              <w:marTop w:val="0"/>
              <w:marBottom w:val="0"/>
              <w:divBdr>
                <w:top w:val="none" w:sz="0" w:space="0" w:color="auto"/>
                <w:left w:val="none" w:sz="0" w:space="0" w:color="auto"/>
                <w:bottom w:val="none" w:sz="0" w:space="0" w:color="auto"/>
                <w:right w:val="none" w:sz="0" w:space="0" w:color="auto"/>
              </w:divBdr>
            </w:div>
            <w:div w:id="360008681">
              <w:marLeft w:val="0"/>
              <w:marRight w:val="0"/>
              <w:marTop w:val="0"/>
              <w:marBottom w:val="0"/>
              <w:divBdr>
                <w:top w:val="none" w:sz="0" w:space="0" w:color="auto"/>
                <w:left w:val="none" w:sz="0" w:space="0" w:color="auto"/>
                <w:bottom w:val="none" w:sz="0" w:space="0" w:color="auto"/>
                <w:right w:val="none" w:sz="0" w:space="0" w:color="auto"/>
              </w:divBdr>
            </w:div>
            <w:div w:id="90722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088944">
      <w:marLeft w:val="0"/>
      <w:marRight w:val="0"/>
      <w:marTop w:val="0"/>
      <w:marBottom w:val="120"/>
      <w:divBdr>
        <w:top w:val="none" w:sz="0" w:space="0" w:color="auto"/>
        <w:left w:val="none" w:sz="0" w:space="0" w:color="auto"/>
        <w:bottom w:val="none" w:sz="0" w:space="0" w:color="auto"/>
        <w:right w:val="none" w:sz="0" w:space="0" w:color="auto"/>
      </w:divBdr>
      <w:divsChild>
        <w:div w:id="674040802">
          <w:marLeft w:val="0"/>
          <w:marRight w:val="0"/>
          <w:marTop w:val="0"/>
          <w:marBottom w:val="0"/>
          <w:divBdr>
            <w:top w:val="none" w:sz="0" w:space="0" w:color="auto"/>
            <w:left w:val="none" w:sz="0" w:space="0" w:color="auto"/>
            <w:bottom w:val="none" w:sz="0" w:space="0" w:color="auto"/>
            <w:right w:val="none" w:sz="0" w:space="0" w:color="auto"/>
          </w:divBdr>
        </w:div>
      </w:divsChild>
    </w:div>
    <w:div w:id="1731416189">
      <w:marLeft w:val="0"/>
      <w:marRight w:val="0"/>
      <w:marTop w:val="0"/>
      <w:marBottom w:val="120"/>
      <w:divBdr>
        <w:top w:val="none" w:sz="0" w:space="0" w:color="auto"/>
        <w:left w:val="none" w:sz="0" w:space="0" w:color="auto"/>
        <w:bottom w:val="none" w:sz="0" w:space="0" w:color="auto"/>
        <w:right w:val="none" w:sz="0" w:space="0" w:color="auto"/>
      </w:divBdr>
    </w:div>
    <w:div w:id="1734623923">
      <w:marLeft w:val="0"/>
      <w:marRight w:val="0"/>
      <w:marTop w:val="0"/>
      <w:marBottom w:val="0"/>
      <w:divBdr>
        <w:top w:val="none" w:sz="0" w:space="0" w:color="auto"/>
        <w:left w:val="none" w:sz="0" w:space="0" w:color="auto"/>
        <w:bottom w:val="none" w:sz="0" w:space="0" w:color="auto"/>
        <w:right w:val="none" w:sz="0" w:space="0" w:color="auto"/>
      </w:divBdr>
    </w:div>
    <w:div w:id="1737892124">
      <w:marLeft w:val="0"/>
      <w:marRight w:val="0"/>
      <w:marTop w:val="0"/>
      <w:marBottom w:val="0"/>
      <w:divBdr>
        <w:top w:val="none" w:sz="0" w:space="0" w:color="auto"/>
        <w:left w:val="none" w:sz="0" w:space="0" w:color="auto"/>
        <w:bottom w:val="none" w:sz="0" w:space="0" w:color="auto"/>
        <w:right w:val="none" w:sz="0" w:space="0" w:color="auto"/>
      </w:divBdr>
    </w:div>
    <w:div w:id="1762414085">
      <w:marLeft w:val="0"/>
      <w:marRight w:val="0"/>
      <w:marTop w:val="0"/>
      <w:marBottom w:val="120"/>
      <w:divBdr>
        <w:top w:val="none" w:sz="0" w:space="0" w:color="auto"/>
        <w:left w:val="none" w:sz="0" w:space="0" w:color="auto"/>
        <w:bottom w:val="none" w:sz="0" w:space="0" w:color="auto"/>
        <w:right w:val="none" w:sz="0" w:space="0" w:color="auto"/>
      </w:divBdr>
    </w:div>
    <w:div w:id="1765806115">
      <w:marLeft w:val="0"/>
      <w:marRight w:val="0"/>
      <w:marTop w:val="0"/>
      <w:marBottom w:val="0"/>
      <w:divBdr>
        <w:top w:val="none" w:sz="0" w:space="0" w:color="auto"/>
        <w:left w:val="none" w:sz="0" w:space="0" w:color="auto"/>
        <w:bottom w:val="none" w:sz="0" w:space="0" w:color="auto"/>
        <w:right w:val="none" w:sz="0" w:space="0" w:color="auto"/>
      </w:divBdr>
      <w:divsChild>
        <w:div w:id="1809279759">
          <w:marLeft w:val="0"/>
          <w:marRight w:val="0"/>
          <w:marTop w:val="0"/>
          <w:marBottom w:val="0"/>
          <w:divBdr>
            <w:top w:val="none" w:sz="0" w:space="0" w:color="auto"/>
            <w:left w:val="none" w:sz="0" w:space="0" w:color="auto"/>
            <w:bottom w:val="none" w:sz="0" w:space="0" w:color="auto"/>
            <w:right w:val="none" w:sz="0" w:space="0" w:color="auto"/>
          </w:divBdr>
        </w:div>
        <w:div w:id="1206408731">
          <w:marLeft w:val="0"/>
          <w:marRight w:val="0"/>
          <w:marTop w:val="0"/>
          <w:marBottom w:val="0"/>
          <w:divBdr>
            <w:top w:val="none" w:sz="0" w:space="0" w:color="auto"/>
            <w:left w:val="none" w:sz="0" w:space="0" w:color="auto"/>
            <w:bottom w:val="none" w:sz="0" w:space="0" w:color="auto"/>
            <w:right w:val="none" w:sz="0" w:space="0" w:color="auto"/>
          </w:divBdr>
        </w:div>
        <w:div w:id="1964338433">
          <w:marLeft w:val="0"/>
          <w:marRight w:val="0"/>
          <w:marTop w:val="0"/>
          <w:marBottom w:val="0"/>
          <w:divBdr>
            <w:top w:val="none" w:sz="0" w:space="0" w:color="auto"/>
            <w:left w:val="none" w:sz="0" w:space="0" w:color="auto"/>
            <w:bottom w:val="none" w:sz="0" w:space="0" w:color="auto"/>
            <w:right w:val="none" w:sz="0" w:space="0" w:color="auto"/>
          </w:divBdr>
        </w:div>
        <w:div w:id="1504082901">
          <w:marLeft w:val="0"/>
          <w:marRight w:val="0"/>
          <w:marTop w:val="0"/>
          <w:marBottom w:val="0"/>
          <w:divBdr>
            <w:top w:val="none" w:sz="0" w:space="0" w:color="auto"/>
            <w:left w:val="none" w:sz="0" w:space="0" w:color="auto"/>
            <w:bottom w:val="none" w:sz="0" w:space="0" w:color="auto"/>
            <w:right w:val="none" w:sz="0" w:space="0" w:color="auto"/>
          </w:divBdr>
        </w:div>
        <w:div w:id="1509099042">
          <w:marLeft w:val="0"/>
          <w:marRight w:val="0"/>
          <w:marTop w:val="0"/>
          <w:marBottom w:val="0"/>
          <w:divBdr>
            <w:top w:val="none" w:sz="0" w:space="0" w:color="auto"/>
            <w:left w:val="none" w:sz="0" w:space="0" w:color="auto"/>
            <w:bottom w:val="none" w:sz="0" w:space="0" w:color="auto"/>
            <w:right w:val="none" w:sz="0" w:space="0" w:color="auto"/>
          </w:divBdr>
        </w:div>
        <w:div w:id="1272054566">
          <w:marLeft w:val="0"/>
          <w:marRight w:val="0"/>
          <w:marTop w:val="0"/>
          <w:marBottom w:val="0"/>
          <w:divBdr>
            <w:top w:val="none" w:sz="0" w:space="0" w:color="auto"/>
            <w:left w:val="none" w:sz="0" w:space="0" w:color="auto"/>
            <w:bottom w:val="none" w:sz="0" w:space="0" w:color="auto"/>
            <w:right w:val="none" w:sz="0" w:space="0" w:color="auto"/>
          </w:divBdr>
        </w:div>
        <w:div w:id="1138575748">
          <w:marLeft w:val="0"/>
          <w:marRight w:val="0"/>
          <w:marTop w:val="0"/>
          <w:marBottom w:val="0"/>
          <w:divBdr>
            <w:top w:val="none" w:sz="0" w:space="0" w:color="auto"/>
            <w:left w:val="none" w:sz="0" w:space="0" w:color="auto"/>
            <w:bottom w:val="none" w:sz="0" w:space="0" w:color="auto"/>
            <w:right w:val="none" w:sz="0" w:space="0" w:color="auto"/>
          </w:divBdr>
        </w:div>
        <w:div w:id="1948809349">
          <w:marLeft w:val="0"/>
          <w:marRight w:val="0"/>
          <w:marTop w:val="0"/>
          <w:marBottom w:val="0"/>
          <w:divBdr>
            <w:top w:val="none" w:sz="0" w:space="0" w:color="auto"/>
            <w:left w:val="none" w:sz="0" w:space="0" w:color="auto"/>
            <w:bottom w:val="none" w:sz="0" w:space="0" w:color="auto"/>
            <w:right w:val="none" w:sz="0" w:space="0" w:color="auto"/>
          </w:divBdr>
        </w:div>
        <w:div w:id="649751621">
          <w:marLeft w:val="0"/>
          <w:marRight w:val="0"/>
          <w:marTop w:val="0"/>
          <w:marBottom w:val="0"/>
          <w:divBdr>
            <w:top w:val="none" w:sz="0" w:space="0" w:color="auto"/>
            <w:left w:val="none" w:sz="0" w:space="0" w:color="auto"/>
            <w:bottom w:val="none" w:sz="0" w:space="0" w:color="auto"/>
            <w:right w:val="none" w:sz="0" w:space="0" w:color="auto"/>
          </w:divBdr>
        </w:div>
        <w:div w:id="1059212452">
          <w:marLeft w:val="0"/>
          <w:marRight w:val="0"/>
          <w:marTop w:val="0"/>
          <w:marBottom w:val="0"/>
          <w:divBdr>
            <w:top w:val="none" w:sz="0" w:space="0" w:color="auto"/>
            <w:left w:val="none" w:sz="0" w:space="0" w:color="auto"/>
            <w:bottom w:val="none" w:sz="0" w:space="0" w:color="auto"/>
            <w:right w:val="none" w:sz="0" w:space="0" w:color="auto"/>
          </w:divBdr>
        </w:div>
        <w:div w:id="1485390540">
          <w:marLeft w:val="0"/>
          <w:marRight w:val="0"/>
          <w:marTop w:val="0"/>
          <w:marBottom w:val="0"/>
          <w:divBdr>
            <w:top w:val="none" w:sz="0" w:space="0" w:color="auto"/>
            <w:left w:val="none" w:sz="0" w:space="0" w:color="auto"/>
            <w:bottom w:val="none" w:sz="0" w:space="0" w:color="auto"/>
            <w:right w:val="none" w:sz="0" w:space="0" w:color="auto"/>
          </w:divBdr>
        </w:div>
        <w:div w:id="911744144">
          <w:marLeft w:val="0"/>
          <w:marRight w:val="0"/>
          <w:marTop w:val="0"/>
          <w:marBottom w:val="0"/>
          <w:divBdr>
            <w:top w:val="none" w:sz="0" w:space="0" w:color="auto"/>
            <w:left w:val="none" w:sz="0" w:space="0" w:color="auto"/>
            <w:bottom w:val="none" w:sz="0" w:space="0" w:color="auto"/>
            <w:right w:val="none" w:sz="0" w:space="0" w:color="auto"/>
          </w:divBdr>
        </w:div>
        <w:div w:id="1034119316">
          <w:marLeft w:val="0"/>
          <w:marRight w:val="0"/>
          <w:marTop w:val="0"/>
          <w:marBottom w:val="0"/>
          <w:divBdr>
            <w:top w:val="none" w:sz="0" w:space="0" w:color="auto"/>
            <w:left w:val="none" w:sz="0" w:space="0" w:color="auto"/>
            <w:bottom w:val="none" w:sz="0" w:space="0" w:color="auto"/>
            <w:right w:val="none" w:sz="0" w:space="0" w:color="auto"/>
          </w:divBdr>
        </w:div>
        <w:div w:id="651258893">
          <w:marLeft w:val="0"/>
          <w:marRight w:val="0"/>
          <w:marTop w:val="0"/>
          <w:marBottom w:val="0"/>
          <w:divBdr>
            <w:top w:val="none" w:sz="0" w:space="0" w:color="auto"/>
            <w:left w:val="none" w:sz="0" w:space="0" w:color="auto"/>
            <w:bottom w:val="none" w:sz="0" w:space="0" w:color="auto"/>
            <w:right w:val="none" w:sz="0" w:space="0" w:color="auto"/>
          </w:divBdr>
        </w:div>
        <w:div w:id="1221139141">
          <w:marLeft w:val="0"/>
          <w:marRight w:val="0"/>
          <w:marTop w:val="0"/>
          <w:marBottom w:val="0"/>
          <w:divBdr>
            <w:top w:val="none" w:sz="0" w:space="0" w:color="auto"/>
            <w:left w:val="none" w:sz="0" w:space="0" w:color="auto"/>
            <w:bottom w:val="none" w:sz="0" w:space="0" w:color="auto"/>
            <w:right w:val="none" w:sz="0" w:space="0" w:color="auto"/>
          </w:divBdr>
        </w:div>
        <w:div w:id="224999300">
          <w:marLeft w:val="0"/>
          <w:marRight w:val="0"/>
          <w:marTop w:val="0"/>
          <w:marBottom w:val="0"/>
          <w:divBdr>
            <w:top w:val="none" w:sz="0" w:space="0" w:color="auto"/>
            <w:left w:val="none" w:sz="0" w:space="0" w:color="auto"/>
            <w:bottom w:val="none" w:sz="0" w:space="0" w:color="auto"/>
            <w:right w:val="none" w:sz="0" w:space="0" w:color="auto"/>
          </w:divBdr>
        </w:div>
        <w:div w:id="1719009954">
          <w:marLeft w:val="0"/>
          <w:marRight w:val="0"/>
          <w:marTop w:val="0"/>
          <w:marBottom w:val="0"/>
          <w:divBdr>
            <w:top w:val="none" w:sz="0" w:space="0" w:color="auto"/>
            <w:left w:val="none" w:sz="0" w:space="0" w:color="auto"/>
            <w:bottom w:val="none" w:sz="0" w:space="0" w:color="auto"/>
            <w:right w:val="none" w:sz="0" w:space="0" w:color="auto"/>
          </w:divBdr>
        </w:div>
        <w:div w:id="8799796">
          <w:marLeft w:val="0"/>
          <w:marRight w:val="0"/>
          <w:marTop w:val="0"/>
          <w:marBottom w:val="0"/>
          <w:divBdr>
            <w:top w:val="none" w:sz="0" w:space="0" w:color="auto"/>
            <w:left w:val="none" w:sz="0" w:space="0" w:color="auto"/>
            <w:bottom w:val="none" w:sz="0" w:space="0" w:color="auto"/>
            <w:right w:val="none" w:sz="0" w:space="0" w:color="auto"/>
          </w:divBdr>
        </w:div>
        <w:div w:id="1554998135">
          <w:marLeft w:val="0"/>
          <w:marRight w:val="0"/>
          <w:marTop w:val="0"/>
          <w:marBottom w:val="0"/>
          <w:divBdr>
            <w:top w:val="none" w:sz="0" w:space="0" w:color="auto"/>
            <w:left w:val="none" w:sz="0" w:space="0" w:color="auto"/>
            <w:bottom w:val="none" w:sz="0" w:space="0" w:color="auto"/>
            <w:right w:val="none" w:sz="0" w:space="0" w:color="auto"/>
          </w:divBdr>
        </w:div>
        <w:div w:id="2082365536">
          <w:marLeft w:val="0"/>
          <w:marRight w:val="0"/>
          <w:marTop w:val="0"/>
          <w:marBottom w:val="0"/>
          <w:divBdr>
            <w:top w:val="none" w:sz="0" w:space="0" w:color="auto"/>
            <w:left w:val="none" w:sz="0" w:space="0" w:color="auto"/>
            <w:bottom w:val="none" w:sz="0" w:space="0" w:color="auto"/>
            <w:right w:val="none" w:sz="0" w:space="0" w:color="auto"/>
          </w:divBdr>
        </w:div>
        <w:div w:id="1672413447">
          <w:marLeft w:val="0"/>
          <w:marRight w:val="0"/>
          <w:marTop w:val="0"/>
          <w:marBottom w:val="0"/>
          <w:divBdr>
            <w:top w:val="none" w:sz="0" w:space="0" w:color="auto"/>
            <w:left w:val="none" w:sz="0" w:space="0" w:color="auto"/>
            <w:bottom w:val="none" w:sz="0" w:space="0" w:color="auto"/>
            <w:right w:val="none" w:sz="0" w:space="0" w:color="auto"/>
          </w:divBdr>
        </w:div>
        <w:div w:id="1801803724">
          <w:marLeft w:val="0"/>
          <w:marRight w:val="0"/>
          <w:marTop w:val="0"/>
          <w:marBottom w:val="0"/>
          <w:divBdr>
            <w:top w:val="none" w:sz="0" w:space="0" w:color="auto"/>
            <w:left w:val="none" w:sz="0" w:space="0" w:color="auto"/>
            <w:bottom w:val="none" w:sz="0" w:space="0" w:color="auto"/>
            <w:right w:val="none" w:sz="0" w:space="0" w:color="auto"/>
          </w:divBdr>
        </w:div>
        <w:div w:id="1436943806">
          <w:marLeft w:val="0"/>
          <w:marRight w:val="0"/>
          <w:marTop w:val="0"/>
          <w:marBottom w:val="0"/>
          <w:divBdr>
            <w:top w:val="none" w:sz="0" w:space="0" w:color="auto"/>
            <w:left w:val="none" w:sz="0" w:space="0" w:color="auto"/>
            <w:bottom w:val="none" w:sz="0" w:space="0" w:color="auto"/>
            <w:right w:val="none" w:sz="0" w:space="0" w:color="auto"/>
          </w:divBdr>
        </w:div>
        <w:div w:id="1302536887">
          <w:marLeft w:val="0"/>
          <w:marRight w:val="0"/>
          <w:marTop w:val="0"/>
          <w:marBottom w:val="0"/>
          <w:divBdr>
            <w:top w:val="none" w:sz="0" w:space="0" w:color="auto"/>
            <w:left w:val="none" w:sz="0" w:space="0" w:color="auto"/>
            <w:bottom w:val="none" w:sz="0" w:space="0" w:color="auto"/>
            <w:right w:val="none" w:sz="0" w:space="0" w:color="auto"/>
          </w:divBdr>
        </w:div>
        <w:div w:id="1205020931">
          <w:marLeft w:val="0"/>
          <w:marRight w:val="0"/>
          <w:marTop w:val="0"/>
          <w:marBottom w:val="0"/>
          <w:divBdr>
            <w:top w:val="none" w:sz="0" w:space="0" w:color="auto"/>
            <w:left w:val="none" w:sz="0" w:space="0" w:color="auto"/>
            <w:bottom w:val="none" w:sz="0" w:space="0" w:color="auto"/>
            <w:right w:val="none" w:sz="0" w:space="0" w:color="auto"/>
          </w:divBdr>
        </w:div>
        <w:div w:id="1773669833">
          <w:marLeft w:val="0"/>
          <w:marRight w:val="0"/>
          <w:marTop w:val="0"/>
          <w:marBottom w:val="0"/>
          <w:divBdr>
            <w:top w:val="none" w:sz="0" w:space="0" w:color="auto"/>
            <w:left w:val="none" w:sz="0" w:space="0" w:color="auto"/>
            <w:bottom w:val="none" w:sz="0" w:space="0" w:color="auto"/>
            <w:right w:val="none" w:sz="0" w:space="0" w:color="auto"/>
          </w:divBdr>
        </w:div>
        <w:div w:id="1810856202">
          <w:marLeft w:val="0"/>
          <w:marRight w:val="0"/>
          <w:marTop w:val="0"/>
          <w:marBottom w:val="0"/>
          <w:divBdr>
            <w:top w:val="none" w:sz="0" w:space="0" w:color="auto"/>
            <w:left w:val="none" w:sz="0" w:space="0" w:color="auto"/>
            <w:bottom w:val="none" w:sz="0" w:space="0" w:color="auto"/>
            <w:right w:val="none" w:sz="0" w:space="0" w:color="auto"/>
          </w:divBdr>
        </w:div>
        <w:div w:id="539368016">
          <w:marLeft w:val="0"/>
          <w:marRight w:val="0"/>
          <w:marTop w:val="0"/>
          <w:marBottom w:val="0"/>
          <w:divBdr>
            <w:top w:val="none" w:sz="0" w:space="0" w:color="auto"/>
            <w:left w:val="none" w:sz="0" w:space="0" w:color="auto"/>
            <w:bottom w:val="none" w:sz="0" w:space="0" w:color="auto"/>
            <w:right w:val="none" w:sz="0" w:space="0" w:color="auto"/>
          </w:divBdr>
        </w:div>
        <w:div w:id="1993872341">
          <w:marLeft w:val="0"/>
          <w:marRight w:val="0"/>
          <w:marTop w:val="0"/>
          <w:marBottom w:val="0"/>
          <w:divBdr>
            <w:top w:val="none" w:sz="0" w:space="0" w:color="auto"/>
            <w:left w:val="none" w:sz="0" w:space="0" w:color="auto"/>
            <w:bottom w:val="none" w:sz="0" w:space="0" w:color="auto"/>
            <w:right w:val="none" w:sz="0" w:space="0" w:color="auto"/>
          </w:divBdr>
        </w:div>
        <w:div w:id="1423532367">
          <w:marLeft w:val="0"/>
          <w:marRight w:val="0"/>
          <w:marTop w:val="0"/>
          <w:marBottom w:val="0"/>
          <w:divBdr>
            <w:top w:val="none" w:sz="0" w:space="0" w:color="auto"/>
            <w:left w:val="none" w:sz="0" w:space="0" w:color="auto"/>
            <w:bottom w:val="none" w:sz="0" w:space="0" w:color="auto"/>
            <w:right w:val="none" w:sz="0" w:space="0" w:color="auto"/>
          </w:divBdr>
        </w:div>
        <w:div w:id="969481645">
          <w:marLeft w:val="0"/>
          <w:marRight w:val="0"/>
          <w:marTop w:val="0"/>
          <w:marBottom w:val="0"/>
          <w:divBdr>
            <w:top w:val="none" w:sz="0" w:space="0" w:color="auto"/>
            <w:left w:val="none" w:sz="0" w:space="0" w:color="auto"/>
            <w:bottom w:val="none" w:sz="0" w:space="0" w:color="auto"/>
            <w:right w:val="none" w:sz="0" w:space="0" w:color="auto"/>
          </w:divBdr>
        </w:div>
        <w:div w:id="334501388">
          <w:marLeft w:val="0"/>
          <w:marRight w:val="0"/>
          <w:marTop w:val="0"/>
          <w:marBottom w:val="0"/>
          <w:divBdr>
            <w:top w:val="none" w:sz="0" w:space="0" w:color="auto"/>
            <w:left w:val="none" w:sz="0" w:space="0" w:color="auto"/>
            <w:bottom w:val="none" w:sz="0" w:space="0" w:color="auto"/>
            <w:right w:val="none" w:sz="0" w:space="0" w:color="auto"/>
          </w:divBdr>
        </w:div>
        <w:div w:id="1535574170">
          <w:marLeft w:val="0"/>
          <w:marRight w:val="0"/>
          <w:marTop w:val="0"/>
          <w:marBottom w:val="0"/>
          <w:divBdr>
            <w:top w:val="none" w:sz="0" w:space="0" w:color="auto"/>
            <w:left w:val="none" w:sz="0" w:space="0" w:color="auto"/>
            <w:bottom w:val="none" w:sz="0" w:space="0" w:color="auto"/>
            <w:right w:val="none" w:sz="0" w:space="0" w:color="auto"/>
          </w:divBdr>
        </w:div>
        <w:div w:id="237248510">
          <w:marLeft w:val="0"/>
          <w:marRight w:val="0"/>
          <w:marTop w:val="0"/>
          <w:marBottom w:val="0"/>
          <w:divBdr>
            <w:top w:val="none" w:sz="0" w:space="0" w:color="auto"/>
            <w:left w:val="none" w:sz="0" w:space="0" w:color="auto"/>
            <w:bottom w:val="none" w:sz="0" w:space="0" w:color="auto"/>
            <w:right w:val="none" w:sz="0" w:space="0" w:color="auto"/>
          </w:divBdr>
        </w:div>
        <w:div w:id="1378357287">
          <w:marLeft w:val="0"/>
          <w:marRight w:val="0"/>
          <w:marTop w:val="0"/>
          <w:marBottom w:val="0"/>
          <w:divBdr>
            <w:top w:val="none" w:sz="0" w:space="0" w:color="auto"/>
            <w:left w:val="none" w:sz="0" w:space="0" w:color="auto"/>
            <w:bottom w:val="none" w:sz="0" w:space="0" w:color="auto"/>
            <w:right w:val="none" w:sz="0" w:space="0" w:color="auto"/>
          </w:divBdr>
        </w:div>
        <w:div w:id="852497499">
          <w:marLeft w:val="0"/>
          <w:marRight w:val="0"/>
          <w:marTop w:val="0"/>
          <w:marBottom w:val="0"/>
          <w:divBdr>
            <w:top w:val="none" w:sz="0" w:space="0" w:color="auto"/>
            <w:left w:val="none" w:sz="0" w:space="0" w:color="auto"/>
            <w:bottom w:val="none" w:sz="0" w:space="0" w:color="auto"/>
            <w:right w:val="none" w:sz="0" w:space="0" w:color="auto"/>
          </w:divBdr>
        </w:div>
        <w:div w:id="2060594093">
          <w:marLeft w:val="0"/>
          <w:marRight w:val="0"/>
          <w:marTop w:val="0"/>
          <w:marBottom w:val="0"/>
          <w:divBdr>
            <w:top w:val="none" w:sz="0" w:space="0" w:color="auto"/>
            <w:left w:val="none" w:sz="0" w:space="0" w:color="auto"/>
            <w:bottom w:val="none" w:sz="0" w:space="0" w:color="auto"/>
            <w:right w:val="none" w:sz="0" w:space="0" w:color="auto"/>
          </w:divBdr>
        </w:div>
        <w:div w:id="350570812">
          <w:marLeft w:val="0"/>
          <w:marRight w:val="0"/>
          <w:marTop w:val="0"/>
          <w:marBottom w:val="0"/>
          <w:divBdr>
            <w:top w:val="none" w:sz="0" w:space="0" w:color="auto"/>
            <w:left w:val="none" w:sz="0" w:space="0" w:color="auto"/>
            <w:bottom w:val="none" w:sz="0" w:space="0" w:color="auto"/>
            <w:right w:val="none" w:sz="0" w:space="0" w:color="auto"/>
          </w:divBdr>
        </w:div>
        <w:div w:id="243883907">
          <w:marLeft w:val="0"/>
          <w:marRight w:val="0"/>
          <w:marTop w:val="0"/>
          <w:marBottom w:val="0"/>
          <w:divBdr>
            <w:top w:val="none" w:sz="0" w:space="0" w:color="auto"/>
            <w:left w:val="none" w:sz="0" w:space="0" w:color="auto"/>
            <w:bottom w:val="none" w:sz="0" w:space="0" w:color="auto"/>
            <w:right w:val="none" w:sz="0" w:space="0" w:color="auto"/>
          </w:divBdr>
        </w:div>
        <w:div w:id="1404718038">
          <w:marLeft w:val="0"/>
          <w:marRight w:val="0"/>
          <w:marTop w:val="0"/>
          <w:marBottom w:val="0"/>
          <w:divBdr>
            <w:top w:val="none" w:sz="0" w:space="0" w:color="auto"/>
            <w:left w:val="none" w:sz="0" w:space="0" w:color="auto"/>
            <w:bottom w:val="none" w:sz="0" w:space="0" w:color="auto"/>
            <w:right w:val="none" w:sz="0" w:space="0" w:color="auto"/>
          </w:divBdr>
        </w:div>
        <w:div w:id="1902135915">
          <w:marLeft w:val="0"/>
          <w:marRight w:val="0"/>
          <w:marTop w:val="0"/>
          <w:marBottom w:val="0"/>
          <w:divBdr>
            <w:top w:val="none" w:sz="0" w:space="0" w:color="auto"/>
            <w:left w:val="none" w:sz="0" w:space="0" w:color="auto"/>
            <w:bottom w:val="none" w:sz="0" w:space="0" w:color="auto"/>
            <w:right w:val="none" w:sz="0" w:space="0" w:color="auto"/>
          </w:divBdr>
        </w:div>
        <w:div w:id="459039060">
          <w:marLeft w:val="0"/>
          <w:marRight w:val="0"/>
          <w:marTop w:val="0"/>
          <w:marBottom w:val="0"/>
          <w:divBdr>
            <w:top w:val="none" w:sz="0" w:space="0" w:color="auto"/>
            <w:left w:val="none" w:sz="0" w:space="0" w:color="auto"/>
            <w:bottom w:val="none" w:sz="0" w:space="0" w:color="auto"/>
            <w:right w:val="none" w:sz="0" w:space="0" w:color="auto"/>
          </w:divBdr>
        </w:div>
        <w:div w:id="2039964189">
          <w:marLeft w:val="0"/>
          <w:marRight w:val="0"/>
          <w:marTop w:val="0"/>
          <w:marBottom w:val="0"/>
          <w:divBdr>
            <w:top w:val="none" w:sz="0" w:space="0" w:color="auto"/>
            <w:left w:val="none" w:sz="0" w:space="0" w:color="auto"/>
            <w:bottom w:val="none" w:sz="0" w:space="0" w:color="auto"/>
            <w:right w:val="none" w:sz="0" w:space="0" w:color="auto"/>
          </w:divBdr>
        </w:div>
        <w:div w:id="479005895">
          <w:marLeft w:val="0"/>
          <w:marRight w:val="0"/>
          <w:marTop w:val="0"/>
          <w:marBottom w:val="0"/>
          <w:divBdr>
            <w:top w:val="none" w:sz="0" w:space="0" w:color="auto"/>
            <w:left w:val="none" w:sz="0" w:space="0" w:color="auto"/>
            <w:bottom w:val="none" w:sz="0" w:space="0" w:color="auto"/>
            <w:right w:val="none" w:sz="0" w:space="0" w:color="auto"/>
          </w:divBdr>
        </w:div>
        <w:div w:id="704405328">
          <w:marLeft w:val="0"/>
          <w:marRight w:val="0"/>
          <w:marTop w:val="0"/>
          <w:marBottom w:val="0"/>
          <w:divBdr>
            <w:top w:val="none" w:sz="0" w:space="0" w:color="auto"/>
            <w:left w:val="none" w:sz="0" w:space="0" w:color="auto"/>
            <w:bottom w:val="none" w:sz="0" w:space="0" w:color="auto"/>
            <w:right w:val="none" w:sz="0" w:space="0" w:color="auto"/>
          </w:divBdr>
        </w:div>
        <w:div w:id="394624949">
          <w:marLeft w:val="0"/>
          <w:marRight w:val="0"/>
          <w:marTop w:val="0"/>
          <w:marBottom w:val="0"/>
          <w:divBdr>
            <w:top w:val="none" w:sz="0" w:space="0" w:color="auto"/>
            <w:left w:val="none" w:sz="0" w:space="0" w:color="auto"/>
            <w:bottom w:val="none" w:sz="0" w:space="0" w:color="auto"/>
            <w:right w:val="none" w:sz="0" w:space="0" w:color="auto"/>
          </w:divBdr>
        </w:div>
      </w:divsChild>
    </w:div>
    <w:div w:id="1768383835">
      <w:marLeft w:val="0"/>
      <w:marRight w:val="0"/>
      <w:marTop w:val="0"/>
      <w:marBottom w:val="0"/>
      <w:divBdr>
        <w:top w:val="none" w:sz="0" w:space="0" w:color="auto"/>
        <w:left w:val="none" w:sz="0" w:space="0" w:color="auto"/>
        <w:bottom w:val="none" w:sz="0" w:space="0" w:color="auto"/>
        <w:right w:val="none" w:sz="0" w:space="0" w:color="auto"/>
      </w:divBdr>
    </w:div>
    <w:div w:id="1779786961">
      <w:marLeft w:val="0"/>
      <w:marRight w:val="0"/>
      <w:marTop w:val="0"/>
      <w:marBottom w:val="0"/>
      <w:divBdr>
        <w:top w:val="none" w:sz="0" w:space="0" w:color="auto"/>
        <w:left w:val="none" w:sz="0" w:space="0" w:color="auto"/>
        <w:bottom w:val="none" w:sz="0" w:space="0" w:color="auto"/>
        <w:right w:val="none" w:sz="0" w:space="0" w:color="auto"/>
      </w:divBdr>
    </w:div>
    <w:div w:id="1794206072">
      <w:marLeft w:val="0"/>
      <w:marRight w:val="0"/>
      <w:marTop w:val="0"/>
      <w:marBottom w:val="0"/>
      <w:divBdr>
        <w:top w:val="none" w:sz="0" w:space="0" w:color="auto"/>
        <w:left w:val="none" w:sz="0" w:space="0" w:color="auto"/>
        <w:bottom w:val="none" w:sz="0" w:space="0" w:color="auto"/>
        <w:right w:val="none" w:sz="0" w:space="0" w:color="auto"/>
      </w:divBdr>
    </w:div>
    <w:div w:id="1809278058">
      <w:marLeft w:val="0"/>
      <w:marRight w:val="0"/>
      <w:marTop w:val="0"/>
      <w:marBottom w:val="120"/>
      <w:divBdr>
        <w:top w:val="none" w:sz="0" w:space="0" w:color="auto"/>
        <w:left w:val="none" w:sz="0" w:space="0" w:color="auto"/>
        <w:bottom w:val="none" w:sz="0" w:space="0" w:color="auto"/>
        <w:right w:val="none" w:sz="0" w:space="0" w:color="auto"/>
      </w:divBdr>
    </w:div>
    <w:div w:id="1836337523">
      <w:marLeft w:val="0"/>
      <w:marRight w:val="0"/>
      <w:marTop w:val="0"/>
      <w:marBottom w:val="0"/>
      <w:divBdr>
        <w:top w:val="none" w:sz="0" w:space="0" w:color="auto"/>
        <w:left w:val="none" w:sz="0" w:space="0" w:color="auto"/>
        <w:bottom w:val="none" w:sz="0" w:space="0" w:color="auto"/>
        <w:right w:val="none" w:sz="0" w:space="0" w:color="auto"/>
      </w:divBdr>
    </w:div>
    <w:div w:id="1836408669">
      <w:marLeft w:val="0"/>
      <w:marRight w:val="0"/>
      <w:marTop w:val="0"/>
      <w:marBottom w:val="0"/>
      <w:divBdr>
        <w:top w:val="none" w:sz="0" w:space="0" w:color="auto"/>
        <w:left w:val="none" w:sz="0" w:space="0" w:color="auto"/>
        <w:bottom w:val="none" w:sz="0" w:space="0" w:color="auto"/>
        <w:right w:val="none" w:sz="0" w:space="0" w:color="auto"/>
      </w:divBdr>
    </w:div>
    <w:div w:id="1860191439">
      <w:marLeft w:val="0"/>
      <w:marRight w:val="0"/>
      <w:marTop w:val="0"/>
      <w:marBottom w:val="0"/>
      <w:divBdr>
        <w:top w:val="none" w:sz="0" w:space="0" w:color="auto"/>
        <w:left w:val="none" w:sz="0" w:space="0" w:color="auto"/>
        <w:bottom w:val="none" w:sz="0" w:space="0" w:color="auto"/>
        <w:right w:val="none" w:sz="0" w:space="0" w:color="auto"/>
      </w:divBdr>
    </w:div>
    <w:div w:id="1888101725">
      <w:marLeft w:val="0"/>
      <w:marRight w:val="0"/>
      <w:marTop w:val="0"/>
      <w:marBottom w:val="0"/>
      <w:divBdr>
        <w:top w:val="none" w:sz="0" w:space="0" w:color="auto"/>
        <w:left w:val="none" w:sz="0" w:space="0" w:color="auto"/>
        <w:bottom w:val="none" w:sz="0" w:space="0" w:color="auto"/>
        <w:right w:val="none" w:sz="0" w:space="0" w:color="auto"/>
      </w:divBdr>
    </w:div>
    <w:div w:id="1895771766">
      <w:marLeft w:val="0"/>
      <w:marRight w:val="0"/>
      <w:marTop w:val="0"/>
      <w:marBottom w:val="0"/>
      <w:divBdr>
        <w:top w:val="none" w:sz="0" w:space="0" w:color="auto"/>
        <w:left w:val="none" w:sz="0" w:space="0" w:color="auto"/>
        <w:bottom w:val="none" w:sz="0" w:space="0" w:color="auto"/>
        <w:right w:val="none" w:sz="0" w:space="0" w:color="auto"/>
      </w:divBdr>
    </w:div>
    <w:div w:id="1917664192">
      <w:marLeft w:val="0"/>
      <w:marRight w:val="0"/>
      <w:marTop w:val="0"/>
      <w:marBottom w:val="0"/>
      <w:divBdr>
        <w:top w:val="none" w:sz="0" w:space="0" w:color="auto"/>
        <w:left w:val="none" w:sz="0" w:space="0" w:color="auto"/>
        <w:bottom w:val="none" w:sz="0" w:space="0" w:color="auto"/>
        <w:right w:val="none" w:sz="0" w:space="0" w:color="auto"/>
      </w:divBdr>
    </w:div>
    <w:div w:id="1966737547">
      <w:marLeft w:val="0"/>
      <w:marRight w:val="0"/>
      <w:marTop w:val="0"/>
      <w:marBottom w:val="120"/>
      <w:divBdr>
        <w:top w:val="none" w:sz="0" w:space="0" w:color="auto"/>
        <w:left w:val="none" w:sz="0" w:space="0" w:color="auto"/>
        <w:bottom w:val="none" w:sz="0" w:space="0" w:color="auto"/>
        <w:right w:val="none" w:sz="0" w:space="0" w:color="auto"/>
      </w:divBdr>
      <w:divsChild>
        <w:div w:id="398749693">
          <w:marLeft w:val="0"/>
          <w:marRight w:val="0"/>
          <w:marTop w:val="0"/>
          <w:marBottom w:val="0"/>
          <w:divBdr>
            <w:top w:val="none" w:sz="0" w:space="0" w:color="auto"/>
            <w:left w:val="none" w:sz="0" w:space="0" w:color="auto"/>
            <w:bottom w:val="none" w:sz="0" w:space="0" w:color="auto"/>
            <w:right w:val="none" w:sz="0" w:space="0" w:color="auto"/>
          </w:divBdr>
        </w:div>
      </w:divsChild>
    </w:div>
    <w:div w:id="1993173132">
      <w:marLeft w:val="0"/>
      <w:marRight w:val="0"/>
      <w:marTop w:val="0"/>
      <w:marBottom w:val="0"/>
      <w:divBdr>
        <w:top w:val="none" w:sz="0" w:space="0" w:color="auto"/>
        <w:left w:val="none" w:sz="0" w:space="0" w:color="auto"/>
        <w:bottom w:val="none" w:sz="0" w:space="0" w:color="auto"/>
        <w:right w:val="none" w:sz="0" w:space="0" w:color="auto"/>
      </w:divBdr>
    </w:div>
    <w:div w:id="2031762472">
      <w:marLeft w:val="0"/>
      <w:marRight w:val="0"/>
      <w:marTop w:val="0"/>
      <w:marBottom w:val="0"/>
      <w:divBdr>
        <w:top w:val="none" w:sz="0" w:space="0" w:color="auto"/>
        <w:left w:val="none" w:sz="0" w:space="0" w:color="auto"/>
        <w:bottom w:val="none" w:sz="0" w:space="0" w:color="auto"/>
        <w:right w:val="none" w:sz="0" w:space="0" w:color="auto"/>
      </w:divBdr>
    </w:div>
    <w:div w:id="2062823621">
      <w:marLeft w:val="0"/>
      <w:marRight w:val="0"/>
      <w:marTop w:val="0"/>
      <w:marBottom w:val="0"/>
      <w:divBdr>
        <w:top w:val="none" w:sz="0" w:space="0" w:color="auto"/>
        <w:left w:val="none" w:sz="0" w:space="0" w:color="auto"/>
        <w:bottom w:val="none" w:sz="0" w:space="0" w:color="auto"/>
        <w:right w:val="none" w:sz="0" w:space="0" w:color="auto"/>
      </w:divBdr>
    </w:div>
    <w:div w:id="2080011410">
      <w:marLeft w:val="0"/>
      <w:marRight w:val="0"/>
      <w:marTop w:val="0"/>
      <w:marBottom w:val="0"/>
      <w:divBdr>
        <w:top w:val="none" w:sz="0" w:space="0" w:color="auto"/>
        <w:left w:val="none" w:sz="0" w:space="0" w:color="auto"/>
        <w:bottom w:val="none" w:sz="0" w:space="0" w:color="auto"/>
        <w:right w:val="none" w:sz="0" w:space="0" w:color="auto"/>
      </w:divBdr>
    </w:div>
    <w:div w:id="2082408040">
      <w:marLeft w:val="0"/>
      <w:marRight w:val="0"/>
      <w:marTop w:val="0"/>
      <w:marBottom w:val="0"/>
      <w:divBdr>
        <w:top w:val="none" w:sz="0" w:space="0" w:color="auto"/>
        <w:left w:val="none" w:sz="0" w:space="0" w:color="auto"/>
        <w:bottom w:val="none" w:sz="0" w:space="0" w:color="auto"/>
        <w:right w:val="none" w:sz="0" w:space="0" w:color="auto"/>
      </w:divBdr>
    </w:div>
    <w:div w:id="2125464028">
      <w:marLeft w:val="0"/>
      <w:marRight w:val="0"/>
      <w:marTop w:val="0"/>
      <w:marBottom w:val="12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tif"/><Relationship Id="rId18" Type="http://schemas.openxmlformats.org/officeDocument/2006/relationships/image" Target="media/image13.tif"/><Relationship Id="rId26" Type="http://schemas.openxmlformats.org/officeDocument/2006/relationships/image" Target="media/image18.tif"/><Relationship Id="rId39" Type="http://schemas.openxmlformats.org/officeDocument/2006/relationships/image" Target="media/image31.tif"/><Relationship Id="rId21" Type="http://schemas.openxmlformats.org/officeDocument/2006/relationships/image" Target="media/image16.tif"/><Relationship Id="rId34" Type="http://schemas.openxmlformats.org/officeDocument/2006/relationships/image" Target="media/image26.tif"/><Relationship Id="rId42" Type="http://schemas.openxmlformats.org/officeDocument/2006/relationships/image" Target="media/image34.tif"/><Relationship Id="rId47" Type="http://schemas.openxmlformats.org/officeDocument/2006/relationships/image" Target="media/image39.tif"/><Relationship Id="rId50" Type="http://schemas.openxmlformats.org/officeDocument/2006/relationships/image" Target="media/image42.tif"/><Relationship Id="rId55" Type="http://schemas.openxmlformats.org/officeDocument/2006/relationships/theme" Target="theme/theme1.xml"/><Relationship Id="rId7" Type="http://schemas.openxmlformats.org/officeDocument/2006/relationships/image" Target="media/image2.tif"/><Relationship Id="rId2" Type="http://schemas.openxmlformats.org/officeDocument/2006/relationships/settings" Target="settings.xml"/><Relationship Id="rId16" Type="http://schemas.openxmlformats.org/officeDocument/2006/relationships/image" Target="media/image11.tif"/><Relationship Id="rId29" Type="http://schemas.openxmlformats.org/officeDocument/2006/relationships/image" Target="media/image21.tif"/><Relationship Id="rId11" Type="http://schemas.openxmlformats.org/officeDocument/2006/relationships/image" Target="media/image6.tif"/><Relationship Id="rId24" Type="http://schemas.openxmlformats.org/officeDocument/2006/relationships/hyperlink" Target="https://nativityonthehill.us10.list-manage.com/track/click?u=b5c898c53d72904fec86a1326&amp;id=55c90322de&amp;e=a28f91e05a" TargetMode="External"/><Relationship Id="rId32" Type="http://schemas.openxmlformats.org/officeDocument/2006/relationships/image" Target="media/image24.tif"/><Relationship Id="rId37" Type="http://schemas.openxmlformats.org/officeDocument/2006/relationships/image" Target="media/image29.tif"/><Relationship Id="rId40" Type="http://schemas.openxmlformats.org/officeDocument/2006/relationships/image" Target="media/image32.tif"/><Relationship Id="rId45" Type="http://schemas.openxmlformats.org/officeDocument/2006/relationships/image" Target="media/image37.tif"/><Relationship Id="rId53"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image" Target="media/image5.tif"/><Relationship Id="rId19" Type="http://schemas.openxmlformats.org/officeDocument/2006/relationships/image" Target="media/image14.tif"/><Relationship Id="rId31" Type="http://schemas.openxmlformats.org/officeDocument/2006/relationships/image" Target="media/image23.tif"/><Relationship Id="rId44" Type="http://schemas.openxmlformats.org/officeDocument/2006/relationships/image" Target="media/image36.tif"/><Relationship Id="rId52"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tif"/><Relationship Id="rId14" Type="http://schemas.openxmlformats.org/officeDocument/2006/relationships/image" Target="media/image9.tif"/><Relationship Id="rId22" Type="http://schemas.openxmlformats.org/officeDocument/2006/relationships/image" Target="media/image17.tif"/><Relationship Id="rId27" Type="http://schemas.openxmlformats.org/officeDocument/2006/relationships/image" Target="media/image19.tif"/><Relationship Id="rId30" Type="http://schemas.openxmlformats.org/officeDocument/2006/relationships/image" Target="media/image22.tif"/><Relationship Id="rId35" Type="http://schemas.openxmlformats.org/officeDocument/2006/relationships/image" Target="media/image27.tif"/><Relationship Id="rId43" Type="http://schemas.openxmlformats.org/officeDocument/2006/relationships/image" Target="media/image35.tif"/><Relationship Id="rId48" Type="http://schemas.openxmlformats.org/officeDocument/2006/relationships/image" Target="media/image40.tif"/><Relationship Id="rId8" Type="http://schemas.openxmlformats.org/officeDocument/2006/relationships/image" Target="media/image3.tif"/><Relationship Id="rId51" Type="http://schemas.openxmlformats.org/officeDocument/2006/relationships/image" Target="media/image43.tif"/><Relationship Id="rId3" Type="http://schemas.openxmlformats.org/officeDocument/2006/relationships/webSettings" Target="webSettings.xml"/><Relationship Id="rId12" Type="http://schemas.openxmlformats.org/officeDocument/2006/relationships/image" Target="media/image7.tif"/><Relationship Id="rId17" Type="http://schemas.openxmlformats.org/officeDocument/2006/relationships/image" Target="media/image12.tif"/><Relationship Id="rId25" Type="http://schemas.openxmlformats.org/officeDocument/2006/relationships/hyperlink" Target="http://www.nativityonthehill.org" TargetMode="External"/><Relationship Id="rId33" Type="http://schemas.openxmlformats.org/officeDocument/2006/relationships/image" Target="media/image25.tif"/><Relationship Id="rId38" Type="http://schemas.openxmlformats.org/officeDocument/2006/relationships/image" Target="media/image30.tif"/><Relationship Id="rId46" Type="http://schemas.openxmlformats.org/officeDocument/2006/relationships/image" Target="media/image38.tif"/><Relationship Id="rId20" Type="http://schemas.openxmlformats.org/officeDocument/2006/relationships/image" Target="media/image15.tif"/><Relationship Id="rId41" Type="http://schemas.openxmlformats.org/officeDocument/2006/relationships/image" Target="media/image33.tif"/><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if"/><Relationship Id="rId15" Type="http://schemas.openxmlformats.org/officeDocument/2006/relationships/image" Target="media/image10.tif"/><Relationship Id="rId23" Type="http://schemas.openxmlformats.org/officeDocument/2006/relationships/hyperlink" Target="https://nativityonthehill.us10.list-manage.com/track/click?u=b5c898c53d72904fec86a1326&amp;id=dd53513761&amp;e=a28f91e05a" TargetMode="External"/><Relationship Id="rId28" Type="http://schemas.openxmlformats.org/officeDocument/2006/relationships/image" Target="media/image20.tif"/><Relationship Id="rId36" Type="http://schemas.openxmlformats.org/officeDocument/2006/relationships/image" Target="media/image28.tif"/><Relationship Id="rId49" Type="http://schemas.openxmlformats.org/officeDocument/2006/relationships/image" Target="media/image4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20</Pages>
  <Words>3055</Words>
  <Characters>17417</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Worship Plan for Sunday, October 3, 2021</vt:lpstr>
    </vt:vector>
  </TitlesOfParts>
  <Company/>
  <LinksUpToDate>false</LinksUpToDate>
  <CharactersWithSpaces>20432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October 3, 2021</dc:title>
  <dc:subject/>
  <dc:creator>Blue Earth</dc:creator>
  <cp:keywords/>
  <dc:description/>
  <cp:lastModifiedBy>Rev. Kirsten</cp:lastModifiedBy>
  <cp:revision>3</cp:revision>
  <dcterms:created xsi:type="dcterms:W3CDTF">2021-10-01T19:40:00Z</dcterms:created>
  <dcterms:modified xsi:type="dcterms:W3CDTF">2021-10-02T16:35:00Z</dcterms:modified>
</cp:coreProperties>
</file>